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AA" w:rsidRPr="006F3714" w:rsidRDefault="00176FAA" w:rsidP="00176FAA">
      <w:pPr>
        <w:spacing w:after="0"/>
        <w:ind w:left="964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76FAA" w:rsidRPr="006F3714" w:rsidRDefault="00176FAA" w:rsidP="00176FAA">
      <w:pPr>
        <w:spacing w:after="0" w:line="240" w:lineRule="auto"/>
        <w:ind w:left="964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№21 п.Приречный</w:t>
      </w: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176FAA" w:rsidRPr="006F3714" w:rsidRDefault="00176FAA" w:rsidP="00176FAA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Рассмотрена                                   Согласована                                 Рекомендована                                    Утверждаю</w:t>
      </w:r>
    </w:p>
    <w:p w:rsidR="00176FAA" w:rsidRPr="006F3714" w:rsidRDefault="00176FAA" w:rsidP="00176FAA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>на заседании ШМО                        на заседании МС                         к утверждению педсоветом               директор МБОУ СОШ №21</w:t>
      </w:r>
    </w:p>
    <w:p w:rsidR="00176FAA" w:rsidRPr="006F3714" w:rsidRDefault="00176FAA" w:rsidP="00176FAA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учителей Филологии                     протокол № 1            </w:t>
      </w:r>
      <w:r w:rsidR="00F37A0C">
        <w:rPr>
          <w:rFonts w:ascii="Times New Roman" w:eastAsia="Calibri" w:hAnsi="Times New Roman" w:cs="Times New Roman"/>
          <w:sz w:val="24"/>
          <w:szCs w:val="24"/>
        </w:rPr>
        <w:t xml:space="preserve">                    протокол№1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7A0C">
        <w:rPr>
          <w:rFonts w:ascii="Times New Roman" w:eastAsia="Calibri" w:hAnsi="Times New Roman" w:cs="Times New Roman"/>
          <w:sz w:val="24"/>
          <w:szCs w:val="24"/>
        </w:rPr>
        <w:t>30.08.2023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A0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>п.Приречный</w:t>
      </w:r>
    </w:p>
    <w:p w:rsidR="00176FAA" w:rsidRPr="006F3714" w:rsidRDefault="00176FAA" w:rsidP="00176FAA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протокол№1от</w:t>
      </w:r>
      <w:r w:rsidR="00F37A0C">
        <w:rPr>
          <w:rFonts w:ascii="Times New Roman" w:eastAsia="Calibri" w:hAnsi="Times New Roman" w:cs="Times New Roman"/>
          <w:sz w:val="24"/>
          <w:szCs w:val="24"/>
        </w:rPr>
        <w:t xml:space="preserve">29.08.2023   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37A0C">
        <w:rPr>
          <w:rFonts w:ascii="Times New Roman" w:eastAsia="Calibri" w:hAnsi="Times New Roman" w:cs="Times New Roman"/>
          <w:sz w:val="24"/>
          <w:szCs w:val="24"/>
        </w:rPr>
        <w:t>29.08.2023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F37A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_____Л.Е.Бекмурзаева</w:t>
      </w:r>
    </w:p>
    <w:p w:rsidR="00176FAA" w:rsidRPr="006F3714" w:rsidRDefault="00176FAA" w:rsidP="00176FAA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руководитель                                                                                                                                                       приказ № </w:t>
      </w:r>
      <w:r w:rsidR="00F37A0C">
        <w:rPr>
          <w:rFonts w:ascii="Times New Roman" w:eastAsia="Calibri" w:hAnsi="Times New Roman" w:cs="Times New Roman"/>
          <w:sz w:val="24"/>
          <w:szCs w:val="24"/>
        </w:rPr>
        <w:t xml:space="preserve">177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7A0C">
        <w:rPr>
          <w:rFonts w:ascii="Times New Roman" w:eastAsia="Calibri" w:hAnsi="Times New Roman" w:cs="Times New Roman"/>
          <w:sz w:val="24"/>
          <w:szCs w:val="24"/>
        </w:rPr>
        <w:t>30.08.2023</w:t>
      </w:r>
      <w:bookmarkStart w:id="0" w:name="_GoBack"/>
      <w:bookmarkEnd w:id="0"/>
    </w:p>
    <w:p w:rsidR="00176FAA" w:rsidRPr="006F3714" w:rsidRDefault="00176FAA" w:rsidP="00176FAA">
      <w:pPr>
        <w:tabs>
          <w:tab w:val="center" w:pos="7229"/>
        </w:tabs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______Е.А.Мосинцева</w:t>
      </w:r>
      <w:r w:rsidRPr="006F3714">
        <w:rPr>
          <w:rFonts w:ascii="Times New Roman" w:eastAsia="Calibri" w:hAnsi="Times New Roman" w:cs="Times New Roman"/>
          <w:sz w:val="24"/>
          <w:szCs w:val="24"/>
        </w:rPr>
        <w:tab/>
      </w: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</w:p>
    <w:p w:rsidR="00176FAA" w:rsidRPr="006F3714" w:rsidRDefault="00176FAA" w:rsidP="00176FAA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Рабочая программа</w:t>
      </w:r>
    </w:p>
    <w:p w:rsidR="00176FAA" w:rsidRPr="006F3714" w:rsidRDefault="00176FAA" w:rsidP="00176FAA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44"/>
          <w:szCs w:val="24"/>
        </w:rPr>
        <w:t>индивидуальному проекту</w:t>
      </w:r>
    </w:p>
    <w:p w:rsidR="00176FAA" w:rsidRPr="006F3714" w:rsidRDefault="00176FAA" w:rsidP="00176FAA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для 1</w:t>
      </w:r>
      <w:r>
        <w:rPr>
          <w:rFonts w:ascii="Times New Roman" w:eastAsia="Calibri" w:hAnsi="Times New Roman" w:cs="Times New Roman"/>
          <w:sz w:val="44"/>
          <w:szCs w:val="24"/>
        </w:rPr>
        <w:t>1</w:t>
      </w:r>
      <w:r w:rsidRPr="006F3714">
        <w:rPr>
          <w:rFonts w:ascii="Times New Roman" w:eastAsia="Calibri" w:hAnsi="Times New Roman" w:cs="Times New Roman"/>
          <w:sz w:val="44"/>
          <w:szCs w:val="24"/>
        </w:rPr>
        <w:t xml:space="preserve"> класса</w:t>
      </w:r>
    </w:p>
    <w:p w:rsidR="00176FAA" w:rsidRPr="006F3714" w:rsidRDefault="00176FAA" w:rsidP="00176FAA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на 2023-2024 учебный год</w:t>
      </w:r>
    </w:p>
    <w:p w:rsidR="00176FAA" w:rsidRPr="006F3714" w:rsidRDefault="00176FAA" w:rsidP="00176FAA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Мосинцевой Екатерины Анатольевны</w:t>
      </w:r>
    </w:p>
    <w:p w:rsidR="00176FAA" w:rsidRPr="006F3714" w:rsidRDefault="00176FAA" w:rsidP="00176FAA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№1 к ООП СОО</w:t>
      </w: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МБОУ СОШ №21 п.Приречный</w:t>
      </w:r>
    </w:p>
    <w:p w:rsidR="00176FAA" w:rsidRPr="006F3714" w:rsidRDefault="00176FAA" w:rsidP="00176FAA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F105B" wp14:editId="3E23706A">
                <wp:simplePos x="0" y="0"/>
                <wp:positionH relativeFrom="column">
                  <wp:posOffset>8902065</wp:posOffset>
                </wp:positionH>
                <wp:positionV relativeFrom="paragraph">
                  <wp:posOffset>316865</wp:posOffset>
                </wp:positionV>
                <wp:extent cx="205105" cy="180975"/>
                <wp:effectExtent l="0" t="0" r="23495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3E3FF" id="Овал 2" o:spid="_x0000_s1026" style="position:absolute;margin-left:700.95pt;margin-top:24.95pt;width:16.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" strokecolor="white"/>
            </w:pict>
          </mc:Fallback>
        </mc:AlternateConten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на 2023-2024 учебный год </w:t>
      </w:r>
    </w:p>
    <w:p w:rsidR="009C7D34" w:rsidRDefault="009C7D34" w:rsidP="0055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D34" w:rsidRDefault="009C52A5" w:rsidP="005533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9023985</wp:posOffset>
                </wp:positionH>
                <wp:positionV relativeFrom="paragraph">
                  <wp:posOffset>327025</wp:posOffset>
                </wp:positionV>
                <wp:extent cx="390525" cy="4667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F1EDA" id="Прямоугольник 3" o:spid="_x0000_s1026" style="position:absolute;margin-left:710.55pt;margin-top:25.75pt;width:30.7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" fillcolor="white [3201]" stroked="f" strokeweight="2pt"/>
            </w:pict>
          </mc:Fallback>
        </mc:AlternateContent>
      </w:r>
    </w:p>
    <w:p w:rsidR="009C7D34" w:rsidRDefault="009C7D34" w:rsidP="009C7D34">
      <w:pPr>
        <w:rPr>
          <w:rFonts w:ascii="Times New Roman" w:hAnsi="Times New Roman" w:cs="Times New Roman"/>
          <w:sz w:val="24"/>
          <w:szCs w:val="24"/>
        </w:rPr>
      </w:pPr>
    </w:p>
    <w:p w:rsidR="0055330B" w:rsidRPr="0055330B" w:rsidRDefault="0055330B" w:rsidP="005533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30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D5C7F" w:rsidRDefault="0055330B" w:rsidP="00176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30B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«Индивидуальный проект»</w:t>
      </w:r>
      <w:r w:rsidRPr="0055330B">
        <w:rPr>
          <w:rFonts w:ascii="Times New Roman" w:hAnsi="Times New Roman" w:cs="Times New Roman"/>
          <w:sz w:val="24"/>
          <w:szCs w:val="24"/>
        </w:rPr>
        <w:t xml:space="preserve"> для 11 класса </w:t>
      </w:r>
      <w:r w:rsidR="00051167">
        <w:rPr>
          <w:rFonts w:ascii="Times New Roman" w:hAnsi="Times New Roman" w:cs="Times New Roman"/>
          <w:sz w:val="24"/>
          <w:szCs w:val="24"/>
        </w:rPr>
        <w:t>на 202</w:t>
      </w:r>
      <w:r w:rsidR="00176FAA">
        <w:rPr>
          <w:rFonts w:ascii="Times New Roman" w:hAnsi="Times New Roman" w:cs="Times New Roman"/>
          <w:sz w:val="24"/>
          <w:szCs w:val="24"/>
        </w:rPr>
        <w:t>3</w:t>
      </w:r>
      <w:r w:rsidR="00051167">
        <w:rPr>
          <w:rFonts w:ascii="Times New Roman" w:hAnsi="Times New Roman" w:cs="Times New Roman"/>
          <w:sz w:val="24"/>
          <w:szCs w:val="24"/>
        </w:rPr>
        <w:t>-202</w:t>
      </w:r>
      <w:r w:rsidR="00176F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55330B"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>составлена</w:t>
      </w:r>
      <w:r>
        <w:rPr>
          <w:rFonts w:ascii="Times New Roman" w:hAnsi="Times New Roman" w:cs="Times New Roman"/>
          <w:sz w:val="24"/>
        </w:rPr>
        <w:t xml:space="preserve"> </w:t>
      </w:r>
      <w:r w:rsidRPr="007D3442">
        <w:rPr>
          <w:rFonts w:ascii="Times New Roman" w:hAnsi="Times New Roman" w:cs="Times New Roman"/>
          <w:sz w:val="24"/>
        </w:rPr>
        <w:t>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17.0</w:t>
      </w:r>
      <w:r w:rsidR="00CD5C7F">
        <w:rPr>
          <w:rFonts w:ascii="Times New Roman" w:hAnsi="Times New Roman" w:cs="Times New Roman"/>
          <w:sz w:val="24"/>
        </w:rPr>
        <w:t xml:space="preserve">5. 2012г. № 413 « Об утверждении федерального государственного образовательного  стандарта среднего общего образования»  </w:t>
      </w:r>
      <w:r w:rsidRPr="007D3442">
        <w:rPr>
          <w:rFonts w:ascii="Times New Roman" w:hAnsi="Times New Roman" w:cs="Times New Roman"/>
          <w:sz w:val="24"/>
        </w:rPr>
        <w:t xml:space="preserve">, Концепции  духовно-нравственного развития и воспитания личности гражданина России, программы развития и формирования универсальных учебных действий основной образовательной программы среднего общего образования </w:t>
      </w:r>
      <w:r w:rsidR="00051167">
        <w:rPr>
          <w:rFonts w:ascii="Times New Roman" w:hAnsi="Times New Roman" w:cs="Times New Roman"/>
          <w:sz w:val="24"/>
        </w:rPr>
        <w:t>МБОУ СОШ №21 п.Приречный на 202</w:t>
      </w:r>
      <w:r w:rsidR="00176FAA">
        <w:rPr>
          <w:rFonts w:ascii="Times New Roman" w:hAnsi="Times New Roman" w:cs="Times New Roman"/>
          <w:sz w:val="24"/>
        </w:rPr>
        <w:t>3</w:t>
      </w:r>
      <w:r w:rsidR="00051167">
        <w:rPr>
          <w:rFonts w:ascii="Times New Roman" w:hAnsi="Times New Roman" w:cs="Times New Roman"/>
          <w:sz w:val="24"/>
        </w:rPr>
        <w:t>-202</w:t>
      </w:r>
      <w:r w:rsidR="00176FAA">
        <w:rPr>
          <w:rFonts w:ascii="Times New Roman" w:hAnsi="Times New Roman" w:cs="Times New Roman"/>
          <w:sz w:val="24"/>
        </w:rPr>
        <w:t>4</w:t>
      </w:r>
      <w:r w:rsidRPr="007D3442">
        <w:rPr>
          <w:rFonts w:ascii="Times New Roman" w:hAnsi="Times New Roman" w:cs="Times New Roman"/>
          <w:sz w:val="24"/>
        </w:rPr>
        <w:t xml:space="preserve"> учебный год</w:t>
      </w:r>
      <w:r w:rsidRPr="0055330B">
        <w:rPr>
          <w:rFonts w:ascii="Times New Roman" w:hAnsi="Times New Roman" w:cs="Times New Roman"/>
          <w:sz w:val="24"/>
          <w:szCs w:val="24"/>
        </w:rPr>
        <w:t>, примерной программы по индивидуальному проекту в соответствии с ФГОС СОО. Авторы – составители Н.В.Антипова, М.В.Половкова. Москва, «Просвещение», 2019 г. Рабочая программа и тематическое планирование согласно учебного плана рассчитана на 34 часа (1 час  в неделю) и ориентированы на учебник ФГОС. М.В. Половкова. Индивидуальный  проект 10 – 11 классы. Москва,  «Просвеще</w:t>
      </w:r>
      <w:r w:rsidR="00CD5C7F">
        <w:rPr>
          <w:rFonts w:ascii="Times New Roman" w:hAnsi="Times New Roman" w:cs="Times New Roman"/>
          <w:sz w:val="24"/>
          <w:szCs w:val="24"/>
        </w:rPr>
        <w:t xml:space="preserve">ние» 2020 г. </w:t>
      </w:r>
    </w:p>
    <w:p w:rsidR="0055330B" w:rsidRPr="00CD5C7F" w:rsidRDefault="00CD5C7F" w:rsidP="00176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Цели </w:t>
      </w:r>
      <w:r w:rsidR="0055330B">
        <w:rPr>
          <w:rFonts w:ascii="Times New Roman" w:hAnsi="Times New Roman" w:cs="Times New Roman"/>
          <w:sz w:val="24"/>
        </w:rPr>
        <w:t xml:space="preserve">:  </w:t>
      </w:r>
      <w:r w:rsidR="0055330B" w:rsidRPr="00A52A8B">
        <w:rPr>
          <w:rFonts w:ascii="Times New Roman" w:hAnsi="Times New Roman" w:cs="Times New Roman"/>
          <w:sz w:val="24"/>
        </w:rPr>
        <w:t xml:space="preserve"> создание условий для развития лич</w:t>
      </w:r>
      <w:r w:rsidR="0055330B">
        <w:rPr>
          <w:rFonts w:ascii="Times New Roman" w:hAnsi="Times New Roman" w:cs="Times New Roman"/>
          <w:sz w:val="24"/>
        </w:rPr>
        <w:t xml:space="preserve">ности обучающегося, способной: </w:t>
      </w:r>
      <w:r w:rsidR="0055330B" w:rsidRPr="00A52A8B">
        <w:rPr>
          <w:rFonts w:ascii="Times New Roman" w:hAnsi="Times New Roman" w:cs="Times New Roman"/>
          <w:sz w:val="24"/>
        </w:rPr>
        <w:t>адаптироваться в условиях сложного, изменчивого мира; проявля</w:t>
      </w:r>
      <w:r w:rsidR="0055330B">
        <w:rPr>
          <w:rFonts w:ascii="Times New Roman" w:hAnsi="Times New Roman" w:cs="Times New Roman"/>
          <w:sz w:val="24"/>
        </w:rPr>
        <w:t xml:space="preserve">ть социальную ответственность; </w:t>
      </w:r>
      <w:r w:rsidR="0055330B" w:rsidRPr="00A52A8B">
        <w:rPr>
          <w:rFonts w:ascii="Times New Roman" w:hAnsi="Times New Roman" w:cs="Times New Roman"/>
          <w:sz w:val="24"/>
        </w:rPr>
        <w:t>самостоятельно добывать новые знания, работать над развитием интеллекта; -конструктивно сотр</w:t>
      </w:r>
      <w:r w:rsidR="0055330B">
        <w:rPr>
          <w:rFonts w:ascii="Times New Roman" w:hAnsi="Times New Roman" w:cs="Times New Roman"/>
          <w:sz w:val="24"/>
        </w:rPr>
        <w:t xml:space="preserve">удничать с окружающими людьми; </w:t>
      </w:r>
      <w:r w:rsidR="0055330B" w:rsidRPr="00A52A8B">
        <w:rPr>
          <w:rFonts w:ascii="Times New Roman" w:hAnsi="Times New Roman" w:cs="Times New Roman"/>
          <w:sz w:val="24"/>
        </w:rPr>
        <w:t>генерировать но</w:t>
      </w:r>
      <w:r w:rsidR="0055330B">
        <w:rPr>
          <w:rFonts w:ascii="Times New Roman" w:hAnsi="Times New Roman" w:cs="Times New Roman"/>
          <w:sz w:val="24"/>
        </w:rPr>
        <w:t xml:space="preserve">вые идеи, творчески мыслить, </w:t>
      </w:r>
      <w:r w:rsidR="0055330B" w:rsidRPr="00A52A8B">
        <w:rPr>
          <w:rFonts w:ascii="Times New Roman" w:hAnsi="Times New Roman" w:cs="Times New Roman"/>
          <w:sz w:val="24"/>
        </w:rPr>
        <w:t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формирование компетентностей в области обработки информации для предос</w:t>
      </w:r>
      <w:r w:rsidR="0055330B">
        <w:rPr>
          <w:rFonts w:ascii="Times New Roman" w:hAnsi="Times New Roman" w:cs="Times New Roman"/>
          <w:sz w:val="24"/>
        </w:rPr>
        <w:t xml:space="preserve">тавления её в различных видах, </w:t>
      </w:r>
      <w:r w:rsidR="0055330B" w:rsidRPr="00A52A8B">
        <w:rPr>
          <w:rFonts w:ascii="Times New Roman" w:hAnsi="Times New Roman" w:cs="Times New Roman"/>
          <w:sz w:val="24"/>
        </w:rPr>
        <w:t xml:space="preserve"> формирование компетентностей в сфере распростран</w:t>
      </w:r>
      <w:r w:rsidR="0055330B">
        <w:rPr>
          <w:rFonts w:ascii="Times New Roman" w:hAnsi="Times New Roman" w:cs="Times New Roman"/>
          <w:sz w:val="24"/>
        </w:rPr>
        <w:t>ения знаний среди сверстников.  П</w:t>
      </w:r>
      <w:r w:rsidR="0055330B" w:rsidRPr="00A52A8B">
        <w:rPr>
          <w:rFonts w:ascii="Times New Roman" w:hAnsi="Times New Roman" w:cs="Times New Roman"/>
          <w:sz w:val="24"/>
        </w:rPr>
        <w:t xml:space="preserve">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55330B" w:rsidRPr="00A52A8B" w:rsidRDefault="0055330B" w:rsidP="00176F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</w:t>
      </w:r>
      <w:r w:rsidR="00CD5C7F">
        <w:rPr>
          <w:rFonts w:ascii="Times New Roman" w:hAnsi="Times New Roman" w:cs="Times New Roman"/>
          <w:sz w:val="24"/>
        </w:rPr>
        <w:t xml:space="preserve">дачи </w:t>
      </w:r>
      <w:r>
        <w:rPr>
          <w:rFonts w:ascii="Times New Roman" w:hAnsi="Times New Roman" w:cs="Times New Roman"/>
          <w:sz w:val="24"/>
        </w:rPr>
        <w:t xml:space="preserve"> :  </w:t>
      </w:r>
      <w:r w:rsidRPr="00A52A8B">
        <w:rPr>
          <w:rFonts w:ascii="Times New Roman" w:hAnsi="Times New Roman" w:cs="Times New Roman"/>
          <w:sz w:val="24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  <w:r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 xml:space="preserve"> овладение систематическими знаниями и приобретение опыта осуществления целесообразной и результативной деятельности; </w:t>
      </w:r>
    </w:p>
    <w:p w:rsidR="0055330B" w:rsidRPr="00A52A8B" w:rsidRDefault="0055330B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2A8B">
        <w:rPr>
          <w:rFonts w:ascii="Times New Roman" w:hAnsi="Times New Roman" w:cs="Times New Roman"/>
          <w:sz w:val="24"/>
        </w:rPr>
        <w:lastRenderedPageBreak/>
        <w:t xml:space="preserve">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</w:t>
      </w:r>
    </w:p>
    <w:p w:rsidR="00CD5C7F" w:rsidRPr="00DF4899" w:rsidRDefault="0055330B" w:rsidP="00DF4899">
      <w:pPr>
        <w:spacing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8B">
        <w:rPr>
          <w:rFonts w:ascii="Times New Roman" w:hAnsi="Times New Roman" w:cs="Times New Roman"/>
          <w:sz w:val="24"/>
        </w:rPr>
        <w:t xml:space="preserve">осознанному использованию информационных и коммуникационных технологий, самоорганизации и саморегуляции; </w:t>
      </w:r>
      <w:r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 xml:space="preserve">обеспечение академической мобильности и (или) возможности поддерживать избранное направление образования; </w:t>
      </w:r>
      <w:r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 xml:space="preserve"> обеспечение профессиональной ориентации обучающихся. </w:t>
      </w:r>
      <w:r>
        <w:rPr>
          <w:rFonts w:ascii="Times New Roman" w:hAnsi="Times New Roman" w:cs="Times New Roman"/>
          <w:sz w:val="24"/>
        </w:rPr>
        <w:t xml:space="preserve"> Фо</w:t>
      </w:r>
      <w:r w:rsidRPr="00A52A8B">
        <w:rPr>
          <w:rFonts w:ascii="Times New Roman" w:hAnsi="Times New Roman" w:cs="Times New Roman"/>
          <w:sz w:val="24"/>
        </w:rPr>
        <w:t>рмирование проектного отношения к действительности и способности использовать проектный подход при решении личных и профе</w:t>
      </w:r>
      <w:r>
        <w:rPr>
          <w:rFonts w:ascii="Times New Roman" w:hAnsi="Times New Roman" w:cs="Times New Roman"/>
          <w:sz w:val="24"/>
        </w:rPr>
        <w:t>ссиональных задач;  ф</w:t>
      </w:r>
      <w:r w:rsidRPr="00A52A8B">
        <w:rPr>
          <w:rFonts w:ascii="Times New Roman" w:hAnsi="Times New Roman" w:cs="Times New Roman"/>
          <w:sz w:val="24"/>
        </w:rPr>
        <w:t>ормирование аналитической модели процессов, происходящих в конкретных сферах  профессиональной деятельности (исследова</w:t>
      </w:r>
      <w:r>
        <w:rPr>
          <w:rFonts w:ascii="Times New Roman" w:hAnsi="Times New Roman" w:cs="Times New Roman"/>
          <w:sz w:val="24"/>
        </w:rPr>
        <w:t>ние, организация, творчество);  о</w:t>
      </w:r>
      <w:r w:rsidRPr="00A52A8B">
        <w:rPr>
          <w:rFonts w:ascii="Times New Roman" w:hAnsi="Times New Roman" w:cs="Times New Roman"/>
          <w:sz w:val="24"/>
        </w:rPr>
        <w:t>риентация в современных экономических, политических, культурных процессах и возможных ресурсах личностно</w:t>
      </w:r>
      <w:r>
        <w:rPr>
          <w:rFonts w:ascii="Times New Roman" w:hAnsi="Times New Roman" w:cs="Times New Roman"/>
          <w:sz w:val="24"/>
        </w:rPr>
        <w:t>го и профессионального роста; п</w:t>
      </w:r>
      <w:r w:rsidRPr="00A52A8B">
        <w:rPr>
          <w:rFonts w:ascii="Times New Roman" w:hAnsi="Times New Roman" w:cs="Times New Roman"/>
          <w:sz w:val="24"/>
        </w:rPr>
        <w:t>оддержка принятия учениками решений о своем уровне личных притязаний и профессиональном будущем.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проблемно-поисковые технологии, творческие проекты). 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Pr="00A5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899">
        <w:rPr>
          <w:rFonts w:ascii="Times New Roman" w:hAnsi="Times New Roman" w:cs="Times New Roman"/>
          <w:sz w:val="24"/>
        </w:rPr>
        <w:t>В соответствии с учебным планом М</w:t>
      </w:r>
      <w:r w:rsidR="001F342F" w:rsidRPr="00DF4899">
        <w:rPr>
          <w:rFonts w:ascii="Times New Roman" w:hAnsi="Times New Roman" w:cs="Times New Roman"/>
          <w:sz w:val="24"/>
        </w:rPr>
        <w:t>БОУ СОШ №21 п. Приречный на 202</w:t>
      </w:r>
      <w:r w:rsidR="00176FAA" w:rsidRPr="00DF4899">
        <w:rPr>
          <w:rFonts w:ascii="Times New Roman" w:hAnsi="Times New Roman" w:cs="Times New Roman"/>
          <w:sz w:val="24"/>
        </w:rPr>
        <w:t>3</w:t>
      </w:r>
      <w:r w:rsidR="001F342F" w:rsidRPr="00DF4899">
        <w:rPr>
          <w:rFonts w:ascii="Times New Roman" w:hAnsi="Times New Roman" w:cs="Times New Roman"/>
          <w:sz w:val="24"/>
        </w:rPr>
        <w:t>-202</w:t>
      </w:r>
      <w:r w:rsidR="00176FAA" w:rsidRPr="00DF4899">
        <w:rPr>
          <w:rFonts w:ascii="Times New Roman" w:hAnsi="Times New Roman" w:cs="Times New Roman"/>
          <w:sz w:val="24"/>
        </w:rPr>
        <w:t>4</w:t>
      </w:r>
      <w:r w:rsidRPr="00DF4899">
        <w:rPr>
          <w:rFonts w:ascii="Times New Roman" w:hAnsi="Times New Roman" w:cs="Times New Roman"/>
          <w:sz w:val="24"/>
        </w:rPr>
        <w:t xml:space="preserve"> учебный год на изучение предмета « Индивидуальный проект»  в 11  к</w:t>
      </w:r>
      <w:r w:rsidR="0003776A" w:rsidRPr="00DF4899">
        <w:rPr>
          <w:rFonts w:ascii="Times New Roman" w:hAnsi="Times New Roman" w:cs="Times New Roman"/>
          <w:sz w:val="24"/>
        </w:rPr>
        <w:t>лассе отведен 1 час в неделю, 34 часа</w:t>
      </w:r>
      <w:r w:rsidRPr="00DF4899">
        <w:rPr>
          <w:rFonts w:ascii="Times New Roman" w:hAnsi="Times New Roman" w:cs="Times New Roman"/>
          <w:sz w:val="24"/>
        </w:rPr>
        <w:t xml:space="preserve"> в год. Д</w:t>
      </w:r>
      <w:r w:rsidR="0003776A" w:rsidRPr="00DF4899">
        <w:rPr>
          <w:rFonts w:ascii="Times New Roman" w:hAnsi="Times New Roman" w:cs="Times New Roman"/>
          <w:sz w:val="24"/>
        </w:rPr>
        <w:t>анная программа рассчитана на 3</w:t>
      </w:r>
      <w:r w:rsidR="00DF4899" w:rsidRPr="00DF4899">
        <w:rPr>
          <w:rFonts w:ascii="Times New Roman" w:hAnsi="Times New Roman" w:cs="Times New Roman"/>
          <w:sz w:val="24"/>
        </w:rPr>
        <w:t>4</w:t>
      </w:r>
      <w:r w:rsidR="0003776A" w:rsidRPr="00DF4899">
        <w:rPr>
          <w:rFonts w:ascii="Times New Roman" w:hAnsi="Times New Roman" w:cs="Times New Roman"/>
          <w:sz w:val="24"/>
        </w:rPr>
        <w:t xml:space="preserve"> часа</w:t>
      </w:r>
      <w:r w:rsidR="00DF4899" w:rsidRPr="00DF4899">
        <w:rPr>
          <w:rFonts w:ascii="Times New Roman" w:hAnsi="Times New Roman" w:cs="Times New Roman"/>
          <w:sz w:val="24"/>
        </w:rPr>
        <w:t>.</w:t>
      </w:r>
    </w:p>
    <w:p w:rsidR="0055330B" w:rsidRDefault="0055330B" w:rsidP="005533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характеристика учебного предмета « Индивидуальный проект» для 11 класса.</w:t>
      </w:r>
    </w:p>
    <w:p w:rsidR="0055330B" w:rsidRDefault="0055330B" w:rsidP="0055330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Роль, значимость и преемственность, практическая направленность учебного</w:t>
      </w:r>
      <w:r w:rsidRPr="00AA451F">
        <w:rPr>
          <w:rFonts w:ascii="Times New Roman" w:hAnsi="Times New Roman" w:cs="Times New Roman"/>
          <w:sz w:val="24"/>
        </w:rPr>
        <w:t xml:space="preserve"> предмет</w:t>
      </w:r>
      <w:r>
        <w:rPr>
          <w:rFonts w:ascii="Times New Roman" w:hAnsi="Times New Roman" w:cs="Times New Roman"/>
          <w:sz w:val="24"/>
        </w:rPr>
        <w:t>а</w:t>
      </w:r>
      <w:r w:rsidRPr="00AA451F">
        <w:rPr>
          <w:rFonts w:ascii="Times New Roman" w:hAnsi="Times New Roman" w:cs="Times New Roman"/>
          <w:sz w:val="24"/>
        </w:rPr>
        <w:t xml:space="preserve"> «Индивидуальный проект» побуждает у старшеклассников эмоционально - ценностное отношение к изучаемому материалу, создает условия для формирования системы ценностей, позволяющей формировать у них готовность к выбору действий определенной направленности, критически оценивать свои и чужие действия и поступки.  Ценностные ориентиры</w:t>
      </w:r>
      <w:r>
        <w:rPr>
          <w:rFonts w:ascii="Times New Roman" w:hAnsi="Times New Roman" w:cs="Times New Roman"/>
          <w:sz w:val="24"/>
        </w:rPr>
        <w:t xml:space="preserve"> содержания курса заключаются:  </w:t>
      </w:r>
      <w:r w:rsidRPr="00AA451F">
        <w:rPr>
          <w:rFonts w:ascii="Times New Roman" w:hAnsi="Times New Roman" w:cs="Times New Roman"/>
          <w:sz w:val="24"/>
        </w:rPr>
        <w:t xml:space="preserve">в формировании и воспитании у обучающихся веры в </w:t>
      </w:r>
      <w:r w:rsidRPr="00AA451F">
        <w:rPr>
          <w:rFonts w:ascii="Times New Roman" w:hAnsi="Times New Roman" w:cs="Times New Roman"/>
          <w:sz w:val="24"/>
        </w:rPr>
        <w:lastRenderedPageBreak/>
        <w:t>Россию, чувства личной</w:t>
      </w:r>
      <w:r>
        <w:rPr>
          <w:rFonts w:ascii="Times New Roman" w:hAnsi="Times New Roman" w:cs="Times New Roman"/>
          <w:sz w:val="24"/>
        </w:rPr>
        <w:t xml:space="preserve"> ответственности за Отечество; </w:t>
      </w:r>
      <w:r w:rsidRPr="00AA451F">
        <w:rPr>
          <w:rFonts w:ascii="Times New Roman" w:hAnsi="Times New Roman" w:cs="Times New Roman"/>
          <w:sz w:val="24"/>
        </w:rPr>
        <w:t>в формировании чувства патриотизма и гражд</w:t>
      </w:r>
      <w:r>
        <w:rPr>
          <w:rFonts w:ascii="Times New Roman" w:hAnsi="Times New Roman" w:cs="Times New Roman"/>
          <w:sz w:val="24"/>
        </w:rPr>
        <w:t xml:space="preserve">анской солидарности; </w:t>
      </w:r>
      <w:r w:rsidRPr="00AA451F">
        <w:rPr>
          <w:rFonts w:ascii="Times New Roman" w:hAnsi="Times New Roman" w:cs="Times New Roman"/>
          <w:sz w:val="24"/>
        </w:rPr>
        <w:t>в формировании ра</w:t>
      </w:r>
      <w:r>
        <w:rPr>
          <w:rFonts w:ascii="Times New Roman" w:hAnsi="Times New Roman" w:cs="Times New Roman"/>
          <w:sz w:val="24"/>
        </w:rPr>
        <w:t>зностороннего, интеллектуально -</w:t>
      </w:r>
      <w:r w:rsidRPr="00AA451F">
        <w:rPr>
          <w:rFonts w:ascii="Times New Roman" w:hAnsi="Times New Roman" w:cs="Times New Roman"/>
          <w:sz w:val="24"/>
        </w:rPr>
        <w:t xml:space="preserve"> тво</w:t>
      </w:r>
      <w:r>
        <w:rPr>
          <w:rFonts w:ascii="Times New Roman" w:hAnsi="Times New Roman" w:cs="Times New Roman"/>
          <w:sz w:val="24"/>
        </w:rPr>
        <w:t xml:space="preserve">рческого и духовного развития; </w:t>
      </w:r>
      <w:r w:rsidRPr="00AA451F">
        <w:rPr>
          <w:rFonts w:ascii="Times New Roman" w:hAnsi="Times New Roman" w:cs="Times New Roman"/>
          <w:sz w:val="24"/>
        </w:rPr>
        <w:t>в формировании о</w:t>
      </w:r>
      <w:r>
        <w:rPr>
          <w:rFonts w:ascii="Times New Roman" w:hAnsi="Times New Roman" w:cs="Times New Roman"/>
          <w:sz w:val="24"/>
        </w:rPr>
        <w:t xml:space="preserve">снов художественного мышления; </w:t>
      </w:r>
      <w:r w:rsidRPr="00AA451F">
        <w:rPr>
          <w:rFonts w:ascii="Times New Roman" w:hAnsi="Times New Roman" w:cs="Times New Roman"/>
          <w:sz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55330B" w:rsidRPr="00A52A8B" w:rsidRDefault="0055330B" w:rsidP="005533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 освоения учебного предмета « Индивидуальный проект»</w:t>
      </w:r>
    </w:p>
    <w:p w:rsidR="0055330B" w:rsidRDefault="001A0392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392">
        <w:rPr>
          <w:rFonts w:ascii="Times New Roman" w:hAnsi="Times New Roman" w:cs="Times New Roman"/>
          <w:bCs/>
          <w:iCs/>
          <w:sz w:val="24"/>
        </w:rPr>
        <w:t>Предметные результаты включают в себя : освоение обучающимися в ходе изучения учебного предмета умения специфические  для данной предметной области ,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</w:t>
      </w:r>
      <w:r>
        <w:rPr>
          <w:rFonts w:ascii="Times New Roman" w:hAnsi="Times New Roman" w:cs="Times New Roman"/>
          <w:bCs/>
          <w:iCs/>
          <w:sz w:val="24"/>
        </w:rPr>
        <w:t xml:space="preserve">зовательным стандартом среднего </w:t>
      </w:r>
      <w:r w:rsidRPr="001A0392">
        <w:rPr>
          <w:rFonts w:ascii="Times New Roman" w:hAnsi="Times New Roman" w:cs="Times New Roman"/>
          <w:bCs/>
          <w:iCs/>
          <w:sz w:val="24"/>
        </w:rPr>
        <w:t xml:space="preserve"> общего образования основные предметные результаты изучения  в</w:t>
      </w:r>
      <w:r>
        <w:rPr>
          <w:rFonts w:ascii="Times New Roman" w:hAnsi="Times New Roman" w:cs="Times New Roman"/>
          <w:bCs/>
          <w:iCs/>
          <w:sz w:val="24"/>
        </w:rPr>
        <w:t xml:space="preserve"> средней</w:t>
      </w:r>
      <w:r w:rsidRPr="001A0392">
        <w:rPr>
          <w:rFonts w:ascii="Times New Roman" w:hAnsi="Times New Roman" w:cs="Times New Roman"/>
          <w:bCs/>
          <w:iCs/>
          <w:sz w:val="24"/>
        </w:rPr>
        <w:t xml:space="preserve"> школе отражают</w:t>
      </w:r>
      <w:r w:rsidR="0055330B">
        <w:rPr>
          <w:rFonts w:ascii="Times New Roman" w:hAnsi="Times New Roman" w:cs="Times New Roman"/>
          <w:sz w:val="24"/>
        </w:rPr>
        <w:t xml:space="preserve">: </w:t>
      </w:r>
      <w:r w:rsidR="0055330B" w:rsidRPr="00AA451F">
        <w:rPr>
          <w:rFonts w:ascii="Times New Roman" w:hAnsi="Times New Roman" w:cs="Times New Roman"/>
          <w:sz w:val="24"/>
        </w:rPr>
        <w:t xml:space="preserve">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- овладение систематическими знаниями и приобретение опыта осуществления целесообразной и результативной деятельности; -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- обеспечение академической мобильности и (или) возможности поддерживать избранное направление образования; - обеспечение профессиональной ориентации обучающихся </w:t>
      </w:r>
      <w:r>
        <w:rPr>
          <w:rFonts w:ascii="Times New Roman" w:hAnsi="Times New Roman" w:cs="Times New Roman"/>
          <w:sz w:val="24"/>
        </w:rPr>
        <w:t>.</w:t>
      </w:r>
    </w:p>
    <w:p w:rsidR="001A0392" w:rsidRPr="001A0392" w:rsidRDefault="001A0392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1A0392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 xml:space="preserve">Личностные результаты-это сформировавшаяся в образовательном  процессе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</w:t>
      </w:r>
      <w:r w:rsidRPr="001A0392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lastRenderedPageBreak/>
        <w:t>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1A0392" w:rsidRPr="00CD5C7F" w:rsidRDefault="00CD5C7F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1.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Гражданское воспитание включает: 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1A0392" w:rsidRPr="00CD5C7F" w:rsidRDefault="00CD5C7F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2.</w:t>
      </w:r>
      <w:r w:rsidR="00051167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 xml:space="preserve"> 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 xml:space="preserve">Патриотическое воспитание 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1A0392" w:rsidRPr="00CD5C7F" w:rsidRDefault="00CD5C7F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3.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 xml:space="preserve">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1A0392" w:rsidRPr="00CD5C7F" w:rsidRDefault="00CD5C7F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lastRenderedPageBreak/>
        <w:t>4.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 xml:space="preserve">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1A0392" w:rsidRPr="00CD5C7F" w:rsidRDefault="00CD5C7F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5.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1A0392" w:rsidRPr="00CD5C7F" w:rsidRDefault="00CD5C7F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6.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 xml:space="preserve">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1A0392" w:rsidRPr="00CD5C7F" w:rsidRDefault="00CD5C7F" w:rsidP="001A0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7.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Экологическое воспитание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1A0392" w:rsidRPr="00CD5C7F" w:rsidRDefault="00CD5C7F" w:rsidP="00CD5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</w:pP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8.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Ценности научного познания подразумевают: содействие повышению привлекательности науки для подрастающего поколения, поддержку научно-технического творчества  детей;</w:t>
      </w:r>
      <w:r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 xml:space="preserve"> </w:t>
      </w:r>
      <w:r w:rsidR="001A0392" w:rsidRPr="00CD5C7F">
        <w:rPr>
          <w:rFonts w:ascii="Times New Roman" w:eastAsia="Calibri" w:hAnsi="Times New Roman" w:cs="Times New Roman"/>
          <w:bCs/>
          <w:iCs/>
          <w:sz w:val="24"/>
          <w:szCs w:val="21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1A0392" w:rsidRDefault="0055330B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Личностные: </w:t>
      </w:r>
      <w:r w:rsidRPr="00AA451F">
        <w:rPr>
          <w:rFonts w:ascii="Times New Roman" w:hAnsi="Times New Roman" w:cs="Times New Roman"/>
          <w:sz w:val="24"/>
        </w:rPr>
        <w:t>личностное, профессионально</w:t>
      </w:r>
      <w:r>
        <w:rPr>
          <w:rFonts w:ascii="Times New Roman" w:hAnsi="Times New Roman" w:cs="Times New Roman"/>
          <w:sz w:val="24"/>
        </w:rPr>
        <w:t xml:space="preserve">е, жизненное самоопределение;  </w:t>
      </w:r>
      <w:r w:rsidRPr="00AA451F">
        <w:rPr>
          <w:rFonts w:ascii="Times New Roman" w:hAnsi="Times New Roman" w:cs="Times New Roman"/>
          <w:sz w:val="24"/>
        </w:rPr>
        <w:t xml:space="preserve">действие смыслообразования,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</w:t>
      </w:r>
      <w:r w:rsidRPr="00AA451F">
        <w:rPr>
          <w:rFonts w:ascii="Times New Roman" w:hAnsi="Times New Roman" w:cs="Times New Roman"/>
          <w:sz w:val="24"/>
        </w:rPr>
        <w:lastRenderedPageBreak/>
        <w:t>ради чего она осуществляется. Учащийся должен задаваться вопросом о том, какое значение, смысл имеет для меня учение», и уме</w:t>
      </w:r>
      <w:r>
        <w:rPr>
          <w:rFonts w:ascii="Times New Roman" w:hAnsi="Times New Roman" w:cs="Times New Roman"/>
          <w:sz w:val="24"/>
        </w:rPr>
        <w:t xml:space="preserve">ть находить ответ на него;  </w:t>
      </w:r>
      <w:r w:rsidRPr="00AA451F">
        <w:rPr>
          <w:rFonts w:ascii="Times New Roman" w:hAnsi="Times New Roman" w:cs="Times New Roman"/>
          <w:sz w:val="24"/>
        </w:rPr>
        <w:t xml:space="preserve"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 </w:t>
      </w:r>
    </w:p>
    <w:p w:rsidR="0055330B" w:rsidRDefault="0055330B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 </w:t>
      </w:r>
      <w:r w:rsidR="001A0392" w:rsidRPr="0040603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r w:rsidR="001A03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1A0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5330B" w:rsidRDefault="0055330B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Регулятивные:  </w:t>
      </w:r>
      <w:r w:rsidRPr="00AA451F">
        <w:rPr>
          <w:rFonts w:ascii="Times New Roman" w:hAnsi="Times New Roman" w:cs="Times New Roman"/>
          <w:sz w:val="24"/>
        </w:rPr>
        <w:t>целеполагание как постановка учебной задачи на основе соотнесения того, что уже известно и усвоено учащимся</w:t>
      </w:r>
      <w:r>
        <w:rPr>
          <w:rFonts w:ascii="Times New Roman" w:hAnsi="Times New Roman" w:cs="Times New Roman"/>
          <w:sz w:val="24"/>
        </w:rPr>
        <w:t xml:space="preserve">, и того, что еще неизвестно;  </w:t>
      </w:r>
      <w:r w:rsidRPr="00AA451F">
        <w:rPr>
          <w:rFonts w:ascii="Times New Roman" w:hAnsi="Times New Roman" w:cs="Times New Roman"/>
          <w:sz w:val="24"/>
        </w:rPr>
        <w:t>планирование – определение последовательности промежуточных целей с учетом конечного результата; составление плана и</w:t>
      </w:r>
      <w:r>
        <w:rPr>
          <w:rFonts w:ascii="Times New Roman" w:hAnsi="Times New Roman" w:cs="Times New Roman"/>
          <w:sz w:val="24"/>
        </w:rPr>
        <w:t xml:space="preserve"> последовательности действий;  </w:t>
      </w:r>
      <w:r w:rsidRPr="00AA451F">
        <w:rPr>
          <w:rFonts w:ascii="Times New Roman" w:hAnsi="Times New Roman" w:cs="Times New Roman"/>
          <w:sz w:val="24"/>
        </w:rPr>
        <w:t>прогнозирование – предвосхищение результата и уровня усвоения; его временных характеристик;  -контроль в форме сличения способа действия и его результата с заданным эталоном с целью обнаружения отклонений от него;  -коррекция – внесение необходимых дополнений и корректив в план, и способ действия в случае расхождения ожидаемого результата дейст</w:t>
      </w:r>
      <w:r>
        <w:rPr>
          <w:rFonts w:ascii="Times New Roman" w:hAnsi="Times New Roman" w:cs="Times New Roman"/>
          <w:sz w:val="24"/>
        </w:rPr>
        <w:t xml:space="preserve">вия и его реального продукта;  </w:t>
      </w:r>
      <w:r w:rsidRPr="00AA451F">
        <w:rPr>
          <w:rFonts w:ascii="Times New Roman" w:hAnsi="Times New Roman" w:cs="Times New Roman"/>
          <w:sz w:val="24"/>
        </w:rPr>
        <w:t>оценка – выделение и осознание учащимся того, что уже усвоено и что еще подлежит усвоению, оценива</w:t>
      </w:r>
      <w:r w:rsidR="00CD5C7F">
        <w:rPr>
          <w:rFonts w:ascii="Times New Roman" w:hAnsi="Times New Roman" w:cs="Times New Roman"/>
          <w:sz w:val="24"/>
        </w:rPr>
        <w:t>ние качества и уровня усвоения.</w:t>
      </w:r>
      <w:r w:rsidRPr="00AA451F">
        <w:rPr>
          <w:rFonts w:ascii="Times New Roman" w:hAnsi="Times New Roman" w:cs="Times New Roman"/>
          <w:sz w:val="24"/>
        </w:rPr>
        <w:t xml:space="preserve">  </w:t>
      </w:r>
    </w:p>
    <w:p w:rsidR="0055330B" w:rsidRDefault="0055330B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>Поз</w:t>
      </w:r>
      <w:r>
        <w:rPr>
          <w:rFonts w:ascii="Times New Roman" w:hAnsi="Times New Roman" w:cs="Times New Roman"/>
          <w:sz w:val="24"/>
        </w:rPr>
        <w:t xml:space="preserve">навательные:  </w:t>
      </w:r>
      <w:r w:rsidRPr="00AA451F">
        <w:rPr>
          <w:rFonts w:ascii="Times New Roman" w:hAnsi="Times New Roman" w:cs="Times New Roman"/>
          <w:sz w:val="24"/>
        </w:rPr>
        <w:t xml:space="preserve">самостоятельное выделение и формулирование познавательной цели;  -поиск и выделение необходимой информации; применение методов информационного поиска, в том числе с помощью компьютерных средств;  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</w:t>
      </w:r>
      <w:r>
        <w:rPr>
          <w:rFonts w:ascii="Times New Roman" w:hAnsi="Times New Roman" w:cs="Times New Roman"/>
          <w:sz w:val="24"/>
        </w:rPr>
        <w:t xml:space="preserve"> </w:t>
      </w:r>
      <w:r w:rsidRPr="00AA451F">
        <w:rPr>
          <w:rFonts w:ascii="Times New Roman" w:hAnsi="Times New Roman" w:cs="Times New Roman"/>
          <w:sz w:val="24"/>
        </w:rPr>
        <w:t>характеристики объекта, и преобразование модели с целью выявления общих законов, определяющих данную предметную область;  -умение структурировать знания;  -умение осознанно и произвольно строить речевое высказывание в устной и письменной формах;  -выбор наиболее эффективных способов решения задач в зависимости от конкретных условий;  -рефлексия способов и условий действия, контроль и оценка процесса и результатов деятельности;  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</w:t>
      </w:r>
      <w:r w:rsidR="00CD5C7F">
        <w:rPr>
          <w:rFonts w:ascii="Times New Roman" w:hAnsi="Times New Roman" w:cs="Times New Roman"/>
          <w:sz w:val="24"/>
        </w:rPr>
        <w:t>ыка средств массовой информации.</w:t>
      </w:r>
      <w:r w:rsidRPr="00AA451F">
        <w:rPr>
          <w:rFonts w:ascii="Times New Roman" w:hAnsi="Times New Roman" w:cs="Times New Roman"/>
          <w:sz w:val="24"/>
        </w:rPr>
        <w:t xml:space="preserve">   </w:t>
      </w:r>
    </w:p>
    <w:p w:rsidR="0055330B" w:rsidRPr="00A52A8B" w:rsidRDefault="0055330B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Коммуникативные:  -планирование учебного сотрудничества с учителем и сверстниками – определение целей, функций участников, способов взаимодействия;  -постановка вопросов – инициативное сотрудничество в поиске и сборе информации;  -разрешение конфликтов – </w:t>
      </w:r>
      <w:r w:rsidRPr="00AA451F">
        <w:rPr>
          <w:rFonts w:ascii="Times New Roman" w:hAnsi="Times New Roman" w:cs="Times New Roman"/>
          <w:sz w:val="24"/>
        </w:rPr>
        <w:lastRenderedPageBreak/>
        <w:t xml:space="preserve">выявление, идентификация проблемы, поиск и оценка альтернативных способов разрешение конфликта, принятие решения и его реализация;  -управление поведением партнера – контроль, коррекция, оценка действий партнера;  -умение с достаточной полнотой и точностью выражать свои мысли в соответствии с задачами и условиями коммуникации;  -владение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55330B" w:rsidRDefault="0055330B" w:rsidP="005533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В процессе обучения учащиеся приобретают следующие конкретные умения: - умение планировать и осуществлять проектную и исследовательскую деятельность;  - 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 - способность использовать доступные ресурсы для достижения целей; осуществлять выбор конструктивных стратегий в трудных ситуациях;  - способность создавать продукты своей деятельности, востребованные обществом, обладающие выраженными потребительскими свойствами;  - сформированность умений использовать многообразие информации  и полученных в результате обучения знаний, умений и компетенций для целеполагания, планирования и выполнения индивидуального проекта. </w:t>
      </w:r>
    </w:p>
    <w:p w:rsidR="001A0392" w:rsidRDefault="0055330B" w:rsidP="00DF48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Учащиеся </w:t>
      </w:r>
      <w:r>
        <w:rPr>
          <w:rFonts w:ascii="Times New Roman" w:hAnsi="Times New Roman" w:cs="Times New Roman"/>
          <w:sz w:val="24"/>
        </w:rPr>
        <w:t xml:space="preserve">получат возможность научиться: </w:t>
      </w:r>
      <w:r w:rsidRPr="00AA451F">
        <w:rPr>
          <w:rFonts w:ascii="Times New Roman" w:hAnsi="Times New Roman" w:cs="Times New Roman"/>
          <w:sz w:val="24"/>
        </w:rPr>
        <w:t xml:space="preserve"> совершенствованию духовно-н</w:t>
      </w:r>
      <w:r>
        <w:rPr>
          <w:rFonts w:ascii="Times New Roman" w:hAnsi="Times New Roman" w:cs="Times New Roman"/>
          <w:sz w:val="24"/>
        </w:rPr>
        <w:t xml:space="preserve">равственных качеств личности;  </w:t>
      </w:r>
      <w:r w:rsidRPr="00AA451F">
        <w:rPr>
          <w:rFonts w:ascii="Times New Roman" w:hAnsi="Times New Roman" w:cs="Times New Roman"/>
          <w:sz w:val="24"/>
        </w:rPr>
        <w:t>самостоятельно задумывать, п</w:t>
      </w:r>
      <w:r>
        <w:rPr>
          <w:rFonts w:ascii="Times New Roman" w:hAnsi="Times New Roman" w:cs="Times New Roman"/>
          <w:sz w:val="24"/>
        </w:rPr>
        <w:t>ланировать и выполнять проект;</w:t>
      </w:r>
      <w:r w:rsidRPr="00AA451F">
        <w:rPr>
          <w:rFonts w:ascii="Times New Roman" w:hAnsi="Times New Roman" w:cs="Times New Roman"/>
          <w:sz w:val="24"/>
        </w:rPr>
        <w:t xml:space="preserve"> использова</w:t>
      </w:r>
      <w:r>
        <w:rPr>
          <w:rFonts w:ascii="Times New Roman" w:hAnsi="Times New Roman" w:cs="Times New Roman"/>
          <w:sz w:val="24"/>
        </w:rPr>
        <w:t>ть догадку, озарение, интуицию;</w:t>
      </w:r>
      <w:r w:rsidRPr="00AA451F">
        <w:rPr>
          <w:rFonts w:ascii="Times New Roman" w:hAnsi="Times New Roman" w:cs="Times New Roman"/>
          <w:sz w:val="24"/>
        </w:rPr>
        <w:t xml:space="preserve"> целенаправленно и осознанно развивать свои коммуникативные способности, осва</w:t>
      </w:r>
      <w:r>
        <w:rPr>
          <w:rFonts w:ascii="Times New Roman" w:hAnsi="Times New Roman" w:cs="Times New Roman"/>
          <w:sz w:val="24"/>
        </w:rPr>
        <w:t>ивать новые языковые средства;</w:t>
      </w:r>
      <w:r w:rsidRPr="00AA451F">
        <w:rPr>
          <w:rFonts w:ascii="Times New Roman" w:hAnsi="Times New Roman" w:cs="Times New Roman"/>
          <w:sz w:val="24"/>
        </w:rPr>
        <w:t xml:space="preserve"> формированию качеств мышления, необходимых для адаптации в совреме</w:t>
      </w:r>
      <w:r>
        <w:rPr>
          <w:rFonts w:ascii="Times New Roman" w:hAnsi="Times New Roman" w:cs="Times New Roman"/>
          <w:sz w:val="24"/>
        </w:rPr>
        <w:t xml:space="preserve">нном информационном обществе;  </w:t>
      </w:r>
      <w:r w:rsidRPr="00AA451F">
        <w:rPr>
          <w:rFonts w:ascii="Times New Roman" w:hAnsi="Times New Roman" w:cs="Times New Roman"/>
          <w:sz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 осознавать свою ответственность за достоверность полученных знаний, за качество выполненного проекта.</w:t>
      </w:r>
    </w:p>
    <w:p w:rsidR="00CD5C7F" w:rsidRDefault="0055330B" w:rsidP="00CD5C7F">
      <w:pPr>
        <w:jc w:val="center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Содержание </w:t>
      </w:r>
      <w:r w:rsidR="00B96249" w:rsidRPr="00AA451F">
        <w:rPr>
          <w:rFonts w:ascii="Times New Roman" w:hAnsi="Times New Roman" w:cs="Times New Roman"/>
          <w:sz w:val="24"/>
        </w:rPr>
        <w:t>програм</w:t>
      </w:r>
      <w:r w:rsidR="00B96249">
        <w:rPr>
          <w:rFonts w:ascii="Times New Roman" w:hAnsi="Times New Roman" w:cs="Times New Roman"/>
          <w:sz w:val="24"/>
        </w:rPr>
        <w:t>мы «</w:t>
      </w:r>
      <w:r>
        <w:rPr>
          <w:rFonts w:ascii="Times New Roman" w:hAnsi="Times New Roman" w:cs="Times New Roman"/>
          <w:sz w:val="24"/>
        </w:rPr>
        <w:t>Индивидуальный проект</w:t>
      </w:r>
      <w:r w:rsidR="00B96249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 11</w:t>
      </w:r>
      <w:r w:rsidR="00B96249">
        <w:rPr>
          <w:rFonts w:ascii="Times New Roman" w:hAnsi="Times New Roman" w:cs="Times New Roman"/>
          <w:sz w:val="24"/>
        </w:rPr>
        <w:t xml:space="preserve"> класс</w:t>
      </w:r>
      <w:r w:rsidRPr="00AA45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(34ч.)</w:t>
      </w:r>
    </w:p>
    <w:p w:rsidR="001F342F" w:rsidRDefault="00CD5C7F" w:rsidP="00176F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№1 «Трудности реализации проекта</w:t>
      </w:r>
      <w:r w:rsidR="001F342F" w:rsidRPr="00B96249">
        <w:rPr>
          <w:rFonts w:ascii="Times New Roman" w:eastAsia="Times New Roman" w:hAnsi="Times New Roman" w:cs="Times New Roman"/>
          <w:spacing w:val="-2"/>
          <w:sz w:val="24"/>
        </w:rPr>
        <w:t xml:space="preserve">» </w:t>
      </w:r>
      <w:r w:rsidR="001F342F">
        <w:rPr>
          <w:rFonts w:ascii="Times New Roman" w:eastAsia="Times New Roman" w:hAnsi="Times New Roman" w:cs="Times New Roman"/>
          <w:sz w:val="24"/>
        </w:rPr>
        <w:t>(5</w:t>
      </w:r>
      <w:r>
        <w:rPr>
          <w:rFonts w:ascii="Times New Roman" w:eastAsia="Times New Roman" w:hAnsi="Times New Roman" w:cs="Times New Roman"/>
          <w:spacing w:val="-1"/>
          <w:sz w:val="24"/>
        </w:rPr>
        <w:t>ч.</w:t>
      </w:r>
      <w:r w:rsidR="001F342F" w:rsidRPr="00B96249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1F342F" w:rsidRPr="001F342F">
        <w:rPr>
          <w:rFonts w:ascii="Times New Roman" w:hAnsi="Times New Roman" w:cs="Times New Roman"/>
          <w:sz w:val="24"/>
        </w:rPr>
        <w:t xml:space="preserve">Переход </w:t>
      </w:r>
      <w:r w:rsidR="001F342F">
        <w:rPr>
          <w:rFonts w:ascii="Times New Roman" w:hAnsi="Times New Roman" w:cs="Times New Roman"/>
          <w:sz w:val="24"/>
        </w:rPr>
        <w:t xml:space="preserve">от замысла к реализации проекта. Риски проекта. </w:t>
      </w:r>
      <w:r w:rsidR="001F342F" w:rsidRPr="001F342F">
        <w:rPr>
          <w:rFonts w:ascii="Times New Roman" w:hAnsi="Times New Roman" w:cs="Times New Roman"/>
          <w:sz w:val="24"/>
        </w:rPr>
        <w:t xml:space="preserve"> Анализ проектного замысла </w:t>
      </w:r>
      <w:r w:rsidR="001F342F">
        <w:rPr>
          <w:rFonts w:ascii="Times New Roman" w:hAnsi="Times New Roman" w:cs="Times New Roman"/>
          <w:sz w:val="24"/>
        </w:rPr>
        <w:t>«Завод по переработке пластика»</w:t>
      </w:r>
      <w:r>
        <w:rPr>
          <w:rFonts w:ascii="Times New Roman" w:hAnsi="Times New Roman" w:cs="Times New Roman"/>
          <w:sz w:val="24"/>
        </w:rPr>
        <w:t xml:space="preserve">. </w:t>
      </w:r>
      <w:r w:rsidR="001F342F" w:rsidRPr="001F342F">
        <w:rPr>
          <w:rFonts w:ascii="Times New Roman" w:hAnsi="Times New Roman" w:cs="Times New Roman"/>
          <w:sz w:val="24"/>
        </w:rPr>
        <w:t>Анализ проектного замы</w:t>
      </w:r>
      <w:r w:rsidR="001F342F">
        <w:rPr>
          <w:rFonts w:ascii="Times New Roman" w:hAnsi="Times New Roman" w:cs="Times New Roman"/>
          <w:sz w:val="24"/>
        </w:rPr>
        <w:t xml:space="preserve">сла. «Превратим мусор в ресурс». </w:t>
      </w:r>
      <w:r w:rsidR="001F342F" w:rsidRPr="001F342F">
        <w:rPr>
          <w:rFonts w:ascii="Times New Roman" w:hAnsi="Times New Roman" w:cs="Times New Roman"/>
          <w:sz w:val="24"/>
        </w:rPr>
        <w:t xml:space="preserve"> Анализ проектов сверстников: туризм и краеведение</w:t>
      </w:r>
      <w:r>
        <w:rPr>
          <w:rFonts w:ascii="Times New Roman" w:hAnsi="Times New Roman" w:cs="Times New Roman"/>
          <w:sz w:val="24"/>
        </w:rPr>
        <w:t>.</w:t>
      </w:r>
    </w:p>
    <w:p w:rsidR="001F342F" w:rsidRPr="001F342F" w:rsidRDefault="00CD5C7F" w:rsidP="00176FAA">
      <w:pPr>
        <w:tabs>
          <w:tab w:val="left" w:pos="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Раздел №2 «Дополнительные возможности улучшения проекта</w:t>
      </w:r>
      <w:r w:rsidR="001F342F" w:rsidRPr="00231044">
        <w:rPr>
          <w:rFonts w:ascii="Times New Roman" w:eastAsia="Times New Roman" w:hAnsi="Times New Roman" w:cs="Times New Roman"/>
          <w:sz w:val="24"/>
        </w:rPr>
        <w:t>»</w:t>
      </w:r>
      <w:r w:rsidR="001F342F" w:rsidRPr="0023104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F342F" w:rsidRPr="00231044">
        <w:rPr>
          <w:rFonts w:ascii="Times New Roman" w:eastAsia="Times New Roman" w:hAnsi="Times New Roman" w:cs="Times New Roman"/>
          <w:sz w:val="24"/>
        </w:rPr>
        <w:t>(9</w:t>
      </w:r>
      <w:r>
        <w:rPr>
          <w:rFonts w:ascii="Times New Roman" w:eastAsia="Times New Roman" w:hAnsi="Times New Roman" w:cs="Times New Roman"/>
          <w:spacing w:val="-4"/>
          <w:sz w:val="24"/>
        </w:rPr>
        <w:t>ч.</w:t>
      </w:r>
      <w:r w:rsidR="001F342F" w:rsidRPr="00231044">
        <w:rPr>
          <w:rFonts w:ascii="Times New Roman" w:eastAsia="Times New Roman" w:hAnsi="Times New Roman" w:cs="Times New Roman"/>
          <w:sz w:val="24"/>
        </w:rPr>
        <w:t>)</w:t>
      </w:r>
      <w:r w:rsidR="001F342F" w:rsidRPr="001F342F">
        <w:t xml:space="preserve"> </w:t>
      </w:r>
      <w:r w:rsidR="001F342F" w:rsidRPr="001F342F">
        <w:rPr>
          <w:rFonts w:ascii="Times New Roman" w:eastAsia="Times New Roman" w:hAnsi="Times New Roman" w:cs="Times New Roman"/>
          <w:sz w:val="24"/>
        </w:rPr>
        <w:t>Техноло</w:t>
      </w:r>
      <w:r w:rsidR="001F342F">
        <w:rPr>
          <w:rFonts w:ascii="Times New Roman" w:eastAsia="Times New Roman" w:hAnsi="Times New Roman" w:cs="Times New Roman"/>
          <w:sz w:val="24"/>
        </w:rPr>
        <w:t xml:space="preserve">гия как мост от идеи к продукту. </w:t>
      </w:r>
      <w:r w:rsidR="001F342F" w:rsidRPr="001F342F">
        <w:rPr>
          <w:rFonts w:ascii="Times New Roman" w:eastAsia="Times New Roman" w:hAnsi="Times New Roman" w:cs="Times New Roman"/>
          <w:sz w:val="24"/>
        </w:rPr>
        <w:t>В</w:t>
      </w:r>
      <w:r w:rsidR="001F342F">
        <w:rPr>
          <w:rFonts w:ascii="Times New Roman" w:eastAsia="Times New Roman" w:hAnsi="Times New Roman" w:cs="Times New Roman"/>
          <w:sz w:val="24"/>
        </w:rPr>
        <w:t xml:space="preserve">идим за проектом инфраструктуру. </w:t>
      </w:r>
      <w:r w:rsidR="001F342F" w:rsidRPr="001F342F">
        <w:rPr>
          <w:rFonts w:ascii="Times New Roman" w:eastAsia="Times New Roman" w:hAnsi="Times New Roman" w:cs="Times New Roman"/>
          <w:sz w:val="24"/>
        </w:rPr>
        <w:t>Опросы как эффект</w:t>
      </w:r>
      <w:r w:rsidR="001F342F">
        <w:rPr>
          <w:rFonts w:ascii="Times New Roman" w:eastAsia="Times New Roman" w:hAnsi="Times New Roman" w:cs="Times New Roman"/>
          <w:sz w:val="24"/>
        </w:rPr>
        <w:t xml:space="preserve">ивный инструмент проектирования. Разработка и проведение опроса. </w:t>
      </w:r>
      <w:r w:rsidR="001F342F" w:rsidRPr="001F342F">
        <w:rPr>
          <w:rFonts w:ascii="Times New Roman" w:eastAsia="Times New Roman" w:hAnsi="Times New Roman" w:cs="Times New Roman"/>
          <w:sz w:val="24"/>
        </w:rPr>
        <w:t>Возможности социальны</w:t>
      </w:r>
      <w:r w:rsidR="001F342F">
        <w:rPr>
          <w:rFonts w:ascii="Times New Roman" w:eastAsia="Times New Roman" w:hAnsi="Times New Roman" w:cs="Times New Roman"/>
          <w:sz w:val="24"/>
        </w:rPr>
        <w:t xml:space="preserve">х сетей. Сетевые формы проектов. </w:t>
      </w:r>
      <w:r w:rsidR="001F342F" w:rsidRPr="001F342F">
        <w:rPr>
          <w:rFonts w:ascii="Times New Roman" w:eastAsia="Times New Roman" w:hAnsi="Times New Roman" w:cs="Times New Roman"/>
          <w:sz w:val="24"/>
        </w:rPr>
        <w:t>Использование видеоролика в продвижении проекта</w:t>
      </w:r>
      <w:r w:rsidR="001F342F">
        <w:rPr>
          <w:rFonts w:ascii="Times New Roman" w:eastAsia="Times New Roman" w:hAnsi="Times New Roman" w:cs="Times New Roman"/>
          <w:sz w:val="24"/>
        </w:rPr>
        <w:t xml:space="preserve">. Идея. Замысел. Тема. Сценарий. </w:t>
      </w:r>
      <w:r w:rsidR="001F342F" w:rsidRPr="001F342F">
        <w:rPr>
          <w:rFonts w:ascii="Times New Roman" w:eastAsia="Times New Roman" w:hAnsi="Times New Roman" w:cs="Times New Roman"/>
          <w:sz w:val="24"/>
        </w:rPr>
        <w:t>Съёмка. Кру</w:t>
      </w:r>
      <w:r w:rsidR="001F342F">
        <w:rPr>
          <w:rFonts w:ascii="Times New Roman" w:eastAsia="Times New Roman" w:hAnsi="Times New Roman" w:cs="Times New Roman"/>
          <w:sz w:val="24"/>
        </w:rPr>
        <w:t xml:space="preserve">пность планов. Ракурс. Панорама. Монтаж. </w:t>
      </w:r>
      <w:r w:rsidR="001F342F" w:rsidRPr="001F342F">
        <w:rPr>
          <w:rFonts w:ascii="Times New Roman" w:eastAsia="Times New Roman" w:hAnsi="Times New Roman" w:cs="Times New Roman"/>
          <w:sz w:val="24"/>
        </w:rPr>
        <w:t>Оформление и предъявление результатов проектной и исследовательской деятельности</w:t>
      </w:r>
    </w:p>
    <w:p w:rsidR="001F342F" w:rsidRPr="00BE4CF5" w:rsidRDefault="00CD5C7F" w:rsidP="00176F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№3 «Управление оформлением и завершением проектов</w:t>
      </w:r>
      <w:r w:rsidR="001F342F" w:rsidRPr="00231044">
        <w:rPr>
          <w:rFonts w:ascii="Times New Roman" w:eastAsia="Times New Roman" w:hAnsi="Times New Roman" w:cs="Times New Roman"/>
          <w:sz w:val="24"/>
        </w:rPr>
        <w:t>»</w:t>
      </w:r>
      <w:r w:rsidR="001F342F" w:rsidRPr="002310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F342F">
        <w:rPr>
          <w:rFonts w:ascii="Times New Roman" w:eastAsia="Times New Roman" w:hAnsi="Times New Roman" w:cs="Times New Roman"/>
          <w:sz w:val="24"/>
        </w:rPr>
        <w:t>(2</w:t>
      </w:r>
      <w:r w:rsidR="00DF489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</w:rPr>
        <w:t>час</w:t>
      </w:r>
      <w:r w:rsidR="001F342F" w:rsidRPr="00231044">
        <w:rPr>
          <w:rFonts w:ascii="Times New Roman" w:eastAsia="Times New Roman" w:hAnsi="Times New Roman" w:cs="Times New Roman"/>
          <w:sz w:val="24"/>
        </w:rPr>
        <w:t>)</w:t>
      </w:r>
      <w:r w:rsidR="001F342F" w:rsidRPr="001F342F">
        <w:t xml:space="preserve"> </w:t>
      </w:r>
      <w:r w:rsidR="001F342F" w:rsidRPr="001F342F">
        <w:rPr>
          <w:rFonts w:ascii="Times New Roman" w:eastAsia="Times New Roman" w:hAnsi="Times New Roman" w:cs="Times New Roman"/>
          <w:sz w:val="24"/>
        </w:rPr>
        <w:t>Направл</w:t>
      </w:r>
      <w:r w:rsidR="001F342F">
        <w:rPr>
          <w:rFonts w:ascii="Times New Roman" w:eastAsia="Times New Roman" w:hAnsi="Times New Roman" w:cs="Times New Roman"/>
          <w:sz w:val="24"/>
        </w:rPr>
        <w:t xml:space="preserve">енность проекта и его результат. </w:t>
      </w:r>
      <w:r w:rsidR="001F342F" w:rsidRPr="001F342F">
        <w:rPr>
          <w:rFonts w:ascii="Times New Roman" w:eastAsia="Times New Roman" w:hAnsi="Times New Roman" w:cs="Times New Roman"/>
          <w:sz w:val="24"/>
        </w:rPr>
        <w:t>Демо</w:t>
      </w:r>
      <w:r w:rsidR="001F342F">
        <w:rPr>
          <w:rFonts w:ascii="Times New Roman" w:eastAsia="Times New Roman" w:hAnsi="Times New Roman" w:cs="Times New Roman"/>
          <w:sz w:val="24"/>
        </w:rPr>
        <w:t xml:space="preserve">нстрация направленности проекта. Содержание проекта. Методы исследования в проекте. </w:t>
      </w:r>
      <w:r w:rsidR="001F342F" w:rsidRPr="001F342F">
        <w:rPr>
          <w:rFonts w:ascii="Times New Roman" w:eastAsia="Times New Roman" w:hAnsi="Times New Roman" w:cs="Times New Roman"/>
          <w:sz w:val="24"/>
        </w:rPr>
        <w:t>Методы исследования в проекте</w:t>
      </w:r>
      <w:r w:rsidR="001F342F">
        <w:rPr>
          <w:rFonts w:ascii="Times New Roman" w:eastAsia="Times New Roman" w:hAnsi="Times New Roman" w:cs="Times New Roman"/>
          <w:sz w:val="24"/>
        </w:rPr>
        <w:t>.</w:t>
      </w:r>
      <w:r w:rsidR="00BE4CF5" w:rsidRPr="00BE4CF5">
        <w:t xml:space="preserve"> </w:t>
      </w:r>
      <w:r w:rsidR="00BE4CF5" w:rsidRPr="00BE4CF5">
        <w:rPr>
          <w:rFonts w:ascii="Times New Roman" w:eastAsia="Times New Roman" w:hAnsi="Times New Roman" w:cs="Times New Roman"/>
          <w:sz w:val="24"/>
        </w:rPr>
        <w:t>Сбор информации в соответствии с направ</w:t>
      </w:r>
      <w:r w:rsidR="00BE4CF5">
        <w:rPr>
          <w:rFonts w:ascii="Times New Roman" w:eastAsia="Times New Roman" w:hAnsi="Times New Roman" w:cs="Times New Roman"/>
          <w:sz w:val="24"/>
        </w:rPr>
        <w:t xml:space="preserve">лениями индивидуального проекта. </w:t>
      </w:r>
      <w:r w:rsidR="00BE4CF5" w:rsidRPr="00BE4CF5">
        <w:rPr>
          <w:rFonts w:ascii="Times New Roman" w:eastAsia="Times New Roman" w:hAnsi="Times New Roman" w:cs="Times New Roman"/>
          <w:sz w:val="24"/>
        </w:rPr>
        <w:t>Сбор информации в соответствии с направ</w:t>
      </w:r>
      <w:r w:rsidR="00BE4CF5">
        <w:rPr>
          <w:rFonts w:ascii="Times New Roman" w:eastAsia="Times New Roman" w:hAnsi="Times New Roman" w:cs="Times New Roman"/>
          <w:sz w:val="24"/>
        </w:rPr>
        <w:t xml:space="preserve">лениями индивидуального проекта. </w:t>
      </w:r>
      <w:r w:rsidR="00BE4CF5" w:rsidRPr="00BE4CF5">
        <w:rPr>
          <w:rFonts w:ascii="Times New Roman" w:eastAsia="Times New Roman" w:hAnsi="Times New Roman" w:cs="Times New Roman"/>
          <w:sz w:val="24"/>
        </w:rPr>
        <w:t>Логика дейс</w:t>
      </w:r>
      <w:r w:rsidR="00BE4CF5">
        <w:rPr>
          <w:rFonts w:ascii="Times New Roman" w:eastAsia="Times New Roman" w:hAnsi="Times New Roman" w:cs="Times New Roman"/>
          <w:sz w:val="24"/>
        </w:rPr>
        <w:t xml:space="preserve">твий и последовательность шагов. </w:t>
      </w:r>
      <w:r w:rsidR="00BE4CF5" w:rsidRPr="00BE4CF5">
        <w:rPr>
          <w:rFonts w:ascii="Times New Roman" w:eastAsia="Times New Roman" w:hAnsi="Times New Roman" w:cs="Times New Roman"/>
          <w:sz w:val="24"/>
        </w:rPr>
        <w:t>Экспертиза действий и движения в проект</w:t>
      </w:r>
      <w:r w:rsidR="00BE4CF5">
        <w:rPr>
          <w:rFonts w:ascii="Times New Roman" w:eastAsia="Times New Roman" w:hAnsi="Times New Roman" w:cs="Times New Roman"/>
          <w:sz w:val="24"/>
        </w:rPr>
        <w:t xml:space="preserve">е Стандартизация и сертификация. </w:t>
      </w:r>
      <w:r w:rsidR="00BE4CF5" w:rsidRPr="00BE4CF5">
        <w:rPr>
          <w:rFonts w:ascii="Times New Roman" w:eastAsia="Times New Roman" w:hAnsi="Times New Roman" w:cs="Times New Roman"/>
          <w:sz w:val="24"/>
        </w:rPr>
        <w:t>Док</w:t>
      </w:r>
      <w:r w:rsidR="00BE4CF5">
        <w:rPr>
          <w:rFonts w:ascii="Times New Roman" w:eastAsia="Times New Roman" w:hAnsi="Times New Roman" w:cs="Times New Roman"/>
          <w:sz w:val="24"/>
        </w:rPr>
        <w:t xml:space="preserve">ументы в области стандартизации. </w:t>
      </w:r>
      <w:r w:rsidR="00BE4CF5" w:rsidRPr="00BE4CF5">
        <w:rPr>
          <w:rFonts w:ascii="Times New Roman" w:eastAsia="Times New Roman" w:hAnsi="Times New Roman" w:cs="Times New Roman"/>
          <w:sz w:val="24"/>
        </w:rPr>
        <w:t>Вн</w:t>
      </w:r>
      <w:r w:rsidR="00BE4CF5">
        <w:rPr>
          <w:rFonts w:ascii="Times New Roman" w:eastAsia="Times New Roman" w:hAnsi="Times New Roman" w:cs="Times New Roman"/>
          <w:sz w:val="24"/>
        </w:rPr>
        <w:t xml:space="preserve">есение изменений в план проекта. </w:t>
      </w:r>
      <w:r w:rsidR="00BE4CF5" w:rsidRPr="00BE4CF5">
        <w:rPr>
          <w:rFonts w:ascii="Times New Roman" w:eastAsia="Times New Roman" w:hAnsi="Times New Roman" w:cs="Times New Roman"/>
          <w:sz w:val="24"/>
        </w:rPr>
        <w:t>Ко</w:t>
      </w:r>
      <w:r w:rsidR="00BE4CF5">
        <w:rPr>
          <w:rFonts w:ascii="Times New Roman" w:eastAsia="Times New Roman" w:hAnsi="Times New Roman" w:cs="Times New Roman"/>
          <w:sz w:val="24"/>
        </w:rPr>
        <w:t xml:space="preserve">ммуникация при защите проекта. </w:t>
      </w:r>
      <w:r w:rsidR="00BE4CF5" w:rsidRPr="00BE4CF5">
        <w:rPr>
          <w:rFonts w:ascii="Times New Roman" w:eastAsia="Times New Roman" w:hAnsi="Times New Roman" w:cs="Times New Roman"/>
          <w:sz w:val="24"/>
        </w:rPr>
        <w:t>Деловая</w:t>
      </w:r>
      <w:r w:rsidR="00BE4CF5">
        <w:rPr>
          <w:rFonts w:ascii="Times New Roman" w:eastAsia="Times New Roman" w:hAnsi="Times New Roman" w:cs="Times New Roman"/>
          <w:sz w:val="24"/>
        </w:rPr>
        <w:t xml:space="preserve"> и образовательная коммуникации. </w:t>
      </w:r>
      <w:r w:rsidR="00BE4CF5" w:rsidRPr="00BE4CF5">
        <w:rPr>
          <w:rFonts w:ascii="Times New Roman" w:eastAsia="Times New Roman" w:hAnsi="Times New Roman" w:cs="Times New Roman"/>
          <w:sz w:val="24"/>
        </w:rPr>
        <w:t>Оформление пр</w:t>
      </w:r>
      <w:r w:rsidR="00BE4CF5">
        <w:rPr>
          <w:rFonts w:ascii="Times New Roman" w:eastAsia="Times New Roman" w:hAnsi="Times New Roman" w:cs="Times New Roman"/>
          <w:sz w:val="24"/>
        </w:rPr>
        <w:t xml:space="preserve">оектной папки, продукта проекта. Портфолио проекта. Подготовка презентации проекта. Предзащита проектной работы. Защита проекта. </w:t>
      </w:r>
      <w:r w:rsidR="00BE4CF5" w:rsidRPr="00BE4CF5">
        <w:rPr>
          <w:rFonts w:ascii="Times New Roman" w:eastAsia="Times New Roman" w:hAnsi="Times New Roman" w:cs="Times New Roman"/>
          <w:sz w:val="24"/>
        </w:rPr>
        <w:t>Анализ результатов проектной деятельности</w:t>
      </w:r>
    </w:p>
    <w:p w:rsidR="00AB1B80" w:rsidRDefault="00AB1B80" w:rsidP="00AB1B8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и нормы  оценки знаний , умений и навыков по предмету « Индивидуальный проект»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956"/>
        <w:gridCol w:w="11199"/>
      </w:tblGrid>
      <w:tr w:rsidR="00AB1B80" w:rsidRPr="00D5283B" w:rsidTr="00CD5C7F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C7F" w:rsidRDefault="00AB1B80" w:rsidP="00CD5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  <w:p w:rsidR="00AB1B80" w:rsidRPr="00895D79" w:rsidRDefault="00AB1B80" w:rsidP="00CD5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895D79" w:rsidRDefault="00AB1B80" w:rsidP="00CD5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Критерий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80" w:rsidRPr="00895D79" w:rsidRDefault="00AB1B80" w:rsidP="00CD5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Оценка (в баллах)</w:t>
            </w:r>
          </w:p>
        </w:tc>
      </w:tr>
      <w:tr w:rsidR="00AB1B80" w:rsidRPr="00D5283B" w:rsidTr="00CD5C7F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Качество доклада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1 - доклад зачитывается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  - доклад пересказывается, но не объяснена суть работы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  - доклад пересказывается, суть работы объяс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нена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4 - кроме хорошего доклада владение иллюст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ративным материалом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5 - доклад производит очень хорошее впечат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ление</w:t>
            </w:r>
          </w:p>
        </w:tc>
      </w:tr>
      <w:tr w:rsidR="00AB1B80" w:rsidRPr="00D5283B" w:rsidTr="00CD5C7F">
        <w:trPr>
          <w:trHeight w:val="2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Качество   ответов   на вопросы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 - нет четкости ответов на большинство вопросов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2 - ответы на большинство вопросов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3 - ответы на все вопросы убедительно, аргументировано</w:t>
            </w:r>
          </w:p>
        </w:tc>
      </w:tr>
      <w:tr w:rsidR="00AB1B80" w:rsidRPr="00D5283B" w:rsidTr="00CD5C7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Использование демон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страционного материала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1 - представленный демонстрационный материал не используется в докладе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283B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t>- представленный демонстрационный мате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риал используется в докладе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283B">
              <w:rPr>
                <w:rFonts w:ascii="Times New Roman" w:hAnsi="Times New Roman" w:cs="Times New Roman"/>
                <w:sz w:val="24"/>
              </w:rPr>
              <w:t>3 - представленный демонстрационный мате</w:t>
            </w:r>
            <w:r w:rsidRPr="00D5283B">
              <w:rPr>
                <w:rFonts w:ascii="Times New Roman" w:hAnsi="Times New Roman" w:cs="Times New Roman"/>
                <w:sz w:val="24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AB1B80" w:rsidRPr="00D5283B" w:rsidTr="00CD5C7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lastRenderedPageBreak/>
              <w:t>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Оформление   демонст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рационного материала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 - представлен плохо оформленный демонстрационный материал,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  - демонстрационный    материал    хорошо оформлен, но есть отдельные претензии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  -  к демонстрационному материалу нет пре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тензий                                                                </w:t>
            </w:r>
          </w:p>
        </w:tc>
      </w:tr>
    </w:tbl>
    <w:p w:rsidR="00AB1B80" w:rsidRPr="00895D79" w:rsidRDefault="00AB1B80" w:rsidP="00AB1B80">
      <w:pPr>
        <w:jc w:val="both"/>
        <w:rPr>
          <w:rFonts w:ascii="Times New Roman" w:hAnsi="Times New Roman" w:cs="Times New Roman"/>
          <w:bCs/>
          <w:sz w:val="24"/>
        </w:rPr>
      </w:pPr>
      <w:r w:rsidRPr="00D5283B">
        <w:rPr>
          <w:rFonts w:ascii="Times New Roman" w:hAnsi="Times New Roman" w:cs="Times New Roman"/>
          <w:bCs/>
          <w:sz w:val="24"/>
        </w:rPr>
        <w:t>Итого максимальный балл за защиту индивидуального проекта составляет 14 баллов.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10AAA">
        <w:rPr>
          <w:rFonts w:ascii="Times New Roman" w:hAnsi="Times New Roman" w:cs="Times New Roman"/>
          <w:sz w:val="24"/>
        </w:rPr>
        <w:t xml:space="preserve">Оценка проекта. Оценка “3” (“зачет”) может быть поставлена за 15-18 баллов (60% -74%  от максимального количества баллов). Оценка “4” (“хорошо”) может быть поставлена за 19-22 баллов (75% - 89% от максимального количества баллов). Оценка “5” (“отлично”) может быть поставлена за 23-26 баллов (более 90% от максимального количества баллов).  </w:t>
      </w:r>
    </w:p>
    <w:p w:rsidR="00AB1B80" w:rsidRPr="00895D79" w:rsidRDefault="00AB1B80" w:rsidP="00AB1B80">
      <w:pPr>
        <w:jc w:val="both"/>
        <w:rPr>
          <w:rFonts w:ascii="Times New Roman" w:hAnsi="Times New Roman" w:cs="Times New Roman"/>
          <w:sz w:val="24"/>
        </w:rPr>
      </w:pPr>
      <w:r w:rsidRPr="00895D79">
        <w:rPr>
          <w:rFonts w:ascii="Times New Roman" w:hAnsi="Times New Roman" w:cs="Times New Roman"/>
          <w:sz w:val="24"/>
        </w:rPr>
        <w:t>Заключение об уровне сформированности УУД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781"/>
        <w:gridCol w:w="1985"/>
      </w:tblGrid>
      <w:tr w:rsidR="00AB1B80" w:rsidRPr="00895D79" w:rsidTr="00CD5C7F">
        <w:tc>
          <w:tcPr>
            <w:tcW w:w="2835" w:type="dxa"/>
            <w:shd w:val="clear" w:color="auto" w:fill="auto"/>
          </w:tcPr>
          <w:p w:rsidR="00AB1B80" w:rsidRPr="00895D79" w:rsidRDefault="00AB1B80" w:rsidP="00CD5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Критерии</w:t>
            </w:r>
          </w:p>
        </w:tc>
        <w:tc>
          <w:tcPr>
            <w:tcW w:w="9781" w:type="dxa"/>
            <w:shd w:val="clear" w:color="auto" w:fill="auto"/>
          </w:tcPr>
          <w:p w:rsidR="00AB1B80" w:rsidRPr="00895D79" w:rsidRDefault="00AB1B80" w:rsidP="00CD5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Показатели</w:t>
            </w:r>
          </w:p>
        </w:tc>
        <w:tc>
          <w:tcPr>
            <w:tcW w:w="1985" w:type="dxa"/>
            <w:shd w:val="clear" w:color="auto" w:fill="auto"/>
          </w:tcPr>
          <w:p w:rsidR="00AB1B80" w:rsidRPr="00895D79" w:rsidRDefault="00AB1B80" w:rsidP="00CD5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Количество баллов</w:t>
            </w:r>
          </w:p>
        </w:tc>
      </w:tr>
      <w:tr w:rsidR="00AB1B80" w:rsidRPr="00D5283B" w:rsidTr="00CD5C7F">
        <w:trPr>
          <w:trHeight w:val="651"/>
        </w:trPr>
        <w:tc>
          <w:tcPr>
            <w:tcW w:w="2835" w:type="dxa"/>
            <w:vMerge w:val="restart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Сформированность познавательных действий</w:t>
            </w: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Обучающийся способен: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обрабатывать информацию(группировка, схематизация, упрощение, символизация)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561"/>
        </w:trPr>
        <w:tc>
          <w:tcPr>
            <w:tcW w:w="2835" w:type="dxa"/>
            <w:vMerge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выполнять логические операции (сравнение, анализ, синтез. Обобщение, кла</w:t>
            </w:r>
            <w:r>
              <w:rPr>
                <w:rFonts w:ascii="Times New Roman" w:hAnsi="Times New Roman" w:cs="Times New Roman"/>
                <w:bCs/>
                <w:sz w:val="24"/>
              </w:rPr>
              <w:t>ссификация, установление связей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344"/>
        </w:trPr>
        <w:tc>
          <w:tcPr>
            <w:tcW w:w="2835" w:type="dxa"/>
            <w:vMerge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переносить знания и способы действий на новые объекты, новые области знаний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702"/>
        </w:trPr>
        <w:tc>
          <w:tcPr>
            <w:tcW w:w="2835" w:type="dxa"/>
            <w:vMerge w:val="restart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Сформированность регулятивных действий</w:t>
            </w: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Обучающийся способен: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определять цель своей работы и планировать её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260"/>
        </w:trPr>
        <w:tc>
          <w:tcPr>
            <w:tcW w:w="2835" w:type="dxa"/>
            <w:vMerge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контролировать процесс выполнения задания и качество его выполнения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221"/>
        </w:trPr>
        <w:tc>
          <w:tcPr>
            <w:tcW w:w="2835" w:type="dxa"/>
            <w:vMerge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оценивать процесс и результат деятельности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595"/>
        </w:trPr>
        <w:tc>
          <w:tcPr>
            <w:tcW w:w="2835" w:type="dxa"/>
            <w:vMerge w:val="restart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Сформированность коммуникативных действий</w:t>
            </w: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Обучающийся способен:</w:t>
            </w:r>
          </w:p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 xml:space="preserve">- участвовать в обсуждении, диалоге 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765"/>
        </w:trPr>
        <w:tc>
          <w:tcPr>
            <w:tcW w:w="2835" w:type="dxa"/>
            <w:vMerge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создавать устное высказывание и текст в соответствии с коммуникативной задачей, темой и форматом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B1B80" w:rsidRPr="00D5283B" w:rsidTr="00CD5C7F">
        <w:trPr>
          <w:trHeight w:val="600"/>
        </w:trPr>
        <w:tc>
          <w:tcPr>
            <w:tcW w:w="2835" w:type="dxa"/>
            <w:vMerge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оформить выполненную работу в различных формах (текст, графики, схемы, таблицы, рисунки), представить её результаты</w:t>
            </w:r>
          </w:p>
        </w:tc>
        <w:tc>
          <w:tcPr>
            <w:tcW w:w="1985" w:type="dxa"/>
            <w:shd w:val="clear" w:color="auto" w:fill="auto"/>
          </w:tcPr>
          <w:p w:rsidR="00AB1B80" w:rsidRPr="00D5283B" w:rsidRDefault="00AB1B80" w:rsidP="0005116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AB1B80" w:rsidRPr="00D5283B" w:rsidRDefault="00AB1B80" w:rsidP="00176F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283B">
        <w:rPr>
          <w:rFonts w:ascii="Times New Roman" w:hAnsi="Times New Roman" w:cs="Times New Roman"/>
          <w:sz w:val="24"/>
        </w:rPr>
        <w:t>Каждый показатель оценивается по трёхбалльной шкале:</w:t>
      </w:r>
      <w:r>
        <w:rPr>
          <w:rFonts w:ascii="Times New Roman" w:hAnsi="Times New Roman" w:cs="Times New Roman"/>
          <w:sz w:val="24"/>
        </w:rPr>
        <w:t xml:space="preserve"> </w:t>
      </w:r>
      <w:r w:rsidRPr="00D5283B">
        <w:rPr>
          <w:rFonts w:ascii="Times New Roman" w:hAnsi="Times New Roman" w:cs="Times New Roman"/>
          <w:sz w:val="24"/>
        </w:rPr>
        <w:t>«3» - показатель представлен полностью</w:t>
      </w:r>
      <w:r>
        <w:rPr>
          <w:rFonts w:ascii="Times New Roman" w:hAnsi="Times New Roman" w:cs="Times New Roman"/>
          <w:sz w:val="24"/>
        </w:rPr>
        <w:t xml:space="preserve">, </w:t>
      </w:r>
      <w:r w:rsidRPr="00D5283B">
        <w:rPr>
          <w:rFonts w:ascii="Times New Roman" w:hAnsi="Times New Roman" w:cs="Times New Roman"/>
          <w:sz w:val="24"/>
        </w:rPr>
        <w:t>«2» - показатель представлен частично</w:t>
      </w:r>
    </w:p>
    <w:p w:rsidR="00051167" w:rsidRDefault="00AB1B80" w:rsidP="00176F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283B">
        <w:rPr>
          <w:rFonts w:ascii="Times New Roman" w:hAnsi="Times New Roman" w:cs="Times New Roman"/>
          <w:sz w:val="24"/>
        </w:rPr>
        <w:lastRenderedPageBreak/>
        <w:t>«1» - показатель почти не представлен</w:t>
      </w:r>
      <w:r>
        <w:rPr>
          <w:rFonts w:ascii="Times New Roman" w:hAnsi="Times New Roman" w:cs="Times New Roman"/>
          <w:sz w:val="24"/>
        </w:rPr>
        <w:t xml:space="preserve"> .</w:t>
      </w:r>
      <w:r w:rsidRPr="00F10AAA">
        <w:rPr>
          <w:rFonts w:ascii="Times New Roman" w:hAnsi="Times New Roman" w:cs="Times New Roman"/>
          <w:sz w:val="24"/>
        </w:rPr>
        <w:t>Оценка выступления. Оценка “3” (“зачет”) может быть поставлена за 10-12 баллов (60% -74%  от максимального количества баллов). Оценка “4” (“хорошо”) может быть поставлена за 13-15 баллов (75% - 89% от максимального количества баллов). Оценка “5” (“отлично”) может быть поставлен</w:t>
      </w:r>
      <w:r w:rsidR="00A42D45">
        <w:rPr>
          <w:rFonts w:ascii="Times New Roman" w:hAnsi="Times New Roman" w:cs="Times New Roman"/>
          <w:sz w:val="24"/>
        </w:rPr>
        <w:t>а за 16-18 баллов (более  90% )</w:t>
      </w:r>
    </w:p>
    <w:p w:rsidR="00176FAA" w:rsidRDefault="00CD5C7F" w:rsidP="00295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295F95" w:rsidRDefault="00295F95" w:rsidP="00295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Календарно-тематическое планирование уроков по предмету </w:t>
      </w:r>
      <w:r w:rsidR="00B96249">
        <w:rPr>
          <w:rFonts w:ascii="Times New Roman" w:hAnsi="Times New Roman" w:cs="Times New Roman"/>
          <w:sz w:val="24"/>
        </w:rPr>
        <w:t>«Индивидуальный</w:t>
      </w:r>
      <w:r w:rsidR="00051167">
        <w:rPr>
          <w:rFonts w:ascii="Times New Roman" w:hAnsi="Times New Roman" w:cs="Times New Roman"/>
          <w:sz w:val="24"/>
        </w:rPr>
        <w:t xml:space="preserve"> проект» в 11 классе на 202</w:t>
      </w:r>
      <w:r w:rsidR="00176FAA">
        <w:rPr>
          <w:rFonts w:ascii="Times New Roman" w:hAnsi="Times New Roman" w:cs="Times New Roman"/>
          <w:sz w:val="24"/>
        </w:rPr>
        <w:t>3</w:t>
      </w:r>
      <w:r w:rsidR="00051167">
        <w:rPr>
          <w:rFonts w:ascii="Times New Roman" w:hAnsi="Times New Roman" w:cs="Times New Roman"/>
          <w:sz w:val="24"/>
        </w:rPr>
        <w:t>-202</w:t>
      </w:r>
      <w:r w:rsidR="00176FA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</w:t>
      </w:r>
    </w:p>
    <w:tbl>
      <w:tblPr>
        <w:tblStyle w:val="TableNormal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134"/>
        <w:gridCol w:w="7088"/>
        <w:gridCol w:w="1417"/>
        <w:gridCol w:w="1560"/>
      </w:tblGrid>
      <w:tr w:rsidR="007A24FB" w:rsidRPr="00B96249" w:rsidTr="00176FAA">
        <w:trPr>
          <w:cantSplit/>
          <w:trHeight w:val="840"/>
        </w:trPr>
        <w:tc>
          <w:tcPr>
            <w:tcW w:w="710" w:type="dxa"/>
          </w:tcPr>
          <w:p w:rsidR="007A24FB" w:rsidRDefault="007A24FB" w:rsidP="00B9624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  <w:p w:rsidR="007A24FB" w:rsidRPr="00B96249" w:rsidRDefault="00CD5C7F" w:rsidP="00B9624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7A24FB">
              <w:rPr>
                <w:rFonts w:ascii="Times New Roman" w:eastAsia="Times New Roman" w:hAnsi="Times New Roman" w:cs="Times New Roman"/>
                <w:sz w:val="24"/>
                <w:lang w:val="ru-RU"/>
              </w:rPr>
              <w:t>.п.</w:t>
            </w:r>
          </w:p>
        </w:tc>
        <w:tc>
          <w:tcPr>
            <w:tcW w:w="2976" w:type="dxa"/>
          </w:tcPr>
          <w:p w:rsidR="007A24FB" w:rsidRPr="00B96249" w:rsidRDefault="007A24FB" w:rsidP="00231044">
            <w:pPr>
              <w:spacing w:line="276" w:lineRule="exact"/>
              <w:ind w:left="1416" w:right="37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</w:t>
            </w:r>
          </w:p>
        </w:tc>
        <w:tc>
          <w:tcPr>
            <w:tcW w:w="1134" w:type="dxa"/>
          </w:tcPr>
          <w:p w:rsidR="007A24FB" w:rsidRPr="00B96249" w:rsidRDefault="007A24FB" w:rsidP="00B9624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</w:p>
        </w:tc>
        <w:tc>
          <w:tcPr>
            <w:tcW w:w="7088" w:type="dxa"/>
          </w:tcPr>
          <w:p w:rsidR="007A24FB" w:rsidRPr="00B96249" w:rsidRDefault="007A24FB" w:rsidP="00B96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виды учебной деятельности</w:t>
            </w:r>
          </w:p>
        </w:tc>
        <w:tc>
          <w:tcPr>
            <w:tcW w:w="1417" w:type="dxa"/>
          </w:tcPr>
          <w:p w:rsidR="00CD5C7F" w:rsidRDefault="007A24FB" w:rsidP="00B9624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</w:t>
            </w:r>
          </w:p>
          <w:p w:rsidR="007A24FB" w:rsidRPr="00B96249" w:rsidRDefault="007A24FB" w:rsidP="00B96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1560" w:type="dxa"/>
          </w:tcPr>
          <w:p w:rsidR="007A24FB" w:rsidRDefault="007A24FB" w:rsidP="00B962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A0392">
              <w:rPr>
                <w:rFonts w:ascii="Times New Roman" w:hAnsi="Times New Roman" w:cs="Times New Roman"/>
                <w:sz w:val="20"/>
              </w:rPr>
              <w:t>Основные направления воспитательной</w:t>
            </w:r>
          </w:p>
          <w:p w:rsidR="00176FAA" w:rsidRPr="00176FAA" w:rsidRDefault="00176FAA" w:rsidP="00B9624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работы</w:t>
            </w:r>
          </w:p>
        </w:tc>
      </w:tr>
      <w:tr w:rsidR="007A24FB" w:rsidRPr="00B96249" w:rsidTr="007A24FB">
        <w:trPr>
          <w:trHeight w:val="193"/>
        </w:trPr>
        <w:tc>
          <w:tcPr>
            <w:tcW w:w="14885" w:type="dxa"/>
            <w:gridSpan w:val="6"/>
          </w:tcPr>
          <w:p w:rsidR="007A24FB" w:rsidRPr="00B96249" w:rsidRDefault="007A24FB" w:rsidP="00B9624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Раздел №1 «ТРУДНОСТИ РЕАЛИЗАЦИИ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B962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CD5C7F">
              <w:rPr>
                <w:rFonts w:ascii="Times New Roman" w:eastAsia="Times New Roman" w:hAnsi="Times New Roman" w:cs="Times New Roman"/>
                <w:sz w:val="24"/>
                <w:lang w:val="ru-RU"/>
              </w:rPr>
              <w:t>ч.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7A24FB" w:rsidRPr="00B96249" w:rsidTr="00176FAA">
        <w:trPr>
          <w:trHeight w:val="278"/>
        </w:trPr>
        <w:tc>
          <w:tcPr>
            <w:tcW w:w="710" w:type="dxa"/>
          </w:tcPr>
          <w:p w:rsidR="007A24FB" w:rsidRPr="00B96249" w:rsidRDefault="007A24FB" w:rsidP="00176FAA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7A24FB" w:rsidRPr="00B96249" w:rsidRDefault="007A24FB" w:rsidP="00CD5C7F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</w:t>
            </w:r>
            <w:r w:rsidRPr="00B962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замысла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</w:tcPr>
          <w:p w:rsidR="007A24FB" w:rsidRPr="00176FAA" w:rsidRDefault="00DF4899" w:rsidP="0023104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06.09</w:t>
            </w:r>
          </w:p>
        </w:tc>
        <w:tc>
          <w:tcPr>
            <w:tcW w:w="7088" w:type="dxa"/>
          </w:tcPr>
          <w:p w:rsidR="007A24FB" w:rsidRPr="00B96249" w:rsidRDefault="007A24FB" w:rsidP="00176FAA">
            <w:pPr>
              <w:ind w:lef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hAnsi="Times New Roman" w:cs="Times New Roman"/>
                <w:sz w:val="24"/>
                <w:lang w:val="ru-RU"/>
              </w:rPr>
              <w:t xml:space="preserve">Характеризовать понятие «тема проекта». Выделять критерии формулирования темы проекта. Анализировать, делать выводы и давать оценку структуре темы на примере учебных проектов школьников. </w:t>
            </w:r>
          </w:p>
        </w:tc>
        <w:tc>
          <w:tcPr>
            <w:tcW w:w="1417" w:type="dxa"/>
          </w:tcPr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D5C7F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</w:p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560" w:type="dxa"/>
          </w:tcPr>
          <w:p w:rsidR="007A24FB" w:rsidRDefault="007A24FB" w:rsidP="00231044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7A24FB" w:rsidRPr="00B96249" w:rsidTr="00176FAA">
        <w:trPr>
          <w:trHeight w:val="275"/>
        </w:trPr>
        <w:tc>
          <w:tcPr>
            <w:tcW w:w="710" w:type="dxa"/>
          </w:tcPr>
          <w:p w:rsidR="007A24FB" w:rsidRPr="00B96249" w:rsidRDefault="007A24FB" w:rsidP="00176FA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7A24FB" w:rsidRPr="00B96249" w:rsidRDefault="007A24FB" w:rsidP="00CD5C7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Риски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  <w:tc>
          <w:tcPr>
            <w:tcW w:w="1134" w:type="dxa"/>
          </w:tcPr>
          <w:p w:rsidR="007A24FB" w:rsidRPr="00DF4899" w:rsidRDefault="00DF4899" w:rsidP="0023104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13.09</w:t>
            </w:r>
          </w:p>
        </w:tc>
        <w:tc>
          <w:tcPr>
            <w:tcW w:w="7088" w:type="dxa"/>
          </w:tcPr>
          <w:p w:rsidR="007A24FB" w:rsidRPr="00B96249" w:rsidRDefault="007A24FB" w:rsidP="00176FAA">
            <w:pPr>
              <w:ind w:lef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hAnsi="Times New Roman" w:cs="Times New Roman"/>
                <w:sz w:val="24"/>
                <w:lang w:val="ru-RU"/>
              </w:rPr>
              <w:t>Анализировать, делать выводы и давать оценку структуре темы на примере учебных проектов школьников. Демонстрация овладения метапредметными универсальными учебными действиями при выборе направления и темы индивидуального проекта</w:t>
            </w:r>
          </w:p>
        </w:tc>
        <w:tc>
          <w:tcPr>
            <w:tcW w:w="1417" w:type="dxa"/>
          </w:tcPr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D5C7F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</w:p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560" w:type="dxa"/>
          </w:tcPr>
          <w:p w:rsidR="007A24FB" w:rsidRDefault="007A24FB" w:rsidP="00231044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7A24FB" w:rsidRPr="00B96249" w:rsidTr="00176FAA">
        <w:trPr>
          <w:trHeight w:val="275"/>
        </w:trPr>
        <w:tc>
          <w:tcPr>
            <w:tcW w:w="710" w:type="dxa"/>
          </w:tcPr>
          <w:p w:rsidR="007A24FB" w:rsidRPr="00B96249" w:rsidRDefault="007A24FB" w:rsidP="00176FA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7A24FB" w:rsidRPr="00B96249" w:rsidRDefault="007A24FB" w:rsidP="00CD5C7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проектного</w:t>
            </w:r>
            <w:r w:rsidRPr="00B9624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замысла</w:t>
            </w:r>
            <w:r w:rsidRPr="00B9624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«Завод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62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переработке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пластика»</w:t>
            </w:r>
          </w:p>
        </w:tc>
        <w:tc>
          <w:tcPr>
            <w:tcW w:w="1134" w:type="dxa"/>
          </w:tcPr>
          <w:p w:rsidR="007A24FB" w:rsidRPr="00176FAA" w:rsidRDefault="00DF4899" w:rsidP="0023104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20.09</w:t>
            </w:r>
          </w:p>
        </w:tc>
        <w:tc>
          <w:tcPr>
            <w:tcW w:w="7088" w:type="dxa"/>
          </w:tcPr>
          <w:p w:rsidR="007A24FB" w:rsidRPr="00B96249" w:rsidRDefault="007A24FB" w:rsidP="00176FAA">
            <w:pPr>
              <w:ind w:lef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hAnsi="Times New Roman" w:cs="Times New Roman"/>
                <w:sz w:val="24"/>
                <w:lang w:val="ru-RU"/>
              </w:rPr>
              <w:t xml:space="preserve">Демонстрация овладения метапредметными универсальными учебными действиями при </w:t>
            </w:r>
            <w:r w:rsidR="00176FAA">
              <w:rPr>
                <w:rFonts w:ascii="Times New Roman" w:hAnsi="Times New Roman" w:cs="Times New Roman"/>
                <w:sz w:val="24"/>
                <w:lang w:val="ru-RU"/>
              </w:rPr>
              <w:t>анализе проектного замысла « Завод по переработке пластика»</w:t>
            </w:r>
          </w:p>
        </w:tc>
        <w:tc>
          <w:tcPr>
            <w:tcW w:w="1417" w:type="dxa"/>
          </w:tcPr>
          <w:p w:rsidR="00CD5C7F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</w:p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60" w:type="dxa"/>
          </w:tcPr>
          <w:p w:rsidR="007A24FB" w:rsidRDefault="007A24FB" w:rsidP="00231044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7A24FB" w:rsidRPr="00B96249" w:rsidTr="00176FAA">
        <w:trPr>
          <w:trHeight w:val="275"/>
        </w:trPr>
        <w:tc>
          <w:tcPr>
            <w:tcW w:w="710" w:type="dxa"/>
          </w:tcPr>
          <w:p w:rsidR="007A24FB" w:rsidRPr="00B96249" w:rsidRDefault="007A24FB" w:rsidP="00176FA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7A24FB" w:rsidRPr="00231044" w:rsidRDefault="007A24FB" w:rsidP="00176FAA">
            <w:pPr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проектного</w:t>
            </w:r>
            <w:r w:rsidRPr="00B9624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замысла</w:t>
            </w:r>
            <w:r w:rsidRPr="00B9624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«Превратим</w:t>
            </w:r>
            <w:r w:rsidRPr="002310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</w:t>
            </w:r>
            <w:r w:rsidRPr="002310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310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ресурс»</w:t>
            </w:r>
          </w:p>
        </w:tc>
        <w:tc>
          <w:tcPr>
            <w:tcW w:w="1134" w:type="dxa"/>
          </w:tcPr>
          <w:p w:rsidR="007A24FB" w:rsidRPr="007A0311" w:rsidRDefault="00DF4899" w:rsidP="0023104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27.09</w:t>
            </w:r>
          </w:p>
        </w:tc>
        <w:tc>
          <w:tcPr>
            <w:tcW w:w="7088" w:type="dxa"/>
          </w:tcPr>
          <w:p w:rsidR="007A24FB" w:rsidRPr="00B96249" w:rsidRDefault="007A24FB" w:rsidP="00176FAA">
            <w:pPr>
              <w:ind w:lef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hAnsi="Times New Roman" w:cs="Times New Roman"/>
                <w:sz w:val="24"/>
                <w:lang w:val="ru-RU"/>
              </w:rPr>
              <w:t xml:space="preserve">Демонстрация овладения метапредметными универсальными учебными действиями при </w:t>
            </w:r>
            <w:r w:rsidR="007A0311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7A0311" w:rsidRPr="007A0311">
              <w:rPr>
                <w:rFonts w:ascii="Times New Roman" w:hAnsi="Times New Roman" w:cs="Times New Roman"/>
                <w:sz w:val="24"/>
                <w:lang w:val="ru-RU"/>
              </w:rPr>
              <w:t>нализ</w:t>
            </w:r>
            <w:r w:rsidR="007A0311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7A0311" w:rsidRPr="007A0311">
              <w:rPr>
                <w:rFonts w:ascii="Times New Roman" w:hAnsi="Times New Roman" w:cs="Times New Roman"/>
                <w:sz w:val="24"/>
                <w:lang w:val="ru-RU"/>
              </w:rPr>
              <w:t xml:space="preserve"> проектного замысла «Превратим мусор в ресурс»</w:t>
            </w:r>
          </w:p>
        </w:tc>
        <w:tc>
          <w:tcPr>
            <w:tcW w:w="1417" w:type="dxa"/>
          </w:tcPr>
          <w:p w:rsidR="00CD5C7F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</w:p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60" w:type="dxa"/>
          </w:tcPr>
          <w:p w:rsidR="007A24FB" w:rsidRDefault="007A24FB" w:rsidP="00231044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7A24FB" w:rsidRPr="00B96249" w:rsidTr="00176FAA">
        <w:trPr>
          <w:trHeight w:val="275"/>
        </w:trPr>
        <w:tc>
          <w:tcPr>
            <w:tcW w:w="710" w:type="dxa"/>
          </w:tcPr>
          <w:p w:rsidR="007A24FB" w:rsidRPr="00B96249" w:rsidRDefault="007A24FB" w:rsidP="00176FA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7A24FB" w:rsidRPr="00B96249" w:rsidRDefault="007A24FB" w:rsidP="00CD5C7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сверстников: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краеведение</w:t>
            </w:r>
          </w:p>
        </w:tc>
        <w:tc>
          <w:tcPr>
            <w:tcW w:w="1134" w:type="dxa"/>
          </w:tcPr>
          <w:p w:rsidR="007A24FB" w:rsidRPr="00B96249" w:rsidRDefault="00DF4899" w:rsidP="00231044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04.10</w:t>
            </w:r>
          </w:p>
        </w:tc>
        <w:tc>
          <w:tcPr>
            <w:tcW w:w="7088" w:type="dxa"/>
          </w:tcPr>
          <w:p w:rsidR="007A24FB" w:rsidRPr="00231044" w:rsidRDefault="007A24FB" w:rsidP="00176FAA">
            <w:pPr>
              <w:spacing w:line="256" w:lineRule="exac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hAnsi="Times New Roman" w:cs="Times New Roman"/>
                <w:sz w:val="24"/>
                <w:lang w:val="ru-RU"/>
              </w:rPr>
              <w:t xml:space="preserve">Демонстрация овладения метапредметными универсальными учебными действиями при </w:t>
            </w:r>
            <w:r w:rsidR="007A0311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7A0311" w:rsidRPr="007A0311">
              <w:rPr>
                <w:rFonts w:ascii="Times New Roman" w:hAnsi="Times New Roman" w:cs="Times New Roman"/>
                <w:sz w:val="24"/>
                <w:lang w:val="ru-RU"/>
              </w:rPr>
              <w:t>нализ</w:t>
            </w:r>
            <w:r w:rsidR="007A0311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7A0311" w:rsidRPr="007A0311">
              <w:rPr>
                <w:rFonts w:ascii="Times New Roman" w:hAnsi="Times New Roman" w:cs="Times New Roman"/>
                <w:sz w:val="24"/>
                <w:lang w:val="ru-RU"/>
              </w:rPr>
              <w:t xml:space="preserve"> проектов сверстников: туризм и краеведение</w:t>
            </w:r>
          </w:p>
        </w:tc>
        <w:tc>
          <w:tcPr>
            <w:tcW w:w="1417" w:type="dxa"/>
          </w:tcPr>
          <w:p w:rsidR="00CD5C7F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</w:p>
          <w:p w:rsidR="007A24FB" w:rsidRPr="00CD5C7F" w:rsidRDefault="007A24FB" w:rsidP="00CD5C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D5C7F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60" w:type="dxa"/>
          </w:tcPr>
          <w:p w:rsidR="007A24FB" w:rsidRDefault="007A24FB" w:rsidP="00231044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7A24FB" w:rsidRPr="00B96249" w:rsidTr="007A24FB">
        <w:trPr>
          <w:trHeight w:val="275"/>
        </w:trPr>
        <w:tc>
          <w:tcPr>
            <w:tcW w:w="14885" w:type="dxa"/>
            <w:gridSpan w:val="6"/>
          </w:tcPr>
          <w:p w:rsidR="007A24FB" w:rsidRPr="00231044" w:rsidRDefault="007A24FB" w:rsidP="00B962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№2    «ДОПОЛНИТЕЛЬНЫЕ</w:t>
            </w:r>
            <w:r w:rsidRPr="002310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23104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УЛУЧШЕНИЯ</w:t>
            </w:r>
            <w:r w:rsidRPr="002310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ПРОЕКТА»</w:t>
            </w:r>
            <w:r w:rsidRPr="0023104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(9</w:t>
            </w:r>
            <w:r w:rsidRPr="002310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CD5C7F">
              <w:rPr>
                <w:rFonts w:ascii="Times New Roman" w:eastAsia="Times New Roman" w:hAnsi="Times New Roman" w:cs="Times New Roman"/>
                <w:sz w:val="24"/>
                <w:lang w:val="ru-RU"/>
              </w:rPr>
              <w:t>ч.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665DE3" w:rsidRPr="00B96249" w:rsidTr="00176FAA">
        <w:trPr>
          <w:trHeight w:val="278"/>
        </w:trPr>
        <w:tc>
          <w:tcPr>
            <w:tcW w:w="710" w:type="dxa"/>
          </w:tcPr>
          <w:p w:rsidR="00665DE3" w:rsidRPr="00B96249" w:rsidRDefault="00665DE3" w:rsidP="00665DE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665DE3" w:rsidRPr="00B96249" w:rsidRDefault="00665DE3" w:rsidP="00665DE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B962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мост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962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продукту</w:t>
            </w:r>
          </w:p>
        </w:tc>
        <w:tc>
          <w:tcPr>
            <w:tcW w:w="1134" w:type="dxa"/>
          </w:tcPr>
          <w:p w:rsidR="00665DE3" w:rsidRPr="007A0311" w:rsidRDefault="00DF4899" w:rsidP="00665DE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11.10</w:t>
            </w:r>
          </w:p>
        </w:tc>
        <w:tc>
          <w:tcPr>
            <w:tcW w:w="7088" w:type="dxa"/>
          </w:tcPr>
          <w:p w:rsidR="00665DE3" w:rsidRPr="001F342F" w:rsidRDefault="00665DE3" w:rsidP="007A0311">
            <w:pPr>
              <w:ind w:lef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31044">
              <w:rPr>
                <w:rFonts w:ascii="Times New Roman" w:hAnsi="Times New Roman" w:cs="Times New Roman"/>
                <w:sz w:val="24"/>
                <w:lang w:val="ru-RU"/>
              </w:rPr>
              <w:t xml:space="preserve"> Применять различные методы целеполагания (пирамида целей, принцип </w:t>
            </w:r>
            <w:r w:rsidRPr="00A42D45">
              <w:rPr>
                <w:rFonts w:ascii="Times New Roman" w:hAnsi="Times New Roman" w:cs="Times New Roman"/>
                <w:sz w:val="24"/>
              </w:rPr>
              <w:t>SMART</w:t>
            </w:r>
            <w:r w:rsidRPr="00231044">
              <w:rPr>
                <w:rFonts w:ascii="Times New Roman" w:hAnsi="Times New Roman" w:cs="Times New Roman"/>
                <w:sz w:val="24"/>
                <w:lang w:val="ru-RU"/>
              </w:rPr>
              <w:t xml:space="preserve">). </w:t>
            </w: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>Умение формулировать цель проекта в зависимости от его типа. Оценивать реалистичность и достижимость цели проекта.</w:t>
            </w:r>
          </w:p>
        </w:tc>
        <w:tc>
          <w:tcPr>
            <w:tcW w:w="1417" w:type="dxa"/>
          </w:tcPr>
          <w:p w:rsidR="009C52A5" w:rsidRPr="009C52A5" w:rsidRDefault="00665DE3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</w:p>
          <w:p w:rsidR="00665DE3" w:rsidRPr="009C52A5" w:rsidRDefault="00665DE3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Pr="00B96249" w:rsidRDefault="00665DE3" w:rsidP="00665D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976" w:type="dxa"/>
          </w:tcPr>
          <w:p w:rsidR="00665DE3" w:rsidRPr="00B96249" w:rsidRDefault="00665DE3" w:rsidP="00665DE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Видим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</w:rPr>
              <w:t>проектом инфраструктуру</w:t>
            </w:r>
          </w:p>
        </w:tc>
        <w:tc>
          <w:tcPr>
            <w:tcW w:w="1134" w:type="dxa"/>
          </w:tcPr>
          <w:p w:rsidR="00665DE3" w:rsidRPr="00DF4899" w:rsidRDefault="00DF4899" w:rsidP="00665DE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18.10</w:t>
            </w:r>
          </w:p>
        </w:tc>
        <w:tc>
          <w:tcPr>
            <w:tcW w:w="7088" w:type="dxa"/>
          </w:tcPr>
          <w:p w:rsidR="00665DE3" w:rsidRPr="001F342F" w:rsidRDefault="00665DE3" w:rsidP="007A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 xml:space="preserve">Умение определять критерии оценивания исследовательской деятельности на основе подтверждения или </w:t>
            </w:r>
            <w:r w:rsidR="007A0311" w:rsidRPr="001F342F">
              <w:rPr>
                <w:rFonts w:ascii="Times New Roman" w:hAnsi="Times New Roman" w:cs="Times New Roman"/>
                <w:sz w:val="24"/>
                <w:lang w:val="ru-RU"/>
              </w:rPr>
              <w:t>не подтверждения</w:t>
            </w: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 xml:space="preserve"> гипотезы исследования. Навык самостоятельной разработки критериев и показателей для оценки. Применять на практике умение оценивать собственную деятельность при проведении научного исследования.</w:t>
            </w:r>
          </w:p>
        </w:tc>
        <w:tc>
          <w:tcPr>
            <w:tcW w:w="1417" w:type="dxa"/>
          </w:tcPr>
          <w:p w:rsidR="00665DE3" w:rsidRPr="009C52A5" w:rsidRDefault="00A64B02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Calibri" w:hAnsi="Times New Roman" w:cs="Times New Roman"/>
                <w:szCs w:val="28"/>
                <w:lang w:val="ru-RU"/>
              </w:rPr>
              <w:t>индивидуальная и групповая работа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Pr="00B96249" w:rsidRDefault="00665DE3" w:rsidP="00665D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76" w:type="dxa"/>
          </w:tcPr>
          <w:p w:rsidR="00665DE3" w:rsidRPr="00B96249" w:rsidRDefault="00665DE3" w:rsidP="00665DE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Опросы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эффективный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проектирования</w:t>
            </w:r>
          </w:p>
        </w:tc>
        <w:tc>
          <w:tcPr>
            <w:tcW w:w="1134" w:type="dxa"/>
          </w:tcPr>
          <w:p w:rsidR="00665DE3" w:rsidRPr="007A0311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25.10</w:t>
            </w:r>
          </w:p>
        </w:tc>
        <w:tc>
          <w:tcPr>
            <w:tcW w:w="7088" w:type="dxa"/>
          </w:tcPr>
          <w:p w:rsidR="00665DE3" w:rsidRDefault="00665DE3" w:rsidP="007A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231044">
              <w:rPr>
                <w:rFonts w:ascii="Times New Roman" w:hAnsi="Times New Roman" w:cs="Times New Roman"/>
                <w:sz w:val="24"/>
                <w:lang w:val="ru-RU"/>
              </w:rPr>
              <w:t xml:space="preserve">Актуализировать знания о проектной и исследовательской деятельности. Называть и объяснять признаки и особенности проектной и исследовательской деятельности. </w:t>
            </w:r>
            <w:r>
              <w:rPr>
                <w:rFonts w:ascii="Times New Roman" w:hAnsi="Times New Roman" w:cs="Times New Roman"/>
                <w:sz w:val="24"/>
              </w:rPr>
              <w:t>Характеризовать и срав</w:t>
            </w:r>
            <w:r w:rsidRPr="00A42D45">
              <w:rPr>
                <w:rFonts w:ascii="Times New Roman" w:hAnsi="Times New Roman" w:cs="Times New Roman"/>
                <w:sz w:val="24"/>
              </w:rPr>
              <w:t>нивать особенн</w:t>
            </w:r>
            <w:r>
              <w:rPr>
                <w:rFonts w:ascii="Times New Roman" w:hAnsi="Times New Roman" w:cs="Times New Roman"/>
                <w:sz w:val="24"/>
              </w:rPr>
              <w:t>ости проектной и исследователь</w:t>
            </w:r>
            <w:r w:rsidRPr="00A42D45">
              <w:rPr>
                <w:rFonts w:ascii="Times New Roman" w:hAnsi="Times New Roman" w:cs="Times New Roman"/>
                <w:sz w:val="24"/>
              </w:rPr>
              <w:t>ской деятельности.</w:t>
            </w:r>
          </w:p>
        </w:tc>
        <w:tc>
          <w:tcPr>
            <w:tcW w:w="1417" w:type="dxa"/>
          </w:tcPr>
          <w:p w:rsidR="009C52A5" w:rsidRPr="009C52A5" w:rsidRDefault="00A64B02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</w:p>
          <w:p w:rsidR="00665DE3" w:rsidRPr="009C52A5" w:rsidRDefault="00A64B02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Pr="00B96249" w:rsidRDefault="00665DE3" w:rsidP="00665D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976" w:type="dxa"/>
          </w:tcPr>
          <w:p w:rsidR="00665DE3" w:rsidRPr="007A0311" w:rsidRDefault="00665DE3" w:rsidP="00665DE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3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7A03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A03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A03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03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A03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A03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социологического </w:t>
            </w:r>
            <w:r w:rsidRPr="007A031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опроса</w:t>
            </w:r>
            <w:r w:rsidR="007A03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65DE3" w:rsidRPr="00630C76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08.11</w:t>
            </w:r>
          </w:p>
        </w:tc>
        <w:tc>
          <w:tcPr>
            <w:tcW w:w="7088" w:type="dxa"/>
          </w:tcPr>
          <w:p w:rsidR="00665DE3" w:rsidRPr="00231044" w:rsidRDefault="00665DE3" w:rsidP="007A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31044">
              <w:rPr>
                <w:rFonts w:ascii="Times New Roman" w:hAnsi="Times New Roman" w:cs="Times New Roman"/>
                <w:sz w:val="24"/>
                <w:lang w:val="ru-RU"/>
              </w:rPr>
              <w:t xml:space="preserve"> Применять различные методы целеполагания (пирамида целей, принцип </w:t>
            </w:r>
            <w:r w:rsidRPr="00A42D45">
              <w:rPr>
                <w:rFonts w:ascii="Times New Roman" w:hAnsi="Times New Roman" w:cs="Times New Roman"/>
                <w:sz w:val="24"/>
              </w:rPr>
              <w:t>SMART</w:t>
            </w:r>
            <w:r w:rsidRPr="00231044">
              <w:rPr>
                <w:rFonts w:ascii="Times New Roman" w:hAnsi="Times New Roman" w:cs="Times New Roman"/>
                <w:sz w:val="24"/>
                <w:lang w:val="ru-RU"/>
              </w:rPr>
              <w:t>). Умение формулировать цель проекта в зависимости от его типа. Оценивать реалистичность и достижимость цели проекта.</w:t>
            </w:r>
          </w:p>
        </w:tc>
        <w:tc>
          <w:tcPr>
            <w:tcW w:w="1417" w:type="dxa"/>
          </w:tcPr>
          <w:p w:rsidR="009C52A5" w:rsidRPr="009C52A5" w:rsidRDefault="00A64B02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</w:p>
          <w:p w:rsidR="00665DE3" w:rsidRPr="009C52A5" w:rsidRDefault="00A64B02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Pr="00B96249" w:rsidRDefault="00665DE3" w:rsidP="00665D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976" w:type="dxa"/>
          </w:tcPr>
          <w:p w:rsidR="00665DE3" w:rsidRPr="00B96249" w:rsidRDefault="00665DE3" w:rsidP="00665DE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B962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B962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сетей.</w:t>
            </w:r>
            <w:r w:rsidRPr="00B962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Сетевые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</w:p>
        </w:tc>
        <w:tc>
          <w:tcPr>
            <w:tcW w:w="1134" w:type="dxa"/>
          </w:tcPr>
          <w:p w:rsidR="00665DE3" w:rsidRPr="00DF4899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15.11</w:t>
            </w:r>
          </w:p>
        </w:tc>
        <w:tc>
          <w:tcPr>
            <w:tcW w:w="7088" w:type="dxa"/>
          </w:tcPr>
          <w:p w:rsidR="00665DE3" w:rsidRPr="00231044" w:rsidRDefault="00665DE3" w:rsidP="007A0311">
            <w:pPr>
              <w:spacing w:line="25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1044">
              <w:rPr>
                <w:rFonts w:ascii="Times New Roman" w:hAnsi="Times New Roman" w:cs="Times New Roman"/>
                <w:sz w:val="24"/>
                <w:lang w:val="ru-RU"/>
              </w:rPr>
              <w:t>Осуществлять анализ общих и частных методов исследования как способов достижения цели исследования. Умение классифицировать и давать характеристику методам исследования (теоретическим, эмпирическим, математическим)</w:t>
            </w:r>
          </w:p>
        </w:tc>
        <w:tc>
          <w:tcPr>
            <w:tcW w:w="1417" w:type="dxa"/>
          </w:tcPr>
          <w:p w:rsidR="009C52A5" w:rsidRPr="009C52A5" w:rsidRDefault="00A64B02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</w:p>
          <w:p w:rsidR="00665DE3" w:rsidRPr="009C52A5" w:rsidRDefault="00A64B02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7"/>
        </w:trPr>
        <w:tc>
          <w:tcPr>
            <w:tcW w:w="710" w:type="dxa"/>
          </w:tcPr>
          <w:p w:rsidR="00665DE3" w:rsidRPr="00B96249" w:rsidRDefault="00665DE3" w:rsidP="00665DE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976" w:type="dxa"/>
          </w:tcPr>
          <w:p w:rsidR="00665DE3" w:rsidRPr="00DF4899" w:rsidRDefault="00665DE3" w:rsidP="00665DE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видеоролика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продвижении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65DE3" w:rsidRPr="007A24FB" w:rsidRDefault="00DF4899" w:rsidP="001F342F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22.11</w:t>
            </w:r>
          </w:p>
        </w:tc>
        <w:tc>
          <w:tcPr>
            <w:tcW w:w="7088" w:type="dxa"/>
          </w:tcPr>
          <w:p w:rsidR="00665DE3" w:rsidRPr="00231044" w:rsidRDefault="00665DE3" w:rsidP="007A0311">
            <w:pPr>
              <w:spacing w:line="258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анализ общих и частных методов исследования как способов достижения цели исследования. Умение классифицировать и давать характеристику методам исследования (теоретическим, эмпирическим, математическим)</w:t>
            </w:r>
          </w:p>
        </w:tc>
        <w:tc>
          <w:tcPr>
            <w:tcW w:w="1417" w:type="dxa"/>
          </w:tcPr>
          <w:p w:rsidR="00665DE3" w:rsidRPr="009C52A5" w:rsidRDefault="007A0311" w:rsidP="009C52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Составление мини-видео проекта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Pr="00B96249" w:rsidRDefault="00665DE3" w:rsidP="00665DE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976" w:type="dxa"/>
          </w:tcPr>
          <w:p w:rsidR="00665DE3" w:rsidRPr="00B96249" w:rsidRDefault="00665DE3" w:rsidP="00665DE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Съёмка.</w:t>
            </w:r>
            <w:r w:rsidRPr="00B9624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Крупность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планов.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Ракурс.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Панорама</w:t>
            </w:r>
          </w:p>
        </w:tc>
        <w:tc>
          <w:tcPr>
            <w:tcW w:w="1134" w:type="dxa"/>
          </w:tcPr>
          <w:p w:rsidR="00665DE3" w:rsidRP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29.11</w:t>
            </w:r>
          </w:p>
        </w:tc>
        <w:tc>
          <w:tcPr>
            <w:tcW w:w="7088" w:type="dxa"/>
          </w:tcPr>
          <w:p w:rsidR="00665DE3" w:rsidRPr="007A24FB" w:rsidRDefault="00665DE3" w:rsidP="007A0311">
            <w:pPr>
              <w:spacing w:line="256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анализ общих и частных методов исследования как способов достижения цели исследования. Умение классифицировать и давать характеристику методам исследования (теоретическим, эмпирическим, математическим)</w:t>
            </w:r>
          </w:p>
        </w:tc>
        <w:tc>
          <w:tcPr>
            <w:tcW w:w="1417" w:type="dxa"/>
          </w:tcPr>
          <w:p w:rsidR="00665DE3" w:rsidRPr="007A24FB" w:rsidRDefault="009C52A5" w:rsidP="009C52A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C52A5">
              <w:rPr>
                <w:rFonts w:ascii="Times New Roman" w:eastAsia="Times New Roman" w:hAnsi="Times New Roman" w:cs="Times New Roman"/>
                <w:lang w:val="ru-RU"/>
              </w:rPr>
              <w:t>Анализ методов проекта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434"/>
        </w:trPr>
        <w:tc>
          <w:tcPr>
            <w:tcW w:w="710" w:type="dxa"/>
          </w:tcPr>
          <w:p w:rsidR="00665DE3" w:rsidRPr="00B96249" w:rsidRDefault="00665DE3" w:rsidP="00665DE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976" w:type="dxa"/>
          </w:tcPr>
          <w:p w:rsidR="00665DE3" w:rsidRPr="00B96249" w:rsidRDefault="00665DE3" w:rsidP="00665DE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Монтаж</w:t>
            </w:r>
          </w:p>
        </w:tc>
        <w:tc>
          <w:tcPr>
            <w:tcW w:w="1134" w:type="dxa"/>
          </w:tcPr>
          <w:p w:rsidR="00665DE3" w:rsidRP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06.12</w:t>
            </w:r>
          </w:p>
        </w:tc>
        <w:tc>
          <w:tcPr>
            <w:tcW w:w="7088" w:type="dxa"/>
          </w:tcPr>
          <w:p w:rsidR="00665DE3" w:rsidRPr="007A24FB" w:rsidRDefault="00665DE3" w:rsidP="007A0311">
            <w:pPr>
              <w:spacing w:line="268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24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анализ общих и частных методов исследования как способов достижения цели исследования. Умение классифицировать и давать характеристику методам исследования (теоретическим, эмпирическим, математическим)</w:t>
            </w:r>
          </w:p>
        </w:tc>
        <w:tc>
          <w:tcPr>
            <w:tcW w:w="1417" w:type="dxa"/>
          </w:tcPr>
          <w:p w:rsidR="00665DE3" w:rsidRPr="007A24FB" w:rsidRDefault="009C52A5" w:rsidP="009C52A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информацией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390"/>
        </w:trPr>
        <w:tc>
          <w:tcPr>
            <w:tcW w:w="710" w:type="dxa"/>
          </w:tcPr>
          <w:p w:rsidR="00665DE3" w:rsidRPr="00B96249" w:rsidRDefault="00665DE3" w:rsidP="00665DE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976" w:type="dxa"/>
          </w:tcPr>
          <w:p w:rsidR="00665DE3" w:rsidRPr="00B96249" w:rsidRDefault="00665DE3" w:rsidP="00665DE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B9624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предъявление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B9624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624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B9624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624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134" w:type="dxa"/>
          </w:tcPr>
          <w:p w:rsidR="00665DE3" w:rsidRP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13.12</w:t>
            </w:r>
          </w:p>
        </w:tc>
        <w:tc>
          <w:tcPr>
            <w:tcW w:w="7088" w:type="dxa"/>
          </w:tcPr>
          <w:p w:rsidR="00665DE3" w:rsidRPr="007A24FB" w:rsidRDefault="00665DE3" w:rsidP="007A0311">
            <w:pPr>
              <w:spacing w:line="268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24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анализ общих и частных методов исследования как способов достижения цели исследования. Умение классифицировать и давать характеристику методам исследования (теоретическим, эмпирическим, математическим)</w:t>
            </w:r>
          </w:p>
        </w:tc>
        <w:tc>
          <w:tcPr>
            <w:tcW w:w="1417" w:type="dxa"/>
          </w:tcPr>
          <w:p w:rsidR="00665DE3" w:rsidRPr="007A24FB" w:rsidRDefault="009C52A5" w:rsidP="009C52A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информацией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7A24FB" w:rsidRPr="00B96249" w:rsidTr="007A24FB">
        <w:trPr>
          <w:trHeight w:val="388"/>
        </w:trPr>
        <w:tc>
          <w:tcPr>
            <w:tcW w:w="14885" w:type="dxa"/>
            <w:gridSpan w:val="6"/>
          </w:tcPr>
          <w:p w:rsidR="007A24FB" w:rsidRPr="00231044" w:rsidRDefault="007A24FB" w:rsidP="00B9624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  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№3 «УПРАВЛЕНИЕ</w:t>
            </w:r>
            <w:r w:rsidRPr="002310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ОФОРМЛЕНИЕМ</w:t>
            </w:r>
            <w:r w:rsidRPr="002310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310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ЗАВЕРШЕНИЕМ</w:t>
            </w:r>
            <w:r w:rsidRPr="002310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ПРОЕКТОВ»</w:t>
            </w:r>
            <w:r w:rsidRPr="002310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="00DF489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2310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3104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ЧАС)</w:t>
            </w:r>
          </w:p>
        </w:tc>
      </w:tr>
      <w:tr w:rsidR="00665DE3" w:rsidRPr="00B96249" w:rsidTr="00176FAA">
        <w:trPr>
          <w:trHeight w:val="277"/>
        </w:trPr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6" w:type="dxa"/>
          </w:tcPr>
          <w:p w:rsidR="00665DE3" w:rsidRPr="001F342F" w:rsidRDefault="00665DE3" w:rsidP="007A0311">
            <w:pPr>
              <w:ind w:lef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>Направленность проекта и его результат</w:t>
            </w:r>
          </w:p>
        </w:tc>
        <w:tc>
          <w:tcPr>
            <w:tcW w:w="1134" w:type="dxa"/>
          </w:tcPr>
          <w:p w:rsidR="00665DE3" w:rsidRPr="007A24FB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20.12</w:t>
            </w:r>
          </w:p>
        </w:tc>
        <w:tc>
          <w:tcPr>
            <w:tcW w:w="7088" w:type="dxa"/>
          </w:tcPr>
          <w:p w:rsidR="00665DE3" w:rsidRPr="001F342F" w:rsidRDefault="00665DE3" w:rsidP="007A0311">
            <w:pPr>
              <w:ind w:left="57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A24FB">
              <w:rPr>
                <w:rFonts w:ascii="Times New Roman" w:hAnsi="Times New Roman" w:cs="Times New Roman"/>
                <w:sz w:val="24"/>
                <w:lang w:val="ru-RU"/>
              </w:rPr>
              <w:t xml:space="preserve">Дать определение понятию «цель проекта». </w:t>
            </w: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 xml:space="preserve">Применять различные методы целеполагания (пирамида целей, принцип </w:t>
            </w:r>
            <w:r w:rsidRPr="00A42D45">
              <w:rPr>
                <w:rFonts w:ascii="Times New Roman" w:hAnsi="Times New Roman" w:cs="Times New Roman"/>
                <w:sz w:val="24"/>
              </w:rPr>
              <w:t>SMART</w:t>
            </w: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>). Умение формулировать цель проекта в зависимости от его типа. Оценивать реалистичность и достижимость цели проекта.</w:t>
            </w:r>
          </w:p>
        </w:tc>
        <w:tc>
          <w:tcPr>
            <w:tcW w:w="1417" w:type="dxa"/>
          </w:tcPr>
          <w:p w:rsidR="00665DE3" w:rsidRPr="00A64B02" w:rsidRDefault="00A64B02" w:rsidP="009C52A5">
            <w:pPr>
              <w:jc w:val="center"/>
              <w:rPr>
                <w:lang w:val="ru-RU"/>
              </w:rPr>
            </w:pPr>
            <w:r w:rsidRPr="00A64B02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6" w:type="dxa"/>
          </w:tcPr>
          <w:p w:rsidR="00665DE3" w:rsidRDefault="00665DE3" w:rsidP="007A0311">
            <w:pPr>
              <w:ind w:lef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направленности проекта</w:t>
            </w:r>
          </w:p>
        </w:tc>
        <w:tc>
          <w:tcPr>
            <w:tcW w:w="1134" w:type="dxa"/>
          </w:tcPr>
          <w:p w:rsidR="00665DE3" w:rsidRPr="007A24FB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27.12</w:t>
            </w:r>
          </w:p>
        </w:tc>
        <w:tc>
          <w:tcPr>
            <w:tcW w:w="7088" w:type="dxa"/>
          </w:tcPr>
          <w:p w:rsidR="00665DE3" w:rsidRPr="001F342F" w:rsidRDefault="00665DE3" w:rsidP="007A0311">
            <w:pPr>
              <w:ind w:left="57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 xml:space="preserve">Умение определять критерии оценивания исследовательской деятельности на основе подтверждения или </w:t>
            </w:r>
            <w:r w:rsidR="007A0311" w:rsidRPr="001F342F">
              <w:rPr>
                <w:rFonts w:ascii="Times New Roman" w:hAnsi="Times New Roman" w:cs="Times New Roman"/>
                <w:sz w:val="24"/>
                <w:lang w:val="ru-RU"/>
              </w:rPr>
              <w:t>не подтверждения</w:t>
            </w: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 xml:space="preserve"> гипотезы исследования. Навык самостоятельной разработки критериев и показателей для оценки. Применять на практике умение оценивать собственную деятельность при проведении научного исследования.</w:t>
            </w:r>
          </w:p>
        </w:tc>
        <w:tc>
          <w:tcPr>
            <w:tcW w:w="1417" w:type="dxa"/>
          </w:tcPr>
          <w:p w:rsidR="009C52A5" w:rsidRDefault="00A64B02" w:rsidP="009C52A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64B02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</w:p>
          <w:p w:rsidR="00665DE3" w:rsidRDefault="00A64B02" w:rsidP="009C52A5">
            <w:pPr>
              <w:jc w:val="center"/>
            </w:pPr>
            <w:r w:rsidRPr="00A64B02">
              <w:rPr>
                <w:rFonts w:ascii="Times New Roman" w:hAnsi="Times New Roman" w:cs="Times New Roman"/>
                <w:sz w:val="24"/>
                <w:lang w:val="ru-RU"/>
              </w:rPr>
              <w:t>опрос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976" w:type="dxa"/>
          </w:tcPr>
          <w:p w:rsidR="00665DE3" w:rsidRDefault="00665DE3" w:rsidP="007A0311">
            <w:pPr>
              <w:ind w:lef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проекта</w:t>
            </w:r>
          </w:p>
        </w:tc>
        <w:tc>
          <w:tcPr>
            <w:tcW w:w="1134" w:type="dxa"/>
          </w:tcPr>
          <w:p w:rsidR="00665DE3" w:rsidRPr="007A24FB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10.01</w:t>
            </w:r>
          </w:p>
        </w:tc>
        <w:tc>
          <w:tcPr>
            <w:tcW w:w="7088" w:type="dxa"/>
          </w:tcPr>
          <w:p w:rsidR="00665DE3" w:rsidRDefault="00665DE3" w:rsidP="007A0311">
            <w:pPr>
              <w:ind w:left="57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665DE3">
              <w:rPr>
                <w:rFonts w:ascii="Times New Roman" w:hAnsi="Times New Roman" w:cs="Times New Roman"/>
                <w:sz w:val="24"/>
                <w:lang w:val="ru-RU"/>
              </w:rPr>
              <w:t xml:space="preserve">Актуализировать знания о проектной и исследовательской деятельности. </w:t>
            </w: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 xml:space="preserve">Называть и объяснять признаки и особенности проектной и исследовательской деятельности. </w:t>
            </w:r>
            <w:r>
              <w:rPr>
                <w:rFonts w:ascii="Times New Roman" w:hAnsi="Times New Roman" w:cs="Times New Roman"/>
                <w:sz w:val="24"/>
              </w:rPr>
              <w:t>Характеризовать и срав</w:t>
            </w:r>
            <w:r w:rsidRPr="00A42D45">
              <w:rPr>
                <w:rFonts w:ascii="Times New Roman" w:hAnsi="Times New Roman" w:cs="Times New Roman"/>
                <w:sz w:val="24"/>
              </w:rPr>
              <w:t>нивать особенн</w:t>
            </w:r>
            <w:r>
              <w:rPr>
                <w:rFonts w:ascii="Times New Roman" w:hAnsi="Times New Roman" w:cs="Times New Roman"/>
                <w:sz w:val="24"/>
              </w:rPr>
              <w:t>ости проектной и исследователь</w:t>
            </w:r>
            <w:r w:rsidRPr="00A42D45">
              <w:rPr>
                <w:rFonts w:ascii="Times New Roman" w:hAnsi="Times New Roman" w:cs="Times New Roman"/>
                <w:sz w:val="24"/>
              </w:rPr>
              <w:t>ской деятельности.</w:t>
            </w:r>
          </w:p>
        </w:tc>
        <w:tc>
          <w:tcPr>
            <w:tcW w:w="1417" w:type="dxa"/>
          </w:tcPr>
          <w:p w:rsidR="001F342F" w:rsidRDefault="001F342F" w:rsidP="00665DE3"/>
          <w:p w:rsidR="009C52A5" w:rsidRDefault="001F342F" w:rsidP="001F34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342F">
              <w:rPr>
                <w:rFonts w:ascii="Times New Roman" w:hAnsi="Times New Roman" w:cs="Times New Roman"/>
                <w:lang w:val="ru-RU"/>
              </w:rPr>
              <w:t>Работа</w:t>
            </w:r>
          </w:p>
          <w:p w:rsidR="00665DE3" w:rsidRPr="001F342F" w:rsidRDefault="001F342F" w:rsidP="001F34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342F">
              <w:rPr>
                <w:rFonts w:ascii="Times New Roman" w:hAnsi="Times New Roman" w:cs="Times New Roman"/>
                <w:lang w:val="ru-RU"/>
              </w:rPr>
              <w:t xml:space="preserve"> с текстовой информацией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5"/>
        </w:trPr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76" w:type="dxa"/>
          </w:tcPr>
          <w:p w:rsidR="00665DE3" w:rsidRDefault="00665DE3" w:rsidP="007A0311">
            <w:pPr>
              <w:ind w:lef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исследования в проекте</w:t>
            </w:r>
          </w:p>
        </w:tc>
        <w:tc>
          <w:tcPr>
            <w:tcW w:w="1134" w:type="dxa"/>
          </w:tcPr>
          <w:p w:rsidR="00665DE3" w:rsidRP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17.01</w:t>
            </w:r>
          </w:p>
        </w:tc>
        <w:tc>
          <w:tcPr>
            <w:tcW w:w="7088" w:type="dxa"/>
          </w:tcPr>
          <w:p w:rsidR="00665DE3" w:rsidRPr="001F342F" w:rsidRDefault="00665DE3" w:rsidP="007A0311">
            <w:pPr>
              <w:ind w:left="57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>Осуществлять анализ общих и частных методов исследования как способов достижения цели исследования. Умение классифицировать и давать характеристику методам исследования (теоретическим, эмпирическим, математическим)</w:t>
            </w:r>
          </w:p>
        </w:tc>
        <w:tc>
          <w:tcPr>
            <w:tcW w:w="1417" w:type="dxa"/>
          </w:tcPr>
          <w:p w:rsidR="009C52A5" w:rsidRDefault="001F342F" w:rsidP="009C5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342F">
              <w:rPr>
                <w:rFonts w:ascii="Times New Roman" w:hAnsi="Times New Roman" w:cs="Times New Roman"/>
                <w:lang w:val="ru-RU"/>
              </w:rPr>
              <w:t>Работа</w:t>
            </w:r>
          </w:p>
          <w:p w:rsidR="00665DE3" w:rsidRDefault="001F342F" w:rsidP="009C52A5">
            <w:pPr>
              <w:jc w:val="center"/>
            </w:pPr>
            <w:r w:rsidRPr="001F342F">
              <w:rPr>
                <w:rFonts w:ascii="Times New Roman" w:hAnsi="Times New Roman" w:cs="Times New Roman"/>
                <w:lang w:val="ru-RU"/>
              </w:rPr>
              <w:t>с текстовой информацией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RPr="00B96249" w:rsidTr="00176FAA">
        <w:trPr>
          <w:trHeight w:val="278"/>
        </w:trPr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976" w:type="dxa"/>
          </w:tcPr>
          <w:p w:rsidR="00665DE3" w:rsidRDefault="00176FAA" w:rsidP="007A0311">
            <w:pPr>
              <w:ind w:lef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Гипотеза</w:t>
            </w:r>
            <w:r w:rsidR="00665DE3">
              <w:rPr>
                <w:rFonts w:ascii="Times New Roman" w:hAnsi="Times New Roman" w:cs="Times New Roman"/>
                <w:sz w:val="24"/>
              </w:rPr>
              <w:t xml:space="preserve"> исследования в проекте</w:t>
            </w:r>
          </w:p>
        </w:tc>
        <w:tc>
          <w:tcPr>
            <w:tcW w:w="1134" w:type="dxa"/>
          </w:tcPr>
          <w:p w:rsidR="00665DE3" w:rsidRP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24.01</w:t>
            </w:r>
          </w:p>
        </w:tc>
        <w:tc>
          <w:tcPr>
            <w:tcW w:w="7088" w:type="dxa"/>
          </w:tcPr>
          <w:p w:rsidR="00665DE3" w:rsidRPr="001F342F" w:rsidRDefault="00665DE3" w:rsidP="007A0311">
            <w:pPr>
              <w:ind w:left="57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F342F">
              <w:rPr>
                <w:rFonts w:ascii="Times New Roman" w:hAnsi="Times New Roman" w:cs="Times New Roman"/>
                <w:sz w:val="24"/>
                <w:lang w:val="ru-RU"/>
              </w:rPr>
              <w:t>Осуществлять анализ общих и частных методов исследования как способов достижения цели исследования. Умение классифицировать и давать характеристику методам исследования (теоретическим, эмпирическим, математическим)</w:t>
            </w:r>
          </w:p>
        </w:tc>
        <w:tc>
          <w:tcPr>
            <w:tcW w:w="1417" w:type="dxa"/>
          </w:tcPr>
          <w:p w:rsidR="009C52A5" w:rsidRDefault="001F342F" w:rsidP="009C5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342F">
              <w:rPr>
                <w:rFonts w:ascii="Times New Roman" w:hAnsi="Times New Roman" w:cs="Times New Roman"/>
                <w:lang w:val="ru-RU"/>
              </w:rPr>
              <w:t>Работа</w:t>
            </w:r>
          </w:p>
          <w:p w:rsidR="00665DE3" w:rsidRDefault="001F342F" w:rsidP="009C52A5">
            <w:pPr>
              <w:jc w:val="center"/>
            </w:pPr>
            <w:r w:rsidRPr="001F342F">
              <w:rPr>
                <w:rFonts w:ascii="Times New Roman" w:hAnsi="Times New Roman" w:cs="Times New Roman"/>
                <w:lang w:val="ru-RU"/>
              </w:rPr>
              <w:t>с текстовой информацией</w:t>
            </w:r>
          </w:p>
        </w:tc>
        <w:tc>
          <w:tcPr>
            <w:tcW w:w="1560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</w:tbl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134"/>
        <w:gridCol w:w="7088"/>
        <w:gridCol w:w="1843"/>
        <w:gridCol w:w="1134"/>
      </w:tblGrid>
      <w:tr w:rsidR="00665DE3" w:rsidTr="00DF4899"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Сбор информации в 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с направлениями индивидуально</w:t>
            </w:r>
            <w:r w:rsidRPr="009B174F">
              <w:rPr>
                <w:rFonts w:ascii="Times New Roman" w:hAnsi="Times New Roman" w:cs="Times New Roman"/>
                <w:sz w:val="24"/>
              </w:rPr>
              <w:t>го проекта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2D45">
              <w:rPr>
                <w:rFonts w:ascii="Times New Roman" w:hAnsi="Times New Roman" w:cs="Times New Roman"/>
                <w:sz w:val="24"/>
              </w:rPr>
              <w:t>Знания требова</w:t>
            </w:r>
            <w:r>
              <w:rPr>
                <w:rFonts w:ascii="Times New Roman" w:hAnsi="Times New Roman" w:cs="Times New Roman"/>
                <w:sz w:val="24"/>
              </w:rPr>
              <w:t>ний к структуре проекта, оформ</w:t>
            </w:r>
            <w:r w:rsidRPr="00A42D45">
              <w:rPr>
                <w:rFonts w:ascii="Times New Roman" w:hAnsi="Times New Roman" w:cs="Times New Roman"/>
                <w:sz w:val="24"/>
              </w:rPr>
              <w:t>лению текста введения и основных разделов проекта. Требований к оформлению текста, в том числе к оф</w:t>
            </w:r>
            <w:r>
              <w:rPr>
                <w:rFonts w:ascii="Times New Roman" w:hAnsi="Times New Roman" w:cs="Times New Roman"/>
                <w:sz w:val="24"/>
              </w:rPr>
              <w:t>ормлению таблиц, рисунков, гра</w:t>
            </w:r>
            <w:r w:rsidRPr="00A42D45">
              <w:rPr>
                <w:rFonts w:ascii="Times New Roman" w:hAnsi="Times New Roman" w:cs="Times New Roman"/>
                <w:sz w:val="24"/>
              </w:rPr>
              <w:t>фиков, уравнений, формул, приложений, списка литературы.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 w:rsidRPr="001F342F">
              <w:rPr>
                <w:rFonts w:ascii="Times New Roman" w:hAnsi="Times New Roman" w:cs="Times New Roman"/>
              </w:rPr>
              <w:t>Работа с текстовой информацией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Сбор информации в соответстви</w:t>
            </w:r>
            <w:r>
              <w:rPr>
                <w:rFonts w:ascii="Times New Roman" w:hAnsi="Times New Roman" w:cs="Times New Roman"/>
                <w:sz w:val="24"/>
              </w:rPr>
              <w:t>и с направлениями индивидуально</w:t>
            </w:r>
            <w:r w:rsidRPr="009B174F">
              <w:rPr>
                <w:rFonts w:ascii="Times New Roman" w:hAnsi="Times New Roman" w:cs="Times New Roman"/>
                <w:sz w:val="24"/>
              </w:rPr>
              <w:t>го проекта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2D45">
              <w:rPr>
                <w:rFonts w:ascii="Times New Roman" w:hAnsi="Times New Roman" w:cs="Times New Roman"/>
                <w:sz w:val="24"/>
              </w:rPr>
              <w:t>Знания требова</w:t>
            </w:r>
            <w:r>
              <w:rPr>
                <w:rFonts w:ascii="Times New Roman" w:hAnsi="Times New Roman" w:cs="Times New Roman"/>
                <w:sz w:val="24"/>
              </w:rPr>
              <w:t>ний к структуре проекта, оформ</w:t>
            </w:r>
            <w:r w:rsidRPr="00A42D45">
              <w:rPr>
                <w:rFonts w:ascii="Times New Roman" w:hAnsi="Times New Roman" w:cs="Times New Roman"/>
                <w:sz w:val="24"/>
              </w:rPr>
              <w:t>лению текста введения и основных разделов проекта. Требований к оформлению текста, в том числе к оф</w:t>
            </w:r>
            <w:r>
              <w:rPr>
                <w:rFonts w:ascii="Times New Roman" w:hAnsi="Times New Roman" w:cs="Times New Roman"/>
                <w:sz w:val="24"/>
              </w:rPr>
              <w:t>ормлению таблиц, рисунков, гра</w:t>
            </w:r>
            <w:r w:rsidRPr="00A42D45">
              <w:rPr>
                <w:rFonts w:ascii="Times New Roman" w:hAnsi="Times New Roman" w:cs="Times New Roman"/>
                <w:sz w:val="24"/>
              </w:rPr>
              <w:t>фиков, уравнений, формул, приложений, списка литературы.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 w:rsidRPr="001F342F">
              <w:rPr>
                <w:rFonts w:ascii="Times New Roman" w:hAnsi="Times New Roman" w:cs="Times New Roman"/>
              </w:rPr>
              <w:t>Работа с текстовой информацией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Логика действий и последовательность шагов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 xml:space="preserve">Умение донести до </w:t>
            </w:r>
            <w:r w:rsidR="001F342F" w:rsidRPr="00E650F0">
              <w:rPr>
                <w:rFonts w:ascii="Times New Roman" w:hAnsi="Times New Roman" w:cs="Times New Roman"/>
                <w:sz w:val="24"/>
              </w:rPr>
              <w:t>аудитории свой</w:t>
            </w:r>
            <w:r w:rsidRPr="00E650F0">
              <w:rPr>
                <w:rFonts w:ascii="Times New Roman" w:hAnsi="Times New Roman" w:cs="Times New Roman"/>
                <w:sz w:val="24"/>
              </w:rPr>
              <w:t xml:space="preserve"> замысел проекта или исследования и уметь презентовать в электронном виде. </w:t>
            </w:r>
            <w:r w:rsidR="001F342F" w:rsidRPr="00E650F0">
              <w:rPr>
                <w:rFonts w:ascii="Times New Roman" w:hAnsi="Times New Roman" w:cs="Times New Roman"/>
                <w:sz w:val="24"/>
              </w:rPr>
              <w:t xml:space="preserve">Уметь </w:t>
            </w:r>
            <w:r w:rsidR="001F342F" w:rsidRPr="00E650F0">
              <w:rPr>
                <w:rFonts w:ascii="Times New Roman" w:hAnsi="Times New Roman" w:cs="Times New Roman"/>
                <w:sz w:val="24"/>
              </w:rPr>
              <w:lastRenderedPageBreak/>
              <w:t>выявлять</w:t>
            </w:r>
            <w:r w:rsidRPr="00E650F0">
              <w:rPr>
                <w:rFonts w:ascii="Times New Roman" w:hAnsi="Times New Roman" w:cs="Times New Roman"/>
                <w:sz w:val="24"/>
              </w:rPr>
              <w:t xml:space="preserve"> главную мысль, ставить обще учебные задачи проектов, формулировать актуальность темы и проблемы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Оформление проектной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документации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lastRenderedPageBreak/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872C99">
              <w:rPr>
                <w:rFonts w:ascii="Times New Roman" w:hAnsi="Times New Roman" w:cs="Times New Roman"/>
                <w:sz w:val="24"/>
              </w:rPr>
              <w:t>Экспертиза действий и движения в проекте Стандартизация и сертификация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Самостоятельное вы</w:t>
            </w:r>
            <w:r w:rsidRPr="00872C99">
              <w:rPr>
                <w:rFonts w:ascii="Times New Roman" w:hAnsi="Times New Roman" w:cs="Times New Roman"/>
                <w:sz w:val="24"/>
              </w:rPr>
              <w:t>деление и формулировка познавательных целей, структурирование знаний, осознанное и произвольное выстраивание речевого высказывания в устной и письменной форме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Оформление проектной документации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7A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872C99">
              <w:rPr>
                <w:rFonts w:ascii="Times New Roman" w:hAnsi="Times New Roman" w:cs="Times New Roman"/>
                <w:sz w:val="24"/>
              </w:rPr>
              <w:t>Документы в области стандартизации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Самостоятельное вы</w:t>
            </w:r>
            <w:r w:rsidRPr="00872C99">
              <w:rPr>
                <w:rFonts w:ascii="Times New Roman" w:hAnsi="Times New Roman" w:cs="Times New Roman"/>
                <w:sz w:val="24"/>
              </w:rPr>
              <w:t>деление и формулировка познавательных целей, структурирование знаний, осознанное и произвольное выстраивание речевого высказывания в устной и письменной форме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Оформление проектной документации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план про</w:t>
            </w:r>
            <w:r w:rsidRPr="000E25BD">
              <w:rPr>
                <w:rFonts w:ascii="Times New Roman" w:hAnsi="Times New Roman" w:cs="Times New Roman"/>
                <w:sz w:val="24"/>
              </w:rPr>
              <w:t>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5BD">
              <w:rPr>
                <w:rFonts w:ascii="Times New Roman" w:hAnsi="Times New Roman" w:cs="Times New Roman"/>
                <w:sz w:val="24"/>
              </w:rPr>
              <w:t>Демонстрация овладения метапредметными унив</w:t>
            </w:r>
            <w:r>
              <w:rPr>
                <w:rFonts w:ascii="Times New Roman" w:hAnsi="Times New Roman" w:cs="Times New Roman"/>
                <w:sz w:val="24"/>
              </w:rPr>
              <w:t xml:space="preserve">ерсальными учебными действиями </w:t>
            </w:r>
            <w:r w:rsidRPr="000E25BD">
              <w:rPr>
                <w:rFonts w:ascii="Times New Roman" w:hAnsi="Times New Roman" w:cs="Times New Roman"/>
                <w:sz w:val="24"/>
              </w:rPr>
              <w:t>при заполнении Дневника проекта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Работа с планом проекта, корректировка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Ко</w:t>
            </w:r>
            <w:r>
              <w:rPr>
                <w:rFonts w:ascii="Times New Roman" w:hAnsi="Times New Roman" w:cs="Times New Roman"/>
                <w:sz w:val="24"/>
              </w:rPr>
              <w:t>ммуникация при защите проекта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Устанавливать коммуникацию. Распознавать конфликтногенные ситуации и предотвращать конфликты до их активной фазы, выстраивать деловую и образовательную коммуникацию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 образовательная коммуникации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Устанавливать коммуникацию. Распознавать конфликтногенные ситуации и предотвращать конфликты до их активной фазы, выстраивать деловую и образовательную коммуникацию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Оформление проектной документации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Оформление проектной папки, продукта проекта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Предзащита проекта Установлени</w:t>
            </w:r>
            <w:r>
              <w:rPr>
                <w:rFonts w:ascii="Times New Roman" w:hAnsi="Times New Roman" w:cs="Times New Roman"/>
                <w:sz w:val="24"/>
              </w:rPr>
              <w:t>е коммуникации во время предза</w:t>
            </w:r>
            <w:r w:rsidRPr="009B174F">
              <w:rPr>
                <w:rFonts w:ascii="Times New Roman" w:hAnsi="Times New Roman" w:cs="Times New Roman"/>
                <w:sz w:val="24"/>
              </w:rPr>
              <w:t>щиты проекта. Внесение коррективы (при необходимости)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Оформление проектной документации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FE17B7">
              <w:rPr>
                <w:rFonts w:ascii="Times New Roman" w:hAnsi="Times New Roman" w:cs="Times New Roman"/>
                <w:sz w:val="24"/>
              </w:rPr>
              <w:t>Портфолио проекта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7088" w:type="dxa"/>
          </w:tcPr>
          <w:p w:rsidR="00665DE3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Предзащита проекта Установлени</w:t>
            </w:r>
            <w:r>
              <w:rPr>
                <w:rFonts w:ascii="Times New Roman" w:hAnsi="Times New Roman" w:cs="Times New Roman"/>
                <w:sz w:val="24"/>
              </w:rPr>
              <w:t>е коммуникации во время предза</w:t>
            </w:r>
            <w:r w:rsidRPr="009B174F">
              <w:rPr>
                <w:rFonts w:ascii="Times New Roman" w:hAnsi="Times New Roman" w:cs="Times New Roman"/>
                <w:sz w:val="24"/>
              </w:rPr>
              <w:t>щиты проекта. Внесение коррективы (при необходимости)</w:t>
            </w:r>
          </w:p>
        </w:tc>
        <w:tc>
          <w:tcPr>
            <w:tcW w:w="1843" w:type="dxa"/>
          </w:tcPr>
          <w:p w:rsidR="00665DE3" w:rsidRDefault="001F342F" w:rsidP="009C52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Предзащита проекта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Подготовка презентации проекта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7088" w:type="dxa"/>
          </w:tcPr>
          <w:p w:rsidR="00665DE3" w:rsidRPr="009B174F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7D34">
              <w:rPr>
                <w:rFonts w:ascii="Times New Roman" w:hAnsi="Times New Roman" w:cs="Times New Roman"/>
                <w:sz w:val="24"/>
              </w:rPr>
              <w:t>Демонстрация овладения метапредметными универсальн</w:t>
            </w:r>
            <w:r>
              <w:rPr>
                <w:rFonts w:ascii="Times New Roman" w:hAnsi="Times New Roman" w:cs="Times New Roman"/>
                <w:sz w:val="24"/>
              </w:rPr>
              <w:t>ыми учебными действиями при ра</w:t>
            </w:r>
            <w:r w:rsidRPr="009C7D34">
              <w:rPr>
                <w:rFonts w:ascii="Times New Roman" w:hAnsi="Times New Roman" w:cs="Times New Roman"/>
                <w:sz w:val="24"/>
              </w:rPr>
              <w:t xml:space="preserve">боте в учебной лаборатории, обработке </w:t>
            </w:r>
            <w:r>
              <w:rPr>
                <w:rFonts w:ascii="Times New Roman" w:hAnsi="Times New Roman" w:cs="Times New Roman"/>
                <w:sz w:val="24"/>
              </w:rPr>
              <w:t>и интер</w:t>
            </w:r>
            <w:r w:rsidRPr="009C7D34">
              <w:rPr>
                <w:rFonts w:ascii="Times New Roman" w:hAnsi="Times New Roman" w:cs="Times New Roman"/>
                <w:sz w:val="24"/>
              </w:rPr>
              <w:t>претации резу</w:t>
            </w:r>
            <w:r>
              <w:rPr>
                <w:rFonts w:ascii="Times New Roman" w:hAnsi="Times New Roman" w:cs="Times New Roman"/>
                <w:sz w:val="24"/>
              </w:rPr>
              <w:t>льтатов.</w:t>
            </w:r>
          </w:p>
        </w:tc>
        <w:tc>
          <w:tcPr>
            <w:tcW w:w="1843" w:type="dxa"/>
          </w:tcPr>
          <w:p w:rsidR="00665DE3" w:rsidRPr="00760CBC" w:rsidRDefault="001F342F" w:rsidP="009C5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Подготовка презентации проекта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Предзащита проектной работы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7088" w:type="dxa"/>
          </w:tcPr>
          <w:p w:rsidR="00665DE3" w:rsidRPr="009B174F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7D34">
              <w:rPr>
                <w:rFonts w:ascii="Times New Roman" w:hAnsi="Times New Roman" w:cs="Times New Roman"/>
                <w:sz w:val="24"/>
              </w:rPr>
              <w:t>Умение опреде</w:t>
            </w:r>
            <w:r>
              <w:rPr>
                <w:rFonts w:ascii="Times New Roman" w:hAnsi="Times New Roman" w:cs="Times New Roman"/>
                <w:sz w:val="24"/>
              </w:rPr>
              <w:t>лять критерии оценивания иссле</w:t>
            </w:r>
            <w:r w:rsidRPr="009C7D34">
              <w:rPr>
                <w:rFonts w:ascii="Times New Roman" w:hAnsi="Times New Roman" w:cs="Times New Roman"/>
                <w:sz w:val="24"/>
              </w:rPr>
              <w:t xml:space="preserve">довательской </w:t>
            </w:r>
            <w:r>
              <w:rPr>
                <w:rFonts w:ascii="Times New Roman" w:hAnsi="Times New Roman" w:cs="Times New Roman"/>
                <w:sz w:val="24"/>
              </w:rPr>
              <w:t>деятельности на основе подтвер</w:t>
            </w:r>
            <w:r w:rsidRPr="009C7D34">
              <w:rPr>
                <w:rFonts w:ascii="Times New Roman" w:hAnsi="Times New Roman" w:cs="Times New Roman"/>
                <w:sz w:val="24"/>
              </w:rPr>
              <w:t xml:space="preserve">ждения или </w:t>
            </w:r>
            <w:r w:rsidR="007A0311">
              <w:rPr>
                <w:rFonts w:ascii="Times New Roman" w:hAnsi="Times New Roman" w:cs="Times New Roman"/>
                <w:sz w:val="24"/>
              </w:rPr>
              <w:t>не подтверждения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гипотезы иссле</w:t>
            </w:r>
            <w:r w:rsidRPr="009C7D34">
              <w:rPr>
                <w:rFonts w:ascii="Times New Roman" w:hAnsi="Times New Roman" w:cs="Times New Roman"/>
                <w:sz w:val="24"/>
              </w:rPr>
              <w:t>дования. Навык самостоятельной разработки критериев и показателей для оценки. Применять на практике ум</w:t>
            </w:r>
            <w:r>
              <w:rPr>
                <w:rFonts w:ascii="Times New Roman" w:hAnsi="Times New Roman" w:cs="Times New Roman"/>
                <w:sz w:val="24"/>
              </w:rPr>
              <w:t>ение оценивать собственную дея</w:t>
            </w:r>
            <w:r w:rsidRPr="009C7D34">
              <w:rPr>
                <w:rFonts w:ascii="Times New Roman" w:hAnsi="Times New Roman" w:cs="Times New Roman"/>
                <w:sz w:val="24"/>
              </w:rPr>
              <w:t>тельность при проведении научного исследо</w:t>
            </w:r>
            <w:r>
              <w:rPr>
                <w:rFonts w:ascii="Times New Roman" w:hAnsi="Times New Roman" w:cs="Times New Roman"/>
                <w:sz w:val="24"/>
              </w:rPr>
              <w:t>ва</w:t>
            </w:r>
            <w:r w:rsidRPr="009C7D34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843" w:type="dxa"/>
          </w:tcPr>
          <w:p w:rsidR="00665DE3" w:rsidRPr="00760CBC" w:rsidRDefault="001F342F" w:rsidP="009C5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ответ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проекта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7088" w:type="dxa"/>
          </w:tcPr>
          <w:p w:rsidR="00665DE3" w:rsidRPr="009B174F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0C76">
              <w:rPr>
                <w:rFonts w:ascii="Times New Roman" w:hAnsi="Times New Roman" w:cs="Times New Roman"/>
                <w:sz w:val="24"/>
              </w:rPr>
              <w:t xml:space="preserve">Умение донести до аудитории свой замысел проекта или </w:t>
            </w:r>
            <w:r w:rsidRPr="00630C76">
              <w:rPr>
                <w:rFonts w:ascii="Times New Roman" w:hAnsi="Times New Roman" w:cs="Times New Roman"/>
                <w:sz w:val="24"/>
              </w:rPr>
              <w:lastRenderedPageBreak/>
              <w:t>исследования и уметь презентовать в электронном виде. Уметь выявлять главную мысль, ставить обще учебные задачи проектов, формулировать актуальность темы и проблемы</w:t>
            </w:r>
            <w:r w:rsidRPr="00FE17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9C52A5" w:rsidRDefault="001F342F" w:rsidP="009C5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Защита</w:t>
            </w:r>
          </w:p>
          <w:p w:rsidR="00665DE3" w:rsidRPr="00760CBC" w:rsidRDefault="001F342F" w:rsidP="009C5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проекта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lastRenderedPageBreak/>
              <w:t>3,4,8</w:t>
            </w:r>
          </w:p>
        </w:tc>
      </w:tr>
      <w:tr w:rsidR="00665DE3" w:rsidTr="00DF4899">
        <w:tc>
          <w:tcPr>
            <w:tcW w:w="710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976" w:type="dxa"/>
          </w:tcPr>
          <w:p w:rsidR="00665DE3" w:rsidRDefault="00665DE3" w:rsidP="00665DE3">
            <w:pPr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Анализ результатов проектной деятельности</w:t>
            </w:r>
          </w:p>
        </w:tc>
        <w:tc>
          <w:tcPr>
            <w:tcW w:w="1134" w:type="dxa"/>
          </w:tcPr>
          <w:p w:rsidR="00665DE3" w:rsidRDefault="00DF4899" w:rsidP="001F3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7088" w:type="dxa"/>
          </w:tcPr>
          <w:p w:rsidR="00665DE3" w:rsidRPr="009B174F" w:rsidRDefault="00665DE3" w:rsidP="007A0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17B7">
              <w:rPr>
                <w:rFonts w:ascii="Times New Roman" w:hAnsi="Times New Roman" w:cs="Times New Roman"/>
                <w:sz w:val="24"/>
              </w:rPr>
              <w:t>Умение опреде</w:t>
            </w:r>
            <w:r>
              <w:rPr>
                <w:rFonts w:ascii="Times New Roman" w:hAnsi="Times New Roman" w:cs="Times New Roman"/>
                <w:sz w:val="24"/>
              </w:rPr>
              <w:t>лять критерии оценивания проек</w:t>
            </w:r>
            <w:r w:rsidRPr="00FE17B7">
              <w:rPr>
                <w:rFonts w:ascii="Times New Roman" w:hAnsi="Times New Roman" w:cs="Times New Roman"/>
                <w:sz w:val="24"/>
              </w:rPr>
              <w:t>та. Навык само</w:t>
            </w:r>
            <w:r>
              <w:rPr>
                <w:rFonts w:ascii="Times New Roman" w:hAnsi="Times New Roman" w:cs="Times New Roman"/>
                <w:sz w:val="24"/>
              </w:rPr>
              <w:t>стоятельной разработки критери</w:t>
            </w:r>
            <w:r w:rsidRPr="00FE17B7">
              <w:rPr>
                <w:rFonts w:ascii="Times New Roman" w:hAnsi="Times New Roman" w:cs="Times New Roman"/>
                <w:sz w:val="24"/>
              </w:rPr>
              <w:t>ев и показателей для оценки проекта</w:t>
            </w:r>
          </w:p>
        </w:tc>
        <w:tc>
          <w:tcPr>
            <w:tcW w:w="1843" w:type="dxa"/>
          </w:tcPr>
          <w:p w:rsidR="00665DE3" w:rsidRPr="00760CBC" w:rsidRDefault="009C52A5" w:rsidP="009C5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проектной работы</w:t>
            </w:r>
          </w:p>
        </w:tc>
        <w:tc>
          <w:tcPr>
            <w:tcW w:w="1134" w:type="dxa"/>
          </w:tcPr>
          <w:p w:rsidR="00665DE3" w:rsidRDefault="00665DE3" w:rsidP="00665DE3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DF4899" w:rsidTr="00DF4899">
        <w:tc>
          <w:tcPr>
            <w:tcW w:w="710" w:type="dxa"/>
          </w:tcPr>
          <w:p w:rsidR="00DF4899" w:rsidRDefault="00DF4899" w:rsidP="00D31A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976" w:type="dxa"/>
          </w:tcPr>
          <w:p w:rsidR="00DF4899" w:rsidRDefault="00DF4899" w:rsidP="00D31A90">
            <w:pPr>
              <w:rPr>
                <w:rFonts w:ascii="Times New Roman" w:hAnsi="Times New Roman" w:cs="Times New Roman"/>
                <w:sz w:val="24"/>
              </w:rPr>
            </w:pPr>
            <w:r w:rsidRPr="009B174F">
              <w:rPr>
                <w:rFonts w:ascii="Times New Roman" w:hAnsi="Times New Roman" w:cs="Times New Roman"/>
                <w:sz w:val="24"/>
              </w:rPr>
              <w:t>Анализ результатов проектной деятельности</w:t>
            </w:r>
          </w:p>
        </w:tc>
        <w:tc>
          <w:tcPr>
            <w:tcW w:w="1134" w:type="dxa"/>
          </w:tcPr>
          <w:p w:rsidR="00DF4899" w:rsidRDefault="00DF4899" w:rsidP="00D31A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7088" w:type="dxa"/>
          </w:tcPr>
          <w:p w:rsidR="00DF4899" w:rsidRPr="009B174F" w:rsidRDefault="00DF4899" w:rsidP="00D31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17B7">
              <w:rPr>
                <w:rFonts w:ascii="Times New Roman" w:hAnsi="Times New Roman" w:cs="Times New Roman"/>
                <w:sz w:val="24"/>
              </w:rPr>
              <w:t>Умение опреде</w:t>
            </w:r>
            <w:r>
              <w:rPr>
                <w:rFonts w:ascii="Times New Roman" w:hAnsi="Times New Roman" w:cs="Times New Roman"/>
                <w:sz w:val="24"/>
              </w:rPr>
              <w:t>лять критерии оценивания проек</w:t>
            </w:r>
            <w:r w:rsidRPr="00FE17B7">
              <w:rPr>
                <w:rFonts w:ascii="Times New Roman" w:hAnsi="Times New Roman" w:cs="Times New Roman"/>
                <w:sz w:val="24"/>
              </w:rPr>
              <w:t>та. Навык само</w:t>
            </w:r>
            <w:r>
              <w:rPr>
                <w:rFonts w:ascii="Times New Roman" w:hAnsi="Times New Roman" w:cs="Times New Roman"/>
                <w:sz w:val="24"/>
              </w:rPr>
              <w:t>стоятельной разработки критери</w:t>
            </w:r>
            <w:r w:rsidRPr="00FE17B7">
              <w:rPr>
                <w:rFonts w:ascii="Times New Roman" w:hAnsi="Times New Roman" w:cs="Times New Roman"/>
                <w:sz w:val="24"/>
              </w:rPr>
              <w:t>ев и показателей для оценки проекта</w:t>
            </w:r>
          </w:p>
        </w:tc>
        <w:tc>
          <w:tcPr>
            <w:tcW w:w="1843" w:type="dxa"/>
          </w:tcPr>
          <w:p w:rsidR="00DF4899" w:rsidRPr="00760CBC" w:rsidRDefault="00DF4899" w:rsidP="00D31A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проектной работы</w:t>
            </w:r>
          </w:p>
        </w:tc>
        <w:tc>
          <w:tcPr>
            <w:tcW w:w="1134" w:type="dxa"/>
          </w:tcPr>
          <w:p w:rsidR="00DF4899" w:rsidRDefault="00DF4899" w:rsidP="00D31A90">
            <w:pPr>
              <w:jc w:val="center"/>
            </w:pPr>
            <w:r w:rsidRPr="000E6FC8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</w:tbl>
    <w:p w:rsidR="00B96249" w:rsidRDefault="00B96249" w:rsidP="00295F95">
      <w:pPr>
        <w:rPr>
          <w:rFonts w:ascii="Times New Roman" w:hAnsi="Times New Roman" w:cs="Times New Roman"/>
          <w:sz w:val="24"/>
        </w:rPr>
      </w:pPr>
    </w:p>
    <w:p w:rsidR="00B96249" w:rsidRDefault="00B96249" w:rsidP="00295F95">
      <w:pPr>
        <w:rPr>
          <w:rFonts w:ascii="Times New Roman" w:hAnsi="Times New Roman" w:cs="Times New Roman"/>
          <w:sz w:val="24"/>
        </w:rPr>
      </w:pPr>
    </w:p>
    <w:p w:rsidR="00295F95" w:rsidRDefault="00295F95" w:rsidP="00295F95">
      <w:pPr>
        <w:rPr>
          <w:rFonts w:ascii="Times New Roman" w:hAnsi="Times New Roman" w:cs="Times New Roman"/>
          <w:sz w:val="24"/>
        </w:rPr>
      </w:pPr>
    </w:p>
    <w:p w:rsidR="007C3EBE" w:rsidRDefault="009C7D34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7C3EBE" w:rsidRDefault="007C3EBE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4899" w:rsidRDefault="00DF4899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4899" w:rsidRDefault="00DF4899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4899" w:rsidRDefault="00DF4899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4899" w:rsidRDefault="00DF4899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D34" w:rsidRPr="00F10AAA" w:rsidRDefault="009C7D34" w:rsidP="001A03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Учебно-методическое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 Индивидуальный проект » в 11</w:t>
      </w: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классе   на 202</w:t>
      </w:r>
      <w:r w:rsidR="007A031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F342F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7A031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9C7D34" w:rsidRPr="00F10AAA" w:rsidRDefault="009C7D34" w:rsidP="001A03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992"/>
        <w:gridCol w:w="2977"/>
        <w:gridCol w:w="992"/>
        <w:gridCol w:w="1134"/>
        <w:gridCol w:w="3118"/>
        <w:gridCol w:w="3261"/>
      </w:tblGrid>
      <w:tr w:rsidR="009C7D34" w:rsidRPr="00F10AAA" w:rsidTr="009C52A5">
        <w:trPr>
          <w:trHeight w:val="271"/>
        </w:trPr>
        <w:tc>
          <w:tcPr>
            <w:tcW w:w="2411" w:type="dxa"/>
            <w:vMerge w:val="restart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977" w:type="dxa"/>
            <w:vMerge w:val="restart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программы</w:t>
            </w:r>
          </w:p>
        </w:tc>
        <w:tc>
          <w:tcPr>
            <w:tcW w:w="992" w:type="dxa"/>
            <w:vMerge w:val="restart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vMerge w:val="restart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Часы</w:t>
            </w:r>
          </w:p>
        </w:tc>
        <w:tc>
          <w:tcPr>
            <w:tcW w:w="6379" w:type="dxa"/>
            <w:gridSpan w:val="2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9C7D34" w:rsidRPr="00F10AAA" w:rsidTr="009C52A5">
        <w:trPr>
          <w:trHeight w:val="145"/>
        </w:trPr>
        <w:tc>
          <w:tcPr>
            <w:tcW w:w="2411" w:type="dxa"/>
            <w:vMerge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учителя</w:t>
            </w:r>
          </w:p>
        </w:tc>
        <w:tc>
          <w:tcPr>
            <w:tcW w:w="3261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ученика</w:t>
            </w:r>
          </w:p>
        </w:tc>
      </w:tr>
      <w:tr w:rsidR="009C7D34" w:rsidRPr="00F10AAA" w:rsidTr="007A0311">
        <w:trPr>
          <w:trHeight w:val="4264"/>
        </w:trPr>
        <w:tc>
          <w:tcPr>
            <w:tcW w:w="2411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проект</w:t>
            </w:r>
          </w:p>
          <w:p w:rsidR="009C7D34" w:rsidRPr="00F10AAA" w:rsidRDefault="009C7D34" w:rsidP="0005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11</w:t>
            </w:r>
          </w:p>
        </w:tc>
        <w:tc>
          <w:tcPr>
            <w:tcW w:w="2977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9C7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общеобразовательных учреждений. Элективные курсы. Под ред. Голуб Г.Б. – Самара: 2010).</w:t>
            </w:r>
            <w:r w:rsidRPr="0055330B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примерной программы по индивидуальному проекту в соответствии с ФГОС СОО. Авторы – составители Н.В.Антипова, М.В.Половкова. Москва, «Просвещение», 2019 г</w:t>
            </w:r>
          </w:p>
        </w:tc>
        <w:tc>
          <w:tcPr>
            <w:tcW w:w="992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7D34" w:rsidRPr="00F10AAA" w:rsidRDefault="001F342F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  <w:r w:rsidR="00DF48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8" w:type="dxa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проект 10-11 классы: учеб.  для  общеобразоват. организаций /  М.В. Половкова, А.В. Носов,Т.В.Половкова, М.В. Майсак ] ; –2-е изд - М. : Просвещение, 2020 г.</w:t>
            </w: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9C7D34" w:rsidRPr="00F10AAA" w:rsidRDefault="009C7D34" w:rsidP="00051167">
            <w:pPr>
              <w:tabs>
                <w:tab w:val="left" w:pos="360"/>
                <w:tab w:val="left" w:pos="10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проект 10-11 классы: учеб.  для  общеобразоват. организаций /  М.В. Половкова, А.В. Носов,Т.В.Половкова, М.В. Майсак ] ; –2-е изд - М. : Просвещение, 2020 г.</w:t>
            </w:r>
          </w:p>
          <w:p w:rsidR="009C7D34" w:rsidRPr="00F10AAA" w:rsidRDefault="009C7D34" w:rsidP="00051167">
            <w:pPr>
              <w:tabs>
                <w:tab w:val="left" w:pos="360"/>
                <w:tab w:val="left" w:pos="10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C3EBE" w:rsidRPr="00F10AAA" w:rsidRDefault="007C3EBE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9C7D34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4899" w:rsidRDefault="00DF4899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4899" w:rsidRDefault="00DF4899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311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D34" w:rsidRPr="00F10AAA" w:rsidRDefault="007A0311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9C7D34"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Материально-техническое обесп</w:t>
      </w:r>
      <w:r w:rsidR="009C7D34"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ечение предмета « Индивидуаль</w:t>
      </w:r>
      <w:r w:rsidR="001F342F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 проект » в 11 классе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F342F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C7D34"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9C7D34" w:rsidRPr="00F10AAA" w:rsidRDefault="009C7D34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0189"/>
        <w:gridCol w:w="2835"/>
        <w:gridCol w:w="1275"/>
      </w:tblGrid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№.</w:t>
            </w: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Информационно-коммуникативные средства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Инв.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Flatron l734s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 ЕВ-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TRACE Bord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проигрыватель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01380090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DVD-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проигрыватель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LG WI3IW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01380141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Оптическая мышь 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RX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Клавиатура 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C/N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309733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Колонки 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SP-K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LENOVO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01360233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10 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блок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«История воззрений на общество»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«Это интересно»</w:t>
            </w: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«Советы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C7D34" w:rsidRPr="00F10AAA" w:rsidTr="00051167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34" w:rsidRPr="00F10AAA" w:rsidRDefault="009C7D34" w:rsidP="0005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C7D34" w:rsidRPr="00F10AAA" w:rsidRDefault="009C7D34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D34" w:rsidRPr="00F10AAA" w:rsidRDefault="009C7D34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D34" w:rsidRPr="00F10AAA" w:rsidRDefault="009C7D34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D34" w:rsidRPr="00F10AAA" w:rsidRDefault="009C7D34" w:rsidP="009C7D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7D34" w:rsidRPr="00A52A8B" w:rsidRDefault="009C7D34" w:rsidP="009C7D34">
      <w:pPr>
        <w:rPr>
          <w:rFonts w:ascii="Times New Roman" w:hAnsi="Times New Roman" w:cs="Times New Roman"/>
          <w:sz w:val="24"/>
        </w:rPr>
      </w:pPr>
    </w:p>
    <w:p w:rsidR="00AB1B80" w:rsidRDefault="00AB1B80" w:rsidP="00AB1B80">
      <w:pPr>
        <w:rPr>
          <w:rFonts w:ascii="Times New Roman" w:hAnsi="Times New Roman" w:cs="Times New Roman"/>
          <w:sz w:val="24"/>
        </w:rPr>
      </w:pPr>
    </w:p>
    <w:p w:rsidR="00AB1B80" w:rsidRDefault="00AB1B80" w:rsidP="00AB1B80">
      <w:pPr>
        <w:rPr>
          <w:rFonts w:ascii="Times New Roman" w:hAnsi="Times New Roman" w:cs="Times New Roman"/>
          <w:sz w:val="24"/>
        </w:rPr>
      </w:pPr>
    </w:p>
    <w:p w:rsidR="00AB1B80" w:rsidRDefault="00AB1B80" w:rsidP="00AB1B80">
      <w:pPr>
        <w:rPr>
          <w:rFonts w:ascii="Times New Roman" w:hAnsi="Times New Roman" w:cs="Times New Roman"/>
          <w:sz w:val="24"/>
        </w:rPr>
      </w:pPr>
    </w:p>
    <w:p w:rsidR="00AB1B80" w:rsidRDefault="00AB1B80" w:rsidP="00AB1B80">
      <w:pPr>
        <w:rPr>
          <w:rFonts w:ascii="Times New Roman" w:hAnsi="Times New Roman" w:cs="Times New Roman"/>
          <w:sz w:val="24"/>
        </w:rPr>
      </w:pPr>
    </w:p>
    <w:p w:rsidR="0055330B" w:rsidRDefault="0055330B" w:rsidP="0055330B">
      <w:pPr>
        <w:rPr>
          <w:rFonts w:ascii="Times New Roman" w:hAnsi="Times New Roman" w:cs="Times New Roman"/>
          <w:sz w:val="24"/>
        </w:rPr>
      </w:pPr>
    </w:p>
    <w:p w:rsidR="009B0CA6" w:rsidRPr="0055330B" w:rsidRDefault="009B0CA6" w:rsidP="005533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CA6" w:rsidRPr="0055330B" w:rsidSect="00295F95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7F" w:rsidRDefault="00CD5C7F" w:rsidP="009C7D34">
      <w:pPr>
        <w:spacing w:after="0" w:line="240" w:lineRule="auto"/>
      </w:pPr>
      <w:r>
        <w:separator/>
      </w:r>
    </w:p>
  </w:endnote>
  <w:endnote w:type="continuationSeparator" w:id="0">
    <w:p w:rsidR="00CD5C7F" w:rsidRDefault="00CD5C7F" w:rsidP="009C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565717"/>
      <w:docPartObj>
        <w:docPartGallery w:val="Page Numbers (Bottom of Page)"/>
        <w:docPartUnique/>
      </w:docPartObj>
    </w:sdtPr>
    <w:sdtEndPr/>
    <w:sdtContent>
      <w:p w:rsidR="00CD5C7F" w:rsidRDefault="00CD5C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0C">
          <w:rPr>
            <w:noProof/>
          </w:rPr>
          <w:t>17</w:t>
        </w:r>
        <w:r>
          <w:fldChar w:fldCharType="end"/>
        </w:r>
      </w:p>
    </w:sdtContent>
  </w:sdt>
  <w:p w:rsidR="00CD5C7F" w:rsidRDefault="00CD5C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7F" w:rsidRDefault="00CD5C7F" w:rsidP="009C7D34">
      <w:pPr>
        <w:spacing w:after="0" w:line="240" w:lineRule="auto"/>
      </w:pPr>
      <w:r>
        <w:separator/>
      </w:r>
    </w:p>
  </w:footnote>
  <w:footnote w:type="continuationSeparator" w:id="0">
    <w:p w:rsidR="00CD5C7F" w:rsidRDefault="00CD5C7F" w:rsidP="009C7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6A"/>
    <w:rsid w:val="0003776A"/>
    <w:rsid w:val="00051167"/>
    <w:rsid w:val="000E25BD"/>
    <w:rsid w:val="000E61D7"/>
    <w:rsid w:val="00176FAA"/>
    <w:rsid w:val="001A0392"/>
    <w:rsid w:val="001F342F"/>
    <w:rsid w:val="002307BA"/>
    <w:rsid w:val="00231044"/>
    <w:rsid w:val="00277BE3"/>
    <w:rsid w:val="00295F95"/>
    <w:rsid w:val="00344C6A"/>
    <w:rsid w:val="004E2680"/>
    <w:rsid w:val="0055330B"/>
    <w:rsid w:val="00630C76"/>
    <w:rsid w:val="00665DE3"/>
    <w:rsid w:val="006B6738"/>
    <w:rsid w:val="007A0311"/>
    <w:rsid w:val="007A24FB"/>
    <w:rsid w:val="007C3EBE"/>
    <w:rsid w:val="009B0CA6"/>
    <w:rsid w:val="009B174F"/>
    <w:rsid w:val="009B5030"/>
    <w:rsid w:val="009C52A5"/>
    <w:rsid w:val="009C7D34"/>
    <w:rsid w:val="00A42D45"/>
    <w:rsid w:val="00A54868"/>
    <w:rsid w:val="00A64B02"/>
    <w:rsid w:val="00AB1B80"/>
    <w:rsid w:val="00AC04FD"/>
    <w:rsid w:val="00B96249"/>
    <w:rsid w:val="00BE4CF5"/>
    <w:rsid w:val="00CD5C7F"/>
    <w:rsid w:val="00D04CAF"/>
    <w:rsid w:val="00DF4899"/>
    <w:rsid w:val="00F37A0C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96BB6-D66A-4F02-B916-99EA389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D34"/>
  </w:style>
  <w:style w:type="paragraph" w:styleId="a6">
    <w:name w:val="footer"/>
    <w:basedOn w:val="a"/>
    <w:link w:val="a7"/>
    <w:uiPriority w:val="99"/>
    <w:unhideWhenUsed/>
    <w:rsid w:val="009C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D34"/>
  </w:style>
  <w:style w:type="paragraph" w:styleId="a8">
    <w:name w:val="Balloon Text"/>
    <w:basedOn w:val="a"/>
    <w:link w:val="a9"/>
    <w:uiPriority w:val="99"/>
    <w:semiHidden/>
    <w:unhideWhenUsed/>
    <w:rsid w:val="00AC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4F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962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5364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Teacher123</cp:lastModifiedBy>
  <cp:revision>23</cp:revision>
  <cp:lastPrinted>2022-08-25T07:16:00Z</cp:lastPrinted>
  <dcterms:created xsi:type="dcterms:W3CDTF">2021-08-13T05:49:00Z</dcterms:created>
  <dcterms:modified xsi:type="dcterms:W3CDTF">2023-09-29T07:33:00Z</dcterms:modified>
</cp:coreProperties>
</file>