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B6" w:rsidRDefault="008B7DB6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8B7DB6" w:rsidRDefault="008B7DB6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8B7D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09.12.2022__________С.А.Барган                                                                                                     09.12.2022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962C75" w:rsidRDefault="007F51F6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7F51F6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филиал </w:t>
      </w: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6408D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6408D0">
        <w:rPr>
          <w:rFonts w:ascii="Times New Roman" w:eastAsia="Times New Roman" w:hAnsi="Times New Roman" w:cs="Times New Roman"/>
          <w:sz w:val="24"/>
        </w:rPr>
        <w:t>инегорский дом культуры</w:t>
      </w:r>
    </w:p>
    <w:p w:rsidR="00962C75" w:rsidRDefault="006408D0" w:rsidP="008B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проведения культурно-мас</w:t>
      </w:r>
      <w:r w:rsidR="008B7DB6">
        <w:rPr>
          <w:rFonts w:ascii="Times New Roman" w:eastAsia="Times New Roman" w:hAnsi="Times New Roman" w:cs="Times New Roman"/>
          <w:sz w:val="24"/>
        </w:rPr>
        <w:t>совых мероприятий на январь 2023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62C75" w:rsidRDefault="006408D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Предполаг-е</w:t>
            </w:r>
            <w:proofErr w:type="spellEnd"/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B7DB6" w:rsidRDefault="008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музыкальное поздравление 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«С Новым 2023 годом!»,18+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B7DB6" w:rsidRPr="008B7DB6" w:rsidRDefault="008B7DB6" w:rsidP="008B7D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B7DB6" w:rsidRPr="008B7DB6" w:rsidRDefault="008B7DB6" w:rsidP="008B7DB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«Новогодняя кутерьма»,</w:t>
            </w: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8B7DB6" w:rsidRDefault="008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«В волшебный час  рождества»,18+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B7DB6" w:rsidRPr="008B7DB6" w:rsidRDefault="008B7DB6" w:rsidP="008B7D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«Забавы 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Кролика»,12+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B7DB6" w:rsidRPr="008B7DB6" w:rsidRDefault="008B7DB6" w:rsidP="008B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ко 140- 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А.Н.Толстого (1883-1945)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«Золотой ключик, или Приключения Буратино»,14+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B7DB6" w:rsidRPr="008B7DB6" w:rsidRDefault="008B7DB6" w:rsidP="008B7D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B6" w:rsidTr="008B7DB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8B7DB6" w:rsidRDefault="008B7DB6">
            <w:pPr>
              <w:spacing w:after="0" w:line="240" w:lineRule="auto"/>
            </w:pPr>
          </w:p>
          <w:p w:rsidR="008B7DB6" w:rsidRDefault="008B7DB6" w:rsidP="007F51F6"/>
          <w:p w:rsidR="008B7DB6" w:rsidRPr="007F51F6" w:rsidRDefault="008B7DB6" w:rsidP="007F51F6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Старый новый год.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                       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«За мандариновым столом»,18+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программа, приуроченная к Всемирному дню снега</w:t>
            </w:r>
          </w:p>
          <w:p w:rsidR="008B7DB6" w:rsidRPr="008B7DB6" w:rsidRDefault="008B7DB6" w:rsidP="008B7D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«Царь горы»6+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</w:p>
          <w:p w:rsidR="008B7DB6" w:rsidRPr="008B7DB6" w:rsidRDefault="008B7DB6" w:rsidP="008B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Мы-изобретатели</w:t>
            </w:r>
            <w:proofErr w:type="spellEnd"/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объятий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»,0+     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Познавательный игровой час «Татьянин день», 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D35D83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7DB6"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8B7DB6" w:rsidTr="008B7DB6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8B7DB6" w:rsidRDefault="008B7DB6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«Памяти блокадного Ленинграда»,14+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B7DB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B7DB6" w:rsidRPr="008B7DB6" w:rsidRDefault="008B7DB6" w:rsidP="008B7D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8B7D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8B7DB6" w:rsidRPr="008B7DB6" w:rsidRDefault="00D35D83" w:rsidP="008B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B7DB6"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B7DB6" w:rsidRPr="008B7DB6" w:rsidRDefault="008B7DB6" w:rsidP="008B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8B7DB6" w:rsidTr="008B7DB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Default="008B7D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B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D35D83" w:rsidP="008B7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DB6" w:rsidRPr="008B7DB6" w:rsidRDefault="008B7DB6" w:rsidP="008B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4952CE"/>
    <w:rsid w:val="006408D0"/>
    <w:rsid w:val="007F51F6"/>
    <w:rsid w:val="008B7DB6"/>
    <w:rsid w:val="00935DDE"/>
    <w:rsid w:val="00962C75"/>
    <w:rsid w:val="00A41619"/>
    <w:rsid w:val="00A73027"/>
    <w:rsid w:val="00D3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hyperlink" Target="https://ok.ru/group/64194424865010" TargetMode="External"/><Relationship Id="rId5" Type="http://schemas.openxmlformats.org/officeDocument/2006/relationships/hyperlink" Target="https://ok.ru/group/64194424865010" TargetMode="External"/><Relationship Id="rId10" Type="http://schemas.openxmlformats.org/officeDocument/2006/relationships/hyperlink" Target="https://vk.com/club195827772" TargetMode="External"/><Relationship Id="rId4" Type="http://schemas.openxmlformats.org/officeDocument/2006/relationships/hyperlink" Target="https://vk.com/club195827772" TargetMode="Externa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cp:lastPrinted>2021-12-27T09:21:00Z</cp:lastPrinted>
  <dcterms:created xsi:type="dcterms:W3CDTF">2021-12-14T09:04:00Z</dcterms:created>
  <dcterms:modified xsi:type="dcterms:W3CDTF">2022-12-05T13:01:00Z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