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1B65" w14:textId="3AA139E3" w:rsidR="00CD1BAB" w:rsidRDefault="00CD1BAB" w:rsidP="00CD1BA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D1BA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674CF497" w14:textId="63CCE263" w:rsidR="00CD1BAB" w:rsidRDefault="00CD1BAB" w:rsidP="00CD1B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CD1BAB">
        <w:rPr>
          <w:rFonts w:ascii="Times New Roman" w:hAnsi="Times New Roman" w:cs="Times New Roman"/>
          <w:sz w:val="28"/>
          <w:szCs w:val="28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20C9D81E" w14:textId="7377B7B5" w:rsidR="00736B2A" w:rsidRPr="00CD1BAB" w:rsidRDefault="00CD1BAB">
      <w:pPr>
        <w:rPr>
          <w:rFonts w:ascii="Times New Roman" w:hAnsi="Times New Roman" w:cs="Times New Roman"/>
          <w:sz w:val="28"/>
          <w:szCs w:val="28"/>
        </w:rPr>
      </w:pPr>
      <w:r w:rsidRPr="00CD1BAB">
        <w:rPr>
          <w:rFonts w:ascii="Times New Roman" w:hAnsi="Times New Roman" w:cs="Times New Roman"/>
          <w:sz w:val="28"/>
          <w:szCs w:val="28"/>
        </w:rPr>
        <w:t xml:space="preserve">Учим цвета. Слова записаны в тетради. </w:t>
      </w:r>
    </w:p>
    <w:sectPr w:rsidR="00736B2A" w:rsidRPr="00CD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2A"/>
    <w:rsid w:val="00736B2A"/>
    <w:rsid w:val="00C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7B62"/>
  <w15:chartTrackingRefBased/>
  <w15:docId w15:val="{FC81C4E6-2567-453E-ADE1-5370125D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2023-01-26T18:39:00Z</dcterms:created>
  <dcterms:modified xsi:type="dcterms:W3CDTF">2023-01-26T18:42:00Z</dcterms:modified>
</cp:coreProperties>
</file>