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55" w:rsidRDefault="00BD3255" w:rsidP="00A81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F81" w:rsidRDefault="00352F81" w:rsidP="00A81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F81" w:rsidRDefault="00352F81" w:rsidP="00A81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F81" w:rsidRDefault="00352F81" w:rsidP="00A81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F81" w:rsidRDefault="00352F81" w:rsidP="00A81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F81"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83.25pt" o:ole="">
            <v:imagedata r:id="rId8" o:title=""/>
          </v:shape>
          <o:OLEObject Type="Embed" ProgID="FoxitPhantomPDF.Document" ShapeID="_x0000_i1025" DrawAspect="Content" ObjectID="_1727606762" r:id="rId9"/>
        </w:object>
      </w:r>
    </w:p>
    <w:p w:rsidR="00352F81" w:rsidRDefault="00352F81" w:rsidP="00A81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F81" w:rsidRDefault="00352F81" w:rsidP="00A81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255" w:rsidRDefault="00BD3255" w:rsidP="00352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1394" w:rsidRPr="00CA0923" w:rsidRDefault="00A81394" w:rsidP="00A81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92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394" w:rsidRPr="001A6385" w:rsidRDefault="00A81394" w:rsidP="00A81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6385">
        <w:rPr>
          <w:rFonts w:ascii="Times New Roman" w:hAnsi="Times New Roman" w:cs="Times New Roman"/>
          <w:b/>
          <w:bCs/>
          <w:sz w:val="24"/>
          <w:szCs w:val="24"/>
        </w:rPr>
        <w:t>Нормативная база</w:t>
      </w:r>
    </w:p>
    <w:p w:rsidR="00A81394" w:rsidRPr="001A6385" w:rsidRDefault="00A81394" w:rsidP="00A81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6385"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документов:</w:t>
      </w:r>
    </w:p>
    <w:p w:rsidR="00A81394" w:rsidRPr="007879D1" w:rsidRDefault="00A81394" w:rsidP="00A8139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9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Федеральный закон от 29.12.2012 № 273-ФЗ "Об образовании в Российской Федерации" </w:t>
      </w:r>
      <w:r w:rsidRPr="007879D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</w:t>
      </w:r>
      <w:r w:rsidRPr="007879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A81394" w:rsidRPr="007879D1" w:rsidRDefault="00A81394" w:rsidP="00A8139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начального общего образования (утв. приказом </w:t>
      </w:r>
      <w:proofErr w:type="spellStart"/>
      <w:r w:rsidRPr="0078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8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06.10.2009 № 373) с изменениями и дополнениями; </w:t>
      </w:r>
    </w:p>
    <w:p w:rsidR="00A81394" w:rsidRPr="007879D1" w:rsidRDefault="00A81394" w:rsidP="00A8139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8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8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70345" w:rsidRDefault="00A81394" w:rsidP="00A8139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 w:rsidR="00A70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A703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Чесноковская</w:t>
      </w:r>
      <w:proofErr w:type="spellEnd"/>
      <w:r w:rsidR="00A7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A70345" w:rsidRDefault="00A81394" w:rsidP="00A8139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</w:t>
      </w:r>
      <w:r w:rsidR="00A70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A703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Чесноковская</w:t>
      </w:r>
      <w:proofErr w:type="spellEnd"/>
      <w:r w:rsidR="00A7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A81394" w:rsidRPr="00A70345" w:rsidRDefault="00A81394" w:rsidP="00A8139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45">
        <w:rPr>
          <w:rFonts w:ascii="Times New Roman" w:hAnsi="Times New Roman" w:cs="Times New Roman"/>
          <w:sz w:val="24"/>
          <w:szCs w:val="24"/>
        </w:rPr>
        <w:t xml:space="preserve">Авторская программа по литературному чтению </w:t>
      </w:r>
      <w:r w:rsidRPr="00A7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Л.Ф. Климановой, В.Г. Горецкого, М.В. </w:t>
      </w:r>
      <w:proofErr w:type="spellStart"/>
      <w:r w:rsidRPr="00A7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A70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0345">
        <w:rPr>
          <w:rFonts w:ascii="Times New Roman" w:hAnsi="Times New Roman" w:cs="Times New Roman"/>
          <w:sz w:val="24"/>
          <w:szCs w:val="24"/>
        </w:rPr>
        <w:t xml:space="preserve"> Примерные рабочие программы. Предметная линия учебников «Школа России». 1-4 классы: учебное пособие для общеобразовательных организаций/ - М: Просвещение 2019</w:t>
      </w:r>
    </w:p>
    <w:p w:rsidR="00A81394" w:rsidRPr="007879D1" w:rsidRDefault="00A81394" w:rsidP="00A813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394" w:rsidRDefault="00A81394" w:rsidP="00A813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CA092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11663200"/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1A6385"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bookmarkStart w:id="2" w:name="_Hlk111991209"/>
      <w:r w:rsidRPr="001A6385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  <w:bookmarkEnd w:id="1"/>
      <w:bookmarkEnd w:id="2"/>
    </w:p>
    <w:p w:rsidR="00A81394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005D">
        <w:rPr>
          <w:rFonts w:ascii="Times New Roman" w:hAnsi="Times New Roman" w:cs="Times New Roman"/>
          <w:sz w:val="24"/>
          <w:szCs w:val="24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08005D">
        <w:rPr>
          <w:rFonts w:ascii="Times New Roman" w:hAnsi="Times New Roman" w:cs="Times New Roman"/>
          <w:sz w:val="24"/>
          <w:szCs w:val="24"/>
        </w:rPr>
        <w:t xml:space="preserve"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 </w:t>
      </w:r>
      <w:proofErr w:type="gramEnd"/>
    </w:p>
    <w:p w:rsidR="00A81394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005D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В основу отбора произведений положены </w:t>
      </w:r>
      <w:proofErr w:type="spellStart"/>
      <w:r w:rsidRPr="0008005D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08005D">
        <w:rPr>
          <w:rFonts w:ascii="Times New Roman" w:hAnsi="Times New Roman" w:cs="Times New Roman"/>
          <w:sz w:val="24"/>
          <w:szCs w:val="24"/>
        </w:rPr>
        <w:t xml:space="preserve"> принципы обучения: соответствие возрастным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</w:t>
      </w:r>
    </w:p>
    <w:p w:rsidR="00A81394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005D">
        <w:rPr>
          <w:rFonts w:ascii="Times New Roman" w:hAnsi="Times New Roman" w:cs="Times New Roman"/>
          <w:sz w:val="24"/>
          <w:szCs w:val="24"/>
        </w:rPr>
        <w:t xml:space="preserve">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грамотности младшего школьника, а также возможность достижения </w:t>
      </w:r>
      <w:proofErr w:type="spellStart"/>
      <w:r w:rsidRPr="0008005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005D">
        <w:rPr>
          <w:rFonts w:ascii="Times New Roman" w:hAnsi="Times New Roman" w:cs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 Планируемые результаты включают личностные, </w:t>
      </w:r>
      <w:proofErr w:type="spellStart"/>
      <w:r w:rsidRPr="0008005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8005D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</w:p>
    <w:p w:rsidR="00A81394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8005D">
        <w:rPr>
          <w:rFonts w:ascii="Times New Roman" w:hAnsi="Times New Roman" w:cs="Times New Roman"/>
          <w:sz w:val="24"/>
          <w:szCs w:val="24"/>
        </w:rPr>
        <w:t xml:space="preserve">Приобретённые младшими школьниками знания, полученный опыт решения учебных задач, а также </w:t>
      </w:r>
      <w:proofErr w:type="spellStart"/>
      <w:r w:rsidRPr="0008005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8005D">
        <w:rPr>
          <w:rFonts w:ascii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 предмета </w:t>
      </w:r>
      <w:r w:rsidRPr="0008005D">
        <w:rPr>
          <w:rFonts w:ascii="Times New Roman" w:hAnsi="Times New Roman" w:cs="Times New Roman"/>
          <w:sz w:val="24"/>
          <w:szCs w:val="24"/>
        </w:rPr>
        <w:lastRenderedPageBreak/>
        <w:t>«Литературное чтение» станут фундаментом обучения в основном звене школы, а также будут востребованы в жизни.</w:t>
      </w:r>
    </w:p>
    <w:p w:rsidR="00A81394" w:rsidRDefault="00A81394" w:rsidP="00A81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94" w:rsidRPr="001A6385" w:rsidRDefault="00A81394" w:rsidP="00A813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</w:t>
      </w:r>
      <w:r w:rsidRPr="001679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0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385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p w:rsidR="00A81394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5B7A">
        <w:rPr>
          <w:rFonts w:ascii="Times New Roman" w:hAnsi="Times New Roman" w:cs="Times New Roman"/>
          <w:b/>
          <w:sz w:val="24"/>
          <w:szCs w:val="24"/>
        </w:rPr>
        <w:t>Приоритетная цель</w:t>
      </w:r>
      <w:r w:rsidRPr="0008005D">
        <w:rPr>
          <w:rFonts w:ascii="Times New Roman" w:hAnsi="Times New Roman" w:cs="Times New Roman"/>
          <w:sz w:val="24"/>
          <w:szCs w:val="24"/>
        </w:rPr>
        <w:t xml:space="preserve">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</w:p>
    <w:p w:rsidR="00A81394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8005D">
        <w:rPr>
          <w:rFonts w:ascii="Times New Roman" w:hAnsi="Times New Roman" w:cs="Times New Roman"/>
          <w:sz w:val="24"/>
          <w:szCs w:val="24"/>
        </w:rPr>
        <w:t xml:space="preserve">Достижение заявленной цели определяется особенностями курса литературного чтения и решением следующих </w:t>
      </w:r>
      <w:r w:rsidRPr="00345B7A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A81394" w:rsidRDefault="00A81394" w:rsidP="00A813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05D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A81394" w:rsidRDefault="00A81394" w:rsidP="00A813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05D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A81394" w:rsidRDefault="00A81394" w:rsidP="00A813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05D">
        <w:rPr>
          <w:rFonts w:ascii="Times New Roman" w:hAnsi="Times New Roman" w:cs="Times New Roman"/>
          <w:sz w:val="24"/>
          <w:szCs w:val="24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:rsidR="00A81394" w:rsidRDefault="00A81394" w:rsidP="00A813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05D">
        <w:rPr>
          <w:rFonts w:ascii="Times New Roman" w:hAnsi="Times New Roman" w:cs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81394" w:rsidRDefault="00A81394" w:rsidP="00A813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05D">
        <w:rPr>
          <w:rFonts w:ascii="Times New Roman" w:hAnsi="Times New Roman" w:cs="Times New Roman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080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05D">
        <w:rPr>
          <w:rFonts w:ascii="Times New Roman" w:hAnsi="Times New Roman" w:cs="Times New Roman"/>
          <w:sz w:val="24"/>
          <w:szCs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A81394" w:rsidRDefault="00A81394" w:rsidP="00A813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05D">
        <w:rPr>
          <w:rFonts w:ascii="Times New Roman" w:hAnsi="Times New Roman" w:cs="Times New Roman"/>
          <w:sz w:val="24"/>
          <w:szCs w:val="24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A81394" w:rsidRPr="00966C5B" w:rsidRDefault="00A81394" w:rsidP="00A813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1394" w:rsidRPr="0016799A" w:rsidRDefault="00A81394" w:rsidP="00A81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</w:t>
      </w:r>
      <w:r w:rsidRPr="0016799A">
        <w:rPr>
          <w:rFonts w:ascii="Times New Roman" w:hAnsi="Times New Roman" w:cs="Times New Roman"/>
          <w:b/>
          <w:sz w:val="24"/>
          <w:szCs w:val="24"/>
        </w:rPr>
        <w:t xml:space="preserve"> учебного предмета в учебном плане</w:t>
      </w:r>
    </w:p>
    <w:p w:rsidR="00A81394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005D">
        <w:rPr>
          <w:rFonts w:ascii="Times New Roman" w:hAnsi="Times New Roman" w:cs="Times New Roman"/>
          <w:sz w:val="24"/>
          <w:szCs w:val="24"/>
        </w:rPr>
        <w:t>На курс «Литературное чтение» в 3 классе отводится 136 ч.</w:t>
      </w:r>
      <w:r>
        <w:rPr>
          <w:rFonts w:ascii="Times New Roman" w:hAnsi="Times New Roman" w:cs="Times New Roman"/>
          <w:sz w:val="24"/>
          <w:szCs w:val="24"/>
        </w:rPr>
        <w:t xml:space="preserve"> Из них 119 часов – </w:t>
      </w:r>
      <w:bookmarkStart w:id="3" w:name="_Hlk111663484"/>
      <w:r>
        <w:rPr>
          <w:rFonts w:ascii="Times New Roman" w:hAnsi="Times New Roman" w:cs="Times New Roman"/>
          <w:sz w:val="24"/>
          <w:szCs w:val="24"/>
        </w:rPr>
        <w:t xml:space="preserve">на изучение </w:t>
      </w:r>
      <w:bookmarkEnd w:id="3"/>
      <w:r>
        <w:rPr>
          <w:rFonts w:ascii="Times New Roman" w:hAnsi="Times New Roman" w:cs="Times New Roman"/>
          <w:sz w:val="24"/>
          <w:szCs w:val="24"/>
        </w:rPr>
        <w:t>литературного чтения</w:t>
      </w:r>
      <w:r w:rsidRPr="00167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17 часов - на изучение литературного чтения на родном (русском) языке.</w:t>
      </w:r>
    </w:p>
    <w:p w:rsidR="00A81394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1394" w:rsidRPr="00FF48C0" w:rsidRDefault="00A81394" w:rsidP="00A81394">
      <w:pPr>
        <w:pStyle w:val="a6"/>
        <w:numPr>
          <w:ilvl w:val="0"/>
          <w:numId w:val="11"/>
        </w:numPr>
        <w:tabs>
          <w:tab w:val="num" w:pos="567"/>
        </w:tabs>
        <w:jc w:val="center"/>
        <w:rPr>
          <w:rFonts w:eastAsiaTheme="minorEastAsia"/>
          <w:b/>
          <w:sz w:val="24"/>
          <w:szCs w:val="24"/>
        </w:rPr>
      </w:pPr>
      <w:r w:rsidRPr="00FF48C0">
        <w:rPr>
          <w:rFonts w:eastAsiaTheme="minorEastAsia"/>
          <w:b/>
          <w:sz w:val="24"/>
          <w:szCs w:val="24"/>
        </w:rPr>
        <w:t>Содержание учебного предмета</w:t>
      </w:r>
      <w:r>
        <w:rPr>
          <w:rFonts w:eastAsiaTheme="minorEastAsia"/>
          <w:b/>
          <w:sz w:val="24"/>
          <w:szCs w:val="24"/>
        </w:rPr>
        <w:t xml:space="preserve"> «Литературное чтение». 3 класс</w:t>
      </w:r>
    </w:p>
    <w:p w:rsidR="00A81394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3F7B1D">
        <w:rPr>
          <w:rFonts w:ascii="Times New Roman" w:hAnsi="Times New Roman" w:cs="Times New Roman"/>
          <w:b/>
          <w:i/>
          <w:sz w:val="24"/>
          <w:szCs w:val="24"/>
        </w:rPr>
        <w:t>Фольклор (устное народное творчество).</w:t>
      </w:r>
      <w:r w:rsidRPr="003F7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B1D">
        <w:rPr>
          <w:rFonts w:ascii="Times New Roman" w:hAnsi="Times New Roman" w:cs="Times New Roman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3F7B1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F7B1D">
        <w:rPr>
          <w:rFonts w:ascii="Times New Roman" w:hAnsi="Times New Roman" w:cs="Times New Roman"/>
          <w:sz w:val="24"/>
          <w:szCs w:val="24"/>
        </w:rPr>
        <w:t xml:space="preserve">, считалки, небылицы, скороговорки, загадки, </w:t>
      </w:r>
      <w:r>
        <w:rPr>
          <w:rFonts w:ascii="Times New Roman" w:hAnsi="Times New Roman" w:cs="Times New Roman"/>
          <w:sz w:val="24"/>
          <w:szCs w:val="24"/>
        </w:rPr>
        <w:t>песни</w:t>
      </w:r>
      <w:r w:rsidRPr="003F7B1D"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1D">
        <w:rPr>
          <w:rFonts w:ascii="Times New Roman" w:hAnsi="Times New Roman" w:cs="Times New Roman"/>
          <w:sz w:val="24"/>
          <w:szCs w:val="24"/>
        </w:rPr>
        <w:t xml:space="preserve">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F7B1D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>
        <w:rPr>
          <w:rFonts w:ascii="Times New Roman" w:hAnsi="Times New Roman" w:cs="Times New Roman"/>
          <w:sz w:val="24"/>
          <w:szCs w:val="24"/>
        </w:rPr>
        <w:t>русскими народными песнями</w:t>
      </w:r>
      <w:r w:rsidRPr="003F7B1D">
        <w:rPr>
          <w:rFonts w:ascii="Times New Roman" w:hAnsi="Times New Roman" w:cs="Times New Roman"/>
          <w:sz w:val="24"/>
          <w:szCs w:val="24"/>
        </w:rPr>
        <w:t xml:space="preserve">. Чувства, которые рождают песни, темы песен. Описание картин природы как способ рассказать в песне о родной земле.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Докучные сказки. Народные промыслы. Дымковская игрушка. Хохлома.  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Народ</w:t>
      </w:r>
      <w:r w:rsidRPr="003F7B1D">
        <w:rPr>
          <w:rFonts w:ascii="Times New Roman" w:hAnsi="Times New Roman" w:cs="Times New Roman"/>
          <w:b/>
          <w:i/>
          <w:sz w:val="24"/>
          <w:szCs w:val="24"/>
        </w:rPr>
        <w:t>ная сказка</w:t>
      </w:r>
      <w:r w:rsidRPr="003F7B1D">
        <w:rPr>
          <w:rFonts w:ascii="Times New Roman" w:hAnsi="Times New Roman" w:cs="Times New Roman"/>
          <w:sz w:val="24"/>
          <w:szCs w:val="24"/>
        </w:rPr>
        <w:t xml:space="preserve">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построение, язык (лексика). Характеристика героя, волшебные помощники, иллюстрация как отражение сюжета волшебной сказки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3F7B1D">
        <w:rPr>
          <w:rFonts w:ascii="Times New Roman" w:hAnsi="Times New Roman" w:cs="Times New Roman"/>
          <w:sz w:val="24"/>
          <w:szCs w:val="24"/>
        </w:rPr>
        <w:t xml:space="preserve">артины В. М. Васнецова, иллюстрации Ю. А. Васнецова, И. Я. </w:t>
      </w:r>
      <w:proofErr w:type="spellStart"/>
      <w:r w:rsidRPr="003F7B1D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3F7B1D">
        <w:rPr>
          <w:rFonts w:ascii="Times New Roman" w:hAnsi="Times New Roman" w:cs="Times New Roman"/>
          <w:sz w:val="24"/>
          <w:szCs w:val="24"/>
        </w:rPr>
        <w:t xml:space="preserve">, В. М. Конашевич. Отражение в сказках народного быта и культуры. Составление плана сказки. </w:t>
      </w:r>
      <w:r w:rsidRPr="009751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</w:t>
      </w:r>
      <w:r w:rsidRPr="00975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казки «Сестрица Алёнушка и братец Иванушка», «Иван-царевич и Серый Волк», «Сивка-Бурка».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F7B1D">
        <w:rPr>
          <w:rFonts w:ascii="Times New Roman" w:hAnsi="Times New Roman" w:cs="Times New Roman"/>
          <w:b/>
          <w:i/>
          <w:sz w:val="24"/>
          <w:szCs w:val="24"/>
        </w:rPr>
        <w:t>Творчество А. С. Пушкина</w:t>
      </w:r>
      <w:r w:rsidRPr="003F7B1D">
        <w:rPr>
          <w:rFonts w:ascii="Times New Roman" w:hAnsi="Times New Roman" w:cs="Times New Roman"/>
          <w:sz w:val="24"/>
          <w:szCs w:val="24"/>
        </w:rPr>
        <w:t>. А. С. Пушкин —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7B1D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3F7B1D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F7B1D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3F7B1D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3F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B1D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3F7B1D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3F7B1D">
        <w:rPr>
          <w:rFonts w:ascii="Times New Roman" w:hAnsi="Times New Roman" w:cs="Times New Roman"/>
          <w:sz w:val="24"/>
          <w:szCs w:val="24"/>
        </w:rPr>
        <w:t>фольклорными</w:t>
      </w:r>
      <w:proofErr w:type="gramEnd"/>
      <w:r w:rsidRPr="003F7B1D">
        <w:rPr>
          <w:rFonts w:ascii="Times New Roman" w:hAnsi="Times New Roman" w:cs="Times New Roman"/>
          <w:sz w:val="24"/>
          <w:szCs w:val="24"/>
        </w:rPr>
        <w:t xml:space="preserve">. Положительные и отрицательные </w:t>
      </w:r>
      <w:r w:rsidRPr="003F7B1D">
        <w:rPr>
          <w:rFonts w:ascii="Times New Roman" w:hAnsi="Times New Roman" w:cs="Times New Roman"/>
          <w:sz w:val="24"/>
          <w:szCs w:val="24"/>
        </w:rPr>
        <w:lastRenderedPageBreak/>
        <w:t xml:space="preserve">герои, волшебные помощники, язык авторской сказки. И. Я. </w:t>
      </w:r>
      <w:proofErr w:type="spellStart"/>
      <w:r w:rsidRPr="003F7B1D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3F7B1D">
        <w:rPr>
          <w:rFonts w:ascii="Times New Roman" w:hAnsi="Times New Roman" w:cs="Times New Roman"/>
          <w:sz w:val="24"/>
          <w:szCs w:val="24"/>
        </w:rPr>
        <w:t xml:space="preserve"> — иллюстратор сказок А. С. Пушкина. </w:t>
      </w:r>
    </w:p>
    <w:p w:rsidR="00A81394" w:rsidRDefault="00A81394" w:rsidP="00A81394">
      <w:pPr>
        <w:keepNext/>
        <w:spacing w:after="0" w:line="240" w:lineRule="auto"/>
        <w:ind w:left="142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7B1D">
        <w:rPr>
          <w:rFonts w:ascii="Times New Roman" w:hAnsi="Times New Roman" w:cs="Times New Roman"/>
          <w:b/>
          <w:i/>
          <w:sz w:val="24"/>
          <w:szCs w:val="24"/>
        </w:rPr>
        <w:t>Творчество И. А. Крылова.</w:t>
      </w:r>
      <w:r w:rsidRPr="003F7B1D">
        <w:rPr>
          <w:rFonts w:ascii="Times New Roman" w:hAnsi="Times New Roman" w:cs="Times New Roman"/>
          <w:sz w:val="24"/>
          <w:szCs w:val="24"/>
        </w:rPr>
        <w:t xml:space="preserve"> Басня — произведение-поучение, которое помогает увидеть свои и чужие недостатки. Иносказание в баснях И. А. Крылов — великий русский баснописец. Басни И. А. Крылова: назначение, темы и герои, особенности языка. Явная и скрытая мораль басен. Использование крылатых выражений в речи. </w:t>
      </w:r>
      <w:r>
        <w:rPr>
          <w:rFonts w:ascii="Times New Roman" w:hAnsi="Times New Roman" w:cs="Times New Roman"/>
          <w:sz w:val="24"/>
          <w:szCs w:val="24"/>
        </w:rPr>
        <w:t xml:space="preserve">Басни </w:t>
      </w:r>
      <w:r w:rsidRPr="009751D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«Мартышка и очки», «Ворона и Лисица»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394" w:rsidRDefault="00A81394" w:rsidP="00A81394">
      <w:pPr>
        <w:keepNext/>
        <w:spacing w:after="0" w:line="240" w:lineRule="auto"/>
        <w:ind w:left="142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7B1D">
        <w:rPr>
          <w:rFonts w:ascii="Times New Roman" w:hAnsi="Times New Roman" w:cs="Times New Roman"/>
          <w:b/>
          <w:i/>
          <w:sz w:val="24"/>
          <w:szCs w:val="24"/>
        </w:rPr>
        <w:t>Картины природы в произведениях поэтов и писателей Х</w:t>
      </w:r>
      <w:proofErr w:type="gramStart"/>
      <w:r w:rsidRPr="003F7B1D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gramEnd"/>
      <w:r w:rsidRPr="003F7B1D">
        <w:rPr>
          <w:rFonts w:ascii="Times New Roman" w:hAnsi="Times New Roman" w:cs="Times New Roman"/>
          <w:b/>
          <w:i/>
          <w:sz w:val="24"/>
          <w:szCs w:val="24"/>
        </w:rPr>
        <w:t>Х—ХХ веков</w:t>
      </w:r>
      <w:r w:rsidRPr="003F7B1D">
        <w:rPr>
          <w:rFonts w:ascii="Times New Roman" w:hAnsi="Times New Roman" w:cs="Times New Roman"/>
          <w:sz w:val="24"/>
          <w:szCs w:val="24"/>
        </w:rPr>
        <w:t>. Лирические произведения как способ передачи чувств людей, автора.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1D">
        <w:rPr>
          <w:rFonts w:ascii="Times New Roman" w:hAnsi="Times New Roman" w:cs="Times New Roman"/>
          <w:sz w:val="24"/>
          <w:szCs w:val="24"/>
        </w:rPr>
        <w:t xml:space="preserve">Картины природы в произведениях поэтов и писателей: Ф. И. Тютчева, А. А. Фета, М. Ю. Лермонтова, А. Н. </w:t>
      </w:r>
      <w:proofErr w:type="spellStart"/>
      <w:r w:rsidRPr="003F7B1D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3F7B1D">
        <w:rPr>
          <w:rFonts w:ascii="Times New Roman" w:hAnsi="Times New Roman" w:cs="Times New Roman"/>
          <w:sz w:val="24"/>
          <w:szCs w:val="24"/>
        </w:rPr>
        <w:t xml:space="preserve">, Н. А. Некрасова, А. А. Блока, С. А.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3F7B1D">
        <w:rPr>
          <w:rFonts w:ascii="Times New Roman" w:hAnsi="Times New Roman" w:cs="Times New Roman"/>
          <w:sz w:val="24"/>
          <w:szCs w:val="24"/>
        </w:rPr>
        <w:t xml:space="preserve"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 </w:t>
      </w:r>
      <w:proofErr w:type="gramEnd"/>
    </w:p>
    <w:p w:rsidR="00A81394" w:rsidRDefault="00A81394" w:rsidP="00A8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0A1FF3">
        <w:rPr>
          <w:rFonts w:ascii="Times New Roman" w:hAnsi="Times New Roman" w:cs="Times New Roman"/>
          <w:b/>
          <w:i/>
          <w:sz w:val="24"/>
          <w:szCs w:val="24"/>
        </w:rPr>
        <w:t>Творчество Л. Н. Толстого.</w:t>
      </w:r>
      <w:r w:rsidRPr="003F7B1D">
        <w:rPr>
          <w:rFonts w:ascii="Times New Roman" w:hAnsi="Times New Roman" w:cs="Times New Roman"/>
          <w:sz w:val="24"/>
          <w:szCs w:val="24"/>
        </w:rPr>
        <w:t xml:space="preserve"> Жанровое многообразие произведений Л. Н. Толстого: сказки, рассказы, басни, быль.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Сюжет рассказа: основные события, главные герои, действующие лица, различение рассказчика и автора произведения. </w:t>
      </w:r>
      <w:r w:rsidRPr="009751D9">
        <w:rPr>
          <w:rFonts w:ascii="Times New Roman" w:eastAsia="Times New Roman" w:hAnsi="Times New Roman" w:cs="Times New Roman"/>
          <w:sz w:val="24"/>
          <w:szCs w:val="24"/>
          <w:lang w:eastAsia="ru-RU"/>
        </w:rPr>
        <w:t>Л. Н. Толстой. «Детство» (отрывок), «Акула», «Прыжок», «Какая бывает роса на траве», «Куда девается вода из моря»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394" w:rsidRDefault="00A81394" w:rsidP="00A8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0A1FF3">
        <w:rPr>
          <w:rFonts w:ascii="Times New Roman" w:hAnsi="Times New Roman" w:cs="Times New Roman"/>
          <w:b/>
          <w:i/>
          <w:sz w:val="24"/>
          <w:szCs w:val="24"/>
        </w:rPr>
        <w:t>Литературная сказка.</w:t>
      </w:r>
      <w:r w:rsidRPr="003F7B1D">
        <w:rPr>
          <w:rFonts w:ascii="Times New Roman" w:hAnsi="Times New Roman" w:cs="Times New Roman"/>
          <w:sz w:val="24"/>
          <w:szCs w:val="24"/>
        </w:rPr>
        <w:t xml:space="preserve"> Литературная сказка русских писателей. Круг чтения: произведения Д. Н. </w:t>
      </w:r>
      <w:proofErr w:type="gramStart"/>
      <w:r w:rsidRPr="003F7B1D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Pr="003F7B1D">
        <w:rPr>
          <w:rFonts w:ascii="Times New Roman" w:hAnsi="Times New Roman" w:cs="Times New Roman"/>
          <w:sz w:val="24"/>
          <w:szCs w:val="24"/>
        </w:rPr>
        <w:t xml:space="preserve">, В. Ф. Одоевского, В. М. Гаршина, М. Горького, И. С. Соколова-Микитова, Г. А. </w:t>
      </w:r>
      <w:proofErr w:type="spellStart"/>
      <w:r w:rsidRPr="003F7B1D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3F7B1D">
        <w:rPr>
          <w:rFonts w:ascii="Times New Roman" w:hAnsi="Times New Roman" w:cs="Times New Roman"/>
          <w:sz w:val="24"/>
          <w:szCs w:val="24"/>
        </w:rPr>
        <w:t xml:space="preserve"> и др. Особенности авторских сказок (сюжет, язык, герои). Составление аннотации. </w:t>
      </w:r>
    </w:p>
    <w:p w:rsidR="00A81394" w:rsidRDefault="00A81394" w:rsidP="00A8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0A1FF3">
        <w:rPr>
          <w:rFonts w:ascii="Times New Roman" w:hAnsi="Times New Roman" w:cs="Times New Roman"/>
          <w:b/>
          <w:i/>
          <w:sz w:val="24"/>
          <w:szCs w:val="24"/>
        </w:rPr>
        <w:t>Произведения о взаимоотношениях человека и животных</w:t>
      </w:r>
      <w:r w:rsidRPr="003F7B1D">
        <w:rPr>
          <w:rFonts w:ascii="Times New Roman" w:hAnsi="Times New Roman" w:cs="Times New Roman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3F7B1D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Pr="003F7B1D">
        <w:rPr>
          <w:rFonts w:ascii="Times New Roman" w:hAnsi="Times New Roman" w:cs="Times New Roman"/>
          <w:sz w:val="24"/>
          <w:szCs w:val="24"/>
        </w:rPr>
        <w:t>, К. Г. Паустовского, М. М. Пришвина, В.</w:t>
      </w:r>
      <w:r>
        <w:rPr>
          <w:rFonts w:ascii="Times New Roman" w:hAnsi="Times New Roman" w:cs="Times New Roman"/>
          <w:sz w:val="24"/>
          <w:szCs w:val="24"/>
        </w:rPr>
        <w:t xml:space="preserve"> Бел</w:t>
      </w:r>
      <w:r w:rsidRPr="003F7B1D">
        <w:rPr>
          <w:rFonts w:ascii="Times New Roman" w:hAnsi="Times New Roman" w:cs="Times New Roman"/>
          <w:sz w:val="24"/>
          <w:szCs w:val="24"/>
        </w:rPr>
        <w:t xml:space="preserve">ова, В. </w:t>
      </w:r>
      <w:r>
        <w:rPr>
          <w:rFonts w:ascii="Times New Roman" w:hAnsi="Times New Roman" w:cs="Times New Roman"/>
          <w:sz w:val="24"/>
          <w:szCs w:val="24"/>
        </w:rPr>
        <w:t>Астафье</w:t>
      </w:r>
      <w:r w:rsidRPr="003F7B1D">
        <w:rPr>
          <w:rFonts w:ascii="Times New Roman" w:hAnsi="Times New Roman" w:cs="Times New Roman"/>
          <w:sz w:val="24"/>
          <w:szCs w:val="24"/>
        </w:rPr>
        <w:t xml:space="preserve">ва, Б. С. Житкова. </w:t>
      </w:r>
      <w:proofErr w:type="gramStart"/>
      <w:r w:rsidRPr="003F7B1D">
        <w:rPr>
          <w:rFonts w:ascii="Times New Roman" w:hAnsi="Times New Roman" w:cs="Times New Roman"/>
          <w:sz w:val="24"/>
          <w:szCs w:val="24"/>
        </w:rPr>
        <w:t xml:space="preserve">Особенности рассказа: тема, герои, реальность событий, композиция, объекты описания (портрет героя, описание интерьера). </w:t>
      </w:r>
      <w:proofErr w:type="gramEnd"/>
    </w:p>
    <w:p w:rsidR="00A81394" w:rsidRDefault="00A81394" w:rsidP="00A8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0A1FF3">
        <w:rPr>
          <w:rFonts w:ascii="Times New Roman" w:hAnsi="Times New Roman" w:cs="Times New Roman"/>
          <w:b/>
          <w:i/>
          <w:sz w:val="24"/>
          <w:szCs w:val="24"/>
        </w:rPr>
        <w:t>Юмористические произведения</w:t>
      </w:r>
      <w:r w:rsidRPr="003F7B1D">
        <w:rPr>
          <w:rFonts w:ascii="Times New Roman" w:hAnsi="Times New Roman" w:cs="Times New Roman"/>
          <w:sz w:val="24"/>
          <w:szCs w:val="24"/>
        </w:rPr>
        <w:t xml:space="preserve">.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рассказов: М. М. Зощенко, Н. Н. Носов,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7B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Платонов</w:t>
      </w:r>
      <w:r w:rsidRPr="003F7B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394" w:rsidRPr="00966C5B" w:rsidRDefault="00A81394" w:rsidP="00A8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F3">
        <w:rPr>
          <w:rFonts w:ascii="Times New Roman" w:hAnsi="Times New Roman" w:cs="Times New Roman"/>
          <w:b/>
          <w:i/>
          <w:sz w:val="24"/>
          <w:szCs w:val="24"/>
        </w:rPr>
        <w:t>Зарубежная литература</w:t>
      </w:r>
      <w:r w:rsidRPr="003F7B1D">
        <w:rPr>
          <w:rFonts w:ascii="Times New Roman" w:hAnsi="Times New Roman" w:cs="Times New Roman"/>
          <w:sz w:val="24"/>
          <w:szCs w:val="24"/>
        </w:rPr>
        <w:t>. Круг чте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3F7B1D">
        <w:rPr>
          <w:rFonts w:ascii="Times New Roman" w:hAnsi="Times New Roman" w:cs="Times New Roman"/>
          <w:sz w:val="24"/>
          <w:szCs w:val="24"/>
        </w:rPr>
        <w:t>: литературные сказки 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1D">
        <w:rPr>
          <w:rFonts w:ascii="Times New Roman" w:hAnsi="Times New Roman" w:cs="Times New Roman"/>
          <w:sz w:val="24"/>
          <w:szCs w:val="24"/>
        </w:rPr>
        <w:t>К. Андерсена.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1D9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Х. Андерсен «Гадкий утенок».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1D">
        <w:rPr>
          <w:rFonts w:ascii="Times New Roman" w:hAnsi="Times New Roman" w:cs="Times New Roman"/>
          <w:sz w:val="24"/>
          <w:szCs w:val="24"/>
        </w:rPr>
        <w:t xml:space="preserve">Особенности авторских сказок (сюжет, язык, герои). Известные переводчики зарубежной литературы: С. Я. Маршак, К. И. Чуковский, Б. В. </w:t>
      </w:r>
      <w:proofErr w:type="spellStart"/>
      <w:r w:rsidRPr="003F7B1D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3F7B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394" w:rsidRPr="003F7B1D" w:rsidRDefault="00A81394" w:rsidP="00A81394">
      <w:pPr>
        <w:keepNext/>
        <w:spacing w:after="0" w:line="240" w:lineRule="auto"/>
        <w:ind w:left="142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1FF3">
        <w:rPr>
          <w:rFonts w:ascii="Times New Roman" w:hAnsi="Times New Roman" w:cs="Times New Roman"/>
          <w:b/>
          <w:i/>
          <w:sz w:val="24"/>
          <w:szCs w:val="24"/>
        </w:rPr>
        <w:t>Библиографическая культура</w:t>
      </w:r>
      <w:r w:rsidRPr="003F7B1D">
        <w:rPr>
          <w:rFonts w:ascii="Times New Roman" w:hAnsi="Times New Roman" w:cs="Times New Roman"/>
          <w:sz w:val="24"/>
          <w:szCs w:val="24"/>
        </w:rPr>
        <w:t xml:space="preserve">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Правила юного читателя. Книга как особый вид искусства. </w:t>
      </w:r>
    </w:p>
    <w:p w:rsidR="00A81394" w:rsidRDefault="00A81394" w:rsidP="00A81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81394" w:rsidRPr="00373999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99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 «Литературное чтение» для 3</w:t>
      </w:r>
      <w:r w:rsidRPr="00373999">
        <w:rPr>
          <w:rFonts w:ascii="Times New Roman" w:hAnsi="Times New Roman" w:cs="Times New Roman"/>
          <w:sz w:val="24"/>
          <w:szCs w:val="24"/>
        </w:rPr>
        <w:t xml:space="preserve"> класса включает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73999">
        <w:rPr>
          <w:rFonts w:ascii="Times New Roman" w:hAnsi="Times New Roman" w:cs="Times New Roman"/>
          <w:sz w:val="24"/>
          <w:szCs w:val="24"/>
        </w:rPr>
        <w:t xml:space="preserve"> </w:t>
      </w:r>
      <w:r w:rsidRPr="00373999">
        <w:rPr>
          <w:rFonts w:ascii="Times New Roman" w:hAnsi="Times New Roman" w:cs="Times New Roman"/>
          <w:b/>
          <w:sz w:val="24"/>
          <w:szCs w:val="24"/>
        </w:rPr>
        <w:t>основных разделов,</w:t>
      </w:r>
      <w:r w:rsidRPr="00373999">
        <w:rPr>
          <w:rFonts w:ascii="Times New Roman" w:hAnsi="Times New Roman" w:cs="Times New Roman"/>
          <w:sz w:val="24"/>
          <w:szCs w:val="24"/>
        </w:rPr>
        <w:t xml:space="preserve"> которые выстроены по жанровому, художественно-эстетическому и познавательному принципам.</w:t>
      </w:r>
    </w:p>
    <w:p w:rsidR="00A81394" w:rsidRPr="00373999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999">
        <w:rPr>
          <w:rFonts w:ascii="Times New Roman" w:hAnsi="Times New Roman" w:cs="Times New Roman"/>
          <w:b/>
          <w:bCs/>
          <w:sz w:val="24"/>
          <w:szCs w:val="24"/>
        </w:rPr>
        <w:t>Часть 1</w:t>
      </w:r>
      <w:r w:rsidRPr="00DF5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:rsidR="00A81394" w:rsidRPr="00A30FAD" w:rsidRDefault="00A81394" w:rsidP="00A81394">
      <w:pPr>
        <w:pStyle w:val="a6"/>
        <w:numPr>
          <w:ilvl w:val="0"/>
          <w:numId w:val="27"/>
        </w:numPr>
        <w:jc w:val="both"/>
        <w:rPr>
          <w:i/>
          <w:iCs/>
          <w:sz w:val="24"/>
          <w:szCs w:val="24"/>
        </w:rPr>
      </w:pPr>
      <w:r w:rsidRPr="00A30FAD">
        <w:rPr>
          <w:b/>
          <w:bCs/>
          <w:i/>
          <w:iCs/>
          <w:sz w:val="24"/>
          <w:szCs w:val="24"/>
        </w:rPr>
        <w:t>Устное народное творчество (</w:t>
      </w:r>
      <w:r>
        <w:rPr>
          <w:b/>
          <w:bCs/>
          <w:i/>
          <w:iCs/>
          <w:sz w:val="24"/>
          <w:szCs w:val="24"/>
        </w:rPr>
        <w:t>16</w:t>
      </w:r>
      <w:r w:rsidRPr="00A30FAD">
        <w:rPr>
          <w:b/>
          <w:bCs/>
          <w:i/>
          <w:iCs/>
          <w:sz w:val="24"/>
          <w:szCs w:val="24"/>
        </w:rPr>
        <w:t xml:space="preserve"> ч) </w:t>
      </w:r>
    </w:p>
    <w:p w:rsidR="00A81394" w:rsidRPr="00A30FAD" w:rsidRDefault="00A81394" w:rsidP="00A81394">
      <w:pPr>
        <w:pStyle w:val="a6"/>
        <w:jc w:val="both"/>
        <w:rPr>
          <w:sz w:val="24"/>
          <w:szCs w:val="24"/>
        </w:rPr>
      </w:pPr>
      <w:r w:rsidRPr="00A30FAD">
        <w:rPr>
          <w:sz w:val="24"/>
          <w:szCs w:val="24"/>
        </w:rPr>
        <w:t>Русские народные песни. Докучные сказки.  Сказки</w:t>
      </w:r>
      <w:r>
        <w:rPr>
          <w:sz w:val="24"/>
          <w:szCs w:val="24"/>
        </w:rPr>
        <w:t>:</w:t>
      </w:r>
      <w:r w:rsidRPr="00A30FAD">
        <w:rPr>
          <w:sz w:val="24"/>
          <w:szCs w:val="24"/>
        </w:rPr>
        <w:t xml:space="preserve"> «Сестрица Алёнушка и братец Иванушка», «Иван-царевич и Серый Волк», «Сивка-Бурка».</w:t>
      </w:r>
    </w:p>
    <w:p w:rsidR="00A81394" w:rsidRPr="00A30FAD" w:rsidRDefault="00A81394" w:rsidP="00A81394">
      <w:pPr>
        <w:pStyle w:val="a6"/>
        <w:numPr>
          <w:ilvl w:val="0"/>
          <w:numId w:val="27"/>
        </w:numPr>
        <w:jc w:val="both"/>
        <w:rPr>
          <w:i/>
          <w:iCs/>
          <w:sz w:val="24"/>
          <w:szCs w:val="24"/>
        </w:rPr>
      </w:pPr>
      <w:r w:rsidRPr="00A30FAD">
        <w:rPr>
          <w:b/>
          <w:bCs/>
          <w:i/>
          <w:iCs/>
          <w:sz w:val="24"/>
          <w:szCs w:val="24"/>
        </w:rPr>
        <w:t>Поэтическая тетрадь (9</w:t>
      </w:r>
      <w:r>
        <w:rPr>
          <w:b/>
          <w:bCs/>
          <w:i/>
          <w:iCs/>
          <w:sz w:val="24"/>
          <w:szCs w:val="24"/>
        </w:rPr>
        <w:t xml:space="preserve"> </w:t>
      </w:r>
      <w:r w:rsidRPr="00A30FAD">
        <w:rPr>
          <w:b/>
          <w:bCs/>
          <w:i/>
          <w:iCs/>
          <w:sz w:val="24"/>
          <w:szCs w:val="24"/>
        </w:rPr>
        <w:t xml:space="preserve">ч) </w:t>
      </w:r>
    </w:p>
    <w:p w:rsidR="00A81394" w:rsidRPr="00A30FAD" w:rsidRDefault="00A81394" w:rsidP="00A81394">
      <w:pPr>
        <w:pStyle w:val="a6"/>
        <w:jc w:val="both"/>
        <w:rPr>
          <w:sz w:val="24"/>
          <w:szCs w:val="24"/>
        </w:rPr>
      </w:pPr>
      <w:r w:rsidRPr="00A30FAD">
        <w:rPr>
          <w:sz w:val="24"/>
          <w:szCs w:val="24"/>
        </w:rPr>
        <w:t>Ф. И. Тютчев «Весенняя гроза», «Листья». А. А. Фет «Мама! Глянь-ка из окошка...», «Зреет рожь над жаркой нивой...». И. С. Никитин «Полно, степь моя, спать беспробудно...», «Встреча зимы»</w:t>
      </w:r>
      <w:bookmarkStart w:id="4" w:name="_Hlk111993455"/>
      <w:r w:rsidRPr="00A30FAD">
        <w:rPr>
          <w:sz w:val="24"/>
          <w:szCs w:val="24"/>
        </w:rPr>
        <w:t>. И. З. Суриков «Детство», «Зима»</w:t>
      </w:r>
      <w:bookmarkEnd w:id="4"/>
      <w:r w:rsidRPr="00A30FAD">
        <w:rPr>
          <w:sz w:val="24"/>
          <w:szCs w:val="24"/>
        </w:rPr>
        <w:t>. Н. А. Некрасов «Не ветер бушует над бором».</w:t>
      </w:r>
    </w:p>
    <w:p w:rsidR="00A81394" w:rsidRPr="00A30FAD" w:rsidRDefault="00A81394" w:rsidP="00A81394">
      <w:pPr>
        <w:pStyle w:val="a6"/>
        <w:numPr>
          <w:ilvl w:val="0"/>
          <w:numId w:val="27"/>
        </w:numPr>
        <w:jc w:val="both"/>
        <w:rPr>
          <w:i/>
          <w:iCs/>
          <w:sz w:val="24"/>
          <w:szCs w:val="24"/>
        </w:rPr>
      </w:pPr>
      <w:r w:rsidRPr="00A30FAD">
        <w:rPr>
          <w:b/>
          <w:bCs/>
          <w:i/>
          <w:iCs/>
          <w:sz w:val="24"/>
          <w:szCs w:val="24"/>
        </w:rPr>
        <w:t xml:space="preserve">Великие русские писатели (22 ч) </w:t>
      </w:r>
    </w:p>
    <w:p w:rsidR="00A81394" w:rsidRPr="00A30FAD" w:rsidRDefault="00A81394" w:rsidP="00A81394">
      <w:pPr>
        <w:pStyle w:val="a6"/>
        <w:jc w:val="both"/>
        <w:rPr>
          <w:sz w:val="24"/>
          <w:szCs w:val="24"/>
        </w:rPr>
      </w:pPr>
      <w:r w:rsidRPr="00A30FAD">
        <w:rPr>
          <w:b/>
          <w:bCs/>
          <w:sz w:val="24"/>
          <w:szCs w:val="24"/>
        </w:rPr>
        <w:t xml:space="preserve"> </w:t>
      </w:r>
      <w:r w:rsidRPr="00A30FAD">
        <w:rPr>
          <w:sz w:val="24"/>
          <w:szCs w:val="24"/>
        </w:rPr>
        <w:t xml:space="preserve">А. С. Пушкин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A30FAD">
        <w:rPr>
          <w:sz w:val="24"/>
          <w:szCs w:val="24"/>
        </w:rPr>
        <w:t>Салтане</w:t>
      </w:r>
      <w:proofErr w:type="spellEnd"/>
      <w:r w:rsidRPr="00A30FAD">
        <w:rPr>
          <w:sz w:val="24"/>
          <w:szCs w:val="24"/>
        </w:rPr>
        <w:t>...». И. А. Крылов «Мартышка и очки», «Ворона и Лисица». М. Ю. Лермонтов «Горные вершины», «На севере диком...», «Утес». Л. Н. Толстой</w:t>
      </w:r>
      <w:r>
        <w:rPr>
          <w:sz w:val="24"/>
          <w:szCs w:val="24"/>
        </w:rPr>
        <w:t xml:space="preserve"> </w:t>
      </w:r>
      <w:r w:rsidRPr="00A30FAD">
        <w:rPr>
          <w:sz w:val="24"/>
          <w:szCs w:val="24"/>
        </w:rPr>
        <w:t xml:space="preserve">«Детство» (отрывок), «Акула», «Прыжок», </w:t>
      </w:r>
      <w:r w:rsidRPr="00A30FAD">
        <w:rPr>
          <w:sz w:val="24"/>
          <w:szCs w:val="24"/>
        </w:rPr>
        <w:lastRenderedPageBreak/>
        <w:t>«Какая бывает роса на траве», «Куда девается вода из моря».</w:t>
      </w:r>
    </w:p>
    <w:p w:rsidR="00A81394" w:rsidRPr="00A30FAD" w:rsidRDefault="00A81394" w:rsidP="00A81394">
      <w:pPr>
        <w:pStyle w:val="a6"/>
        <w:numPr>
          <w:ilvl w:val="0"/>
          <w:numId w:val="27"/>
        </w:numPr>
        <w:jc w:val="both"/>
        <w:rPr>
          <w:i/>
          <w:iCs/>
          <w:sz w:val="24"/>
          <w:szCs w:val="24"/>
        </w:rPr>
      </w:pPr>
      <w:r w:rsidRPr="00A30FAD">
        <w:rPr>
          <w:b/>
          <w:bCs/>
          <w:i/>
          <w:iCs/>
          <w:sz w:val="24"/>
          <w:szCs w:val="24"/>
        </w:rPr>
        <w:t xml:space="preserve">Литературные сказки </w:t>
      </w:r>
      <w:r w:rsidRPr="00A30FAD">
        <w:rPr>
          <w:i/>
          <w:iCs/>
          <w:sz w:val="24"/>
          <w:szCs w:val="24"/>
        </w:rPr>
        <w:t>(</w:t>
      </w:r>
      <w:r>
        <w:rPr>
          <w:b/>
          <w:i/>
          <w:iCs/>
          <w:sz w:val="24"/>
          <w:szCs w:val="24"/>
        </w:rPr>
        <w:t>9</w:t>
      </w:r>
      <w:r w:rsidRPr="00A30FAD">
        <w:rPr>
          <w:b/>
          <w:i/>
          <w:iCs/>
          <w:sz w:val="24"/>
          <w:szCs w:val="24"/>
        </w:rPr>
        <w:t xml:space="preserve"> ч) </w:t>
      </w:r>
    </w:p>
    <w:p w:rsidR="00A81394" w:rsidRPr="00A30FAD" w:rsidRDefault="00A81394" w:rsidP="00A81394">
      <w:pPr>
        <w:pStyle w:val="a6"/>
        <w:jc w:val="both"/>
        <w:rPr>
          <w:sz w:val="24"/>
          <w:szCs w:val="24"/>
        </w:rPr>
      </w:pPr>
      <w:r w:rsidRPr="00A30FAD">
        <w:rPr>
          <w:sz w:val="24"/>
          <w:szCs w:val="24"/>
        </w:rPr>
        <w:t>Д. Н. Мамин – Сибиряк «</w:t>
      </w:r>
      <w:proofErr w:type="gramStart"/>
      <w:r w:rsidRPr="00A30FAD">
        <w:rPr>
          <w:sz w:val="24"/>
          <w:szCs w:val="24"/>
        </w:rPr>
        <w:t>Сказка про</w:t>
      </w:r>
      <w:proofErr w:type="gramEnd"/>
      <w:r w:rsidRPr="00A30FAD">
        <w:rPr>
          <w:sz w:val="24"/>
          <w:szCs w:val="24"/>
        </w:rPr>
        <w:t xml:space="preserve"> храброго Зайца — Длинные Уши, Косые Глаза, Короткий Хвост». В. М. Гаршин. «Лягушка-путешественница».  В. Ф. Одоевский. «Мороз Иванович».</w:t>
      </w:r>
    </w:p>
    <w:p w:rsidR="00A81394" w:rsidRPr="00A30FAD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FAD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A81394" w:rsidRPr="00A30FAD" w:rsidRDefault="00A81394" w:rsidP="00A81394">
      <w:pPr>
        <w:pStyle w:val="a6"/>
        <w:numPr>
          <w:ilvl w:val="0"/>
          <w:numId w:val="27"/>
        </w:numPr>
        <w:jc w:val="both"/>
        <w:rPr>
          <w:i/>
          <w:iCs/>
          <w:sz w:val="24"/>
          <w:szCs w:val="24"/>
        </w:rPr>
      </w:pPr>
      <w:r w:rsidRPr="00A30FAD">
        <w:rPr>
          <w:b/>
          <w:bCs/>
          <w:i/>
          <w:iCs/>
          <w:sz w:val="24"/>
          <w:szCs w:val="24"/>
        </w:rPr>
        <w:t>Были и небылицы (1</w:t>
      </w:r>
      <w:r>
        <w:rPr>
          <w:b/>
          <w:bCs/>
          <w:i/>
          <w:iCs/>
          <w:sz w:val="24"/>
          <w:szCs w:val="24"/>
        </w:rPr>
        <w:t>1</w:t>
      </w:r>
      <w:r w:rsidRPr="00A30FAD">
        <w:rPr>
          <w:b/>
          <w:bCs/>
          <w:i/>
          <w:iCs/>
          <w:sz w:val="24"/>
          <w:szCs w:val="24"/>
        </w:rPr>
        <w:t xml:space="preserve"> ч)</w:t>
      </w:r>
    </w:p>
    <w:p w:rsidR="00A81394" w:rsidRPr="00A30FAD" w:rsidRDefault="00A81394" w:rsidP="00A81394">
      <w:pPr>
        <w:pStyle w:val="a6"/>
        <w:jc w:val="both"/>
        <w:rPr>
          <w:i/>
          <w:iCs/>
          <w:sz w:val="24"/>
          <w:szCs w:val="24"/>
        </w:rPr>
      </w:pPr>
      <w:r w:rsidRPr="00A30FAD">
        <w:rPr>
          <w:sz w:val="24"/>
          <w:szCs w:val="24"/>
        </w:rPr>
        <w:t xml:space="preserve">М. Горький «Случай с </w:t>
      </w:r>
      <w:proofErr w:type="spellStart"/>
      <w:r w:rsidRPr="00A30FAD">
        <w:rPr>
          <w:sz w:val="24"/>
          <w:szCs w:val="24"/>
        </w:rPr>
        <w:t>Евсейкой</w:t>
      </w:r>
      <w:proofErr w:type="spellEnd"/>
      <w:r w:rsidRPr="00A30FAD">
        <w:rPr>
          <w:sz w:val="24"/>
          <w:szCs w:val="24"/>
        </w:rPr>
        <w:t>».  К. Г. Паустовский «Растрепанный воробей». А. И. Куприн «Слон».</w:t>
      </w:r>
    </w:p>
    <w:p w:rsidR="00A81394" w:rsidRPr="00A30FAD" w:rsidRDefault="00A81394" w:rsidP="00A81394">
      <w:pPr>
        <w:pStyle w:val="a6"/>
        <w:numPr>
          <w:ilvl w:val="0"/>
          <w:numId w:val="27"/>
        </w:numPr>
        <w:jc w:val="both"/>
        <w:rPr>
          <w:i/>
          <w:iCs/>
          <w:sz w:val="24"/>
          <w:szCs w:val="24"/>
        </w:rPr>
      </w:pPr>
      <w:r w:rsidRPr="00A30FAD">
        <w:rPr>
          <w:b/>
          <w:bCs/>
          <w:i/>
          <w:iCs/>
          <w:sz w:val="24"/>
          <w:szCs w:val="24"/>
        </w:rPr>
        <w:t>Поэтическая тетрадь (</w:t>
      </w:r>
      <w:r>
        <w:rPr>
          <w:b/>
          <w:bCs/>
          <w:i/>
          <w:iCs/>
          <w:sz w:val="24"/>
          <w:szCs w:val="24"/>
        </w:rPr>
        <w:t>7</w:t>
      </w:r>
      <w:r w:rsidRPr="00A30FAD">
        <w:rPr>
          <w:b/>
          <w:bCs/>
          <w:i/>
          <w:iCs/>
          <w:sz w:val="24"/>
          <w:szCs w:val="24"/>
        </w:rPr>
        <w:t xml:space="preserve"> ч)</w:t>
      </w:r>
    </w:p>
    <w:p w:rsidR="00A81394" w:rsidRPr="00A30FAD" w:rsidRDefault="00A81394" w:rsidP="00A81394">
      <w:pPr>
        <w:pStyle w:val="a6"/>
        <w:jc w:val="both"/>
        <w:rPr>
          <w:i/>
          <w:iCs/>
          <w:sz w:val="24"/>
          <w:szCs w:val="24"/>
        </w:rPr>
      </w:pPr>
      <w:r w:rsidRPr="00A30FAD">
        <w:rPr>
          <w:sz w:val="24"/>
          <w:szCs w:val="24"/>
        </w:rPr>
        <w:t>С. Черный «Что ты тискаешь утенка...», «Воробей», «Слон».  А. А. Блок «Сны», «Ворона». С. А. Есенин «Черемуха». М. М. Пришвин «Моя Родина».</w:t>
      </w:r>
    </w:p>
    <w:p w:rsidR="00A81394" w:rsidRPr="00A30FAD" w:rsidRDefault="00A81394" w:rsidP="00A81394">
      <w:pPr>
        <w:pStyle w:val="a6"/>
        <w:numPr>
          <w:ilvl w:val="0"/>
          <w:numId w:val="27"/>
        </w:numPr>
        <w:jc w:val="both"/>
        <w:rPr>
          <w:i/>
          <w:iCs/>
          <w:sz w:val="24"/>
          <w:szCs w:val="24"/>
        </w:rPr>
      </w:pPr>
      <w:r w:rsidRPr="00A30FAD">
        <w:rPr>
          <w:b/>
          <w:bCs/>
          <w:i/>
          <w:iCs/>
          <w:sz w:val="24"/>
          <w:szCs w:val="24"/>
        </w:rPr>
        <w:t>Люби всё живое (1</w:t>
      </w:r>
      <w:r>
        <w:rPr>
          <w:b/>
          <w:bCs/>
          <w:i/>
          <w:iCs/>
          <w:sz w:val="24"/>
          <w:szCs w:val="24"/>
        </w:rPr>
        <w:t>1</w:t>
      </w:r>
      <w:r w:rsidRPr="00A30FAD">
        <w:rPr>
          <w:b/>
          <w:bCs/>
          <w:i/>
          <w:iCs/>
          <w:sz w:val="24"/>
          <w:szCs w:val="24"/>
        </w:rPr>
        <w:t xml:space="preserve"> ч)</w:t>
      </w:r>
    </w:p>
    <w:p w:rsidR="00A81394" w:rsidRPr="00A30FAD" w:rsidRDefault="00A81394" w:rsidP="00A81394">
      <w:pPr>
        <w:pStyle w:val="a6"/>
        <w:jc w:val="both"/>
        <w:rPr>
          <w:i/>
          <w:iCs/>
          <w:sz w:val="24"/>
          <w:szCs w:val="24"/>
        </w:rPr>
      </w:pPr>
      <w:r w:rsidRPr="00A30FAD">
        <w:rPr>
          <w:sz w:val="24"/>
          <w:szCs w:val="24"/>
        </w:rPr>
        <w:t> И. С. Соколов-Микитов «</w:t>
      </w:r>
      <w:proofErr w:type="spellStart"/>
      <w:r w:rsidRPr="00A30FAD">
        <w:rPr>
          <w:sz w:val="24"/>
          <w:szCs w:val="24"/>
        </w:rPr>
        <w:t>Листопадничек</w:t>
      </w:r>
      <w:proofErr w:type="spellEnd"/>
      <w:r w:rsidRPr="00A30FAD">
        <w:rPr>
          <w:sz w:val="24"/>
          <w:szCs w:val="24"/>
        </w:rPr>
        <w:t xml:space="preserve">». В. И. Белов «Малька провинилась», «Еще </w:t>
      </w:r>
      <w:proofErr w:type="gramStart"/>
      <w:r w:rsidRPr="00A30FAD">
        <w:rPr>
          <w:sz w:val="24"/>
          <w:szCs w:val="24"/>
        </w:rPr>
        <w:t>про</w:t>
      </w:r>
      <w:proofErr w:type="gramEnd"/>
      <w:r w:rsidRPr="00A30FAD">
        <w:rPr>
          <w:sz w:val="24"/>
          <w:szCs w:val="24"/>
        </w:rPr>
        <w:t xml:space="preserve"> Мальку». Б. С. Житков «Про обезьянку». В. П. Астафьев «</w:t>
      </w:r>
      <w:proofErr w:type="spellStart"/>
      <w:r w:rsidRPr="00A30FAD">
        <w:rPr>
          <w:sz w:val="24"/>
          <w:szCs w:val="24"/>
        </w:rPr>
        <w:t>Капалуха</w:t>
      </w:r>
      <w:proofErr w:type="spellEnd"/>
      <w:r w:rsidRPr="00A30FAD">
        <w:rPr>
          <w:sz w:val="24"/>
          <w:szCs w:val="24"/>
        </w:rPr>
        <w:t>». В. Ю. Драгунский «Он живой и светится».</w:t>
      </w:r>
    </w:p>
    <w:p w:rsidR="00A81394" w:rsidRPr="00A30FAD" w:rsidRDefault="00A81394" w:rsidP="00A81394">
      <w:pPr>
        <w:pStyle w:val="a6"/>
        <w:numPr>
          <w:ilvl w:val="0"/>
          <w:numId w:val="27"/>
        </w:numPr>
        <w:jc w:val="both"/>
        <w:rPr>
          <w:i/>
          <w:iCs/>
          <w:sz w:val="24"/>
          <w:szCs w:val="24"/>
        </w:rPr>
      </w:pPr>
      <w:r w:rsidRPr="00A30FAD">
        <w:rPr>
          <w:b/>
          <w:bCs/>
          <w:i/>
          <w:iCs/>
          <w:sz w:val="24"/>
          <w:szCs w:val="24"/>
        </w:rPr>
        <w:t>Поэтическая тетрадь (</w:t>
      </w:r>
      <w:r>
        <w:rPr>
          <w:b/>
          <w:bCs/>
          <w:i/>
          <w:iCs/>
          <w:sz w:val="24"/>
          <w:szCs w:val="24"/>
        </w:rPr>
        <w:t>10</w:t>
      </w:r>
      <w:r w:rsidRPr="00A30FAD">
        <w:rPr>
          <w:b/>
          <w:bCs/>
          <w:i/>
          <w:iCs/>
          <w:sz w:val="24"/>
          <w:szCs w:val="24"/>
        </w:rPr>
        <w:t xml:space="preserve"> ч)</w:t>
      </w:r>
    </w:p>
    <w:p w:rsidR="00A81394" w:rsidRPr="00A30FAD" w:rsidRDefault="00A81394" w:rsidP="00A81394">
      <w:pPr>
        <w:pStyle w:val="a6"/>
        <w:jc w:val="both"/>
        <w:rPr>
          <w:i/>
          <w:iCs/>
          <w:sz w:val="24"/>
          <w:szCs w:val="24"/>
        </w:rPr>
      </w:pPr>
      <w:r w:rsidRPr="00A30FAD">
        <w:rPr>
          <w:sz w:val="24"/>
          <w:szCs w:val="24"/>
        </w:rPr>
        <w:t>С. Я. Маршак «Гроза днем», «В лесу над росистой поляной». А. Л. </w:t>
      </w:r>
      <w:proofErr w:type="spellStart"/>
      <w:r w:rsidRPr="00A30FAD">
        <w:rPr>
          <w:sz w:val="24"/>
          <w:szCs w:val="24"/>
        </w:rPr>
        <w:t>Барто</w:t>
      </w:r>
      <w:proofErr w:type="spellEnd"/>
      <w:r w:rsidRPr="00A30FAD">
        <w:rPr>
          <w:sz w:val="24"/>
          <w:szCs w:val="24"/>
        </w:rPr>
        <w:t xml:space="preserve"> «Разлука», «В театре». С. В. Михалков «Если...». М. Дружинина «Мамочка-мамуля!». Т. Бокова «Родина – слово большое, большое!». Е. А. Благинина</w:t>
      </w:r>
      <w:r>
        <w:rPr>
          <w:sz w:val="24"/>
          <w:szCs w:val="24"/>
        </w:rPr>
        <w:t xml:space="preserve"> </w:t>
      </w:r>
      <w:r w:rsidRPr="00A30FAD">
        <w:rPr>
          <w:sz w:val="24"/>
          <w:szCs w:val="24"/>
        </w:rPr>
        <w:t>«Кукушка», «Котенок».</w:t>
      </w:r>
    </w:p>
    <w:p w:rsidR="00A81394" w:rsidRPr="00A30FAD" w:rsidRDefault="00A81394" w:rsidP="00A81394">
      <w:pPr>
        <w:pStyle w:val="a6"/>
        <w:numPr>
          <w:ilvl w:val="0"/>
          <w:numId w:val="27"/>
        </w:numPr>
        <w:jc w:val="both"/>
        <w:rPr>
          <w:i/>
          <w:iCs/>
          <w:sz w:val="24"/>
          <w:szCs w:val="24"/>
        </w:rPr>
      </w:pPr>
      <w:r w:rsidRPr="00A30FAD">
        <w:rPr>
          <w:b/>
          <w:bCs/>
          <w:i/>
          <w:iCs/>
          <w:sz w:val="24"/>
          <w:szCs w:val="24"/>
        </w:rPr>
        <w:t>Собирай по ягодке — наберешь кузовок (1</w:t>
      </w:r>
      <w:r>
        <w:rPr>
          <w:b/>
          <w:bCs/>
          <w:i/>
          <w:iCs/>
          <w:sz w:val="24"/>
          <w:szCs w:val="24"/>
        </w:rPr>
        <w:t xml:space="preserve">5 </w:t>
      </w:r>
      <w:r w:rsidRPr="00A30FAD">
        <w:rPr>
          <w:b/>
          <w:bCs/>
          <w:i/>
          <w:iCs/>
          <w:sz w:val="24"/>
          <w:szCs w:val="24"/>
        </w:rPr>
        <w:t>ч)</w:t>
      </w:r>
    </w:p>
    <w:p w:rsidR="00A81394" w:rsidRPr="00A30FAD" w:rsidRDefault="00A81394" w:rsidP="00A81394">
      <w:pPr>
        <w:pStyle w:val="a6"/>
        <w:jc w:val="both"/>
        <w:rPr>
          <w:sz w:val="24"/>
          <w:szCs w:val="24"/>
        </w:rPr>
      </w:pPr>
      <w:r w:rsidRPr="00A30FAD">
        <w:rPr>
          <w:sz w:val="24"/>
          <w:szCs w:val="24"/>
        </w:rPr>
        <w:t>Б. В. Шергин «Собирай по ягодке — наберешь кузовок». А. П. Платонов «Цветок на земле». М. М. Зощенко</w:t>
      </w:r>
      <w:r>
        <w:rPr>
          <w:sz w:val="24"/>
          <w:szCs w:val="24"/>
        </w:rPr>
        <w:t xml:space="preserve"> </w:t>
      </w:r>
      <w:r w:rsidRPr="00A30FAD">
        <w:rPr>
          <w:sz w:val="24"/>
          <w:szCs w:val="24"/>
        </w:rPr>
        <w:t>«Золотые слова», «Великие путешественники». Н. Н. Носов «Федина задача», «Телефон».</w:t>
      </w:r>
    </w:p>
    <w:p w:rsidR="00A81394" w:rsidRPr="00292462" w:rsidRDefault="00A81394" w:rsidP="00A81394">
      <w:pPr>
        <w:pStyle w:val="a6"/>
        <w:numPr>
          <w:ilvl w:val="0"/>
          <w:numId w:val="27"/>
        </w:numPr>
        <w:jc w:val="both"/>
        <w:rPr>
          <w:i/>
          <w:iCs/>
          <w:sz w:val="24"/>
          <w:szCs w:val="24"/>
        </w:rPr>
      </w:pPr>
      <w:r w:rsidRPr="00A30FAD">
        <w:rPr>
          <w:b/>
          <w:bCs/>
          <w:i/>
          <w:iCs/>
          <w:sz w:val="24"/>
          <w:szCs w:val="24"/>
        </w:rPr>
        <w:t>Зарубежная литература (</w:t>
      </w:r>
      <w:r>
        <w:rPr>
          <w:b/>
          <w:i/>
          <w:iCs/>
          <w:sz w:val="24"/>
          <w:szCs w:val="24"/>
        </w:rPr>
        <w:t>9</w:t>
      </w:r>
      <w:r w:rsidRPr="00A30FAD">
        <w:rPr>
          <w:b/>
          <w:i/>
          <w:iCs/>
          <w:sz w:val="24"/>
          <w:szCs w:val="24"/>
        </w:rPr>
        <w:t xml:space="preserve"> ч)</w:t>
      </w:r>
      <w:r>
        <w:rPr>
          <w:b/>
          <w:i/>
          <w:iCs/>
          <w:sz w:val="24"/>
          <w:szCs w:val="24"/>
        </w:rPr>
        <w:t xml:space="preserve">. </w:t>
      </w:r>
    </w:p>
    <w:p w:rsidR="00A81394" w:rsidRDefault="00A81394" w:rsidP="00A81394">
      <w:pPr>
        <w:pStyle w:val="a6"/>
        <w:jc w:val="both"/>
        <w:rPr>
          <w:sz w:val="24"/>
          <w:szCs w:val="24"/>
        </w:rPr>
      </w:pPr>
      <w:r w:rsidRPr="00292462">
        <w:rPr>
          <w:iCs/>
          <w:sz w:val="24"/>
          <w:szCs w:val="24"/>
        </w:rPr>
        <w:t>В мире книг.</w:t>
      </w:r>
      <w:r>
        <w:rPr>
          <w:b/>
          <w:i/>
          <w:iCs/>
          <w:sz w:val="24"/>
          <w:szCs w:val="24"/>
        </w:rPr>
        <w:t xml:space="preserve">  </w:t>
      </w:r>
      <w:r w:rsidRPr="00966C5B">
        <w:rPr>
          <w:sz w:val="24"/>
          <w:szCs w:val="24"/>
        </w:rPr>
        <w:t>Г. Х. Андерсен. «Гадкий утенок».</w:t>
      </w:r>
    </w:p>
    <w:p w:rsidR="00A81394" w:rsidRDefault="00A81394" w:rsidP="00A81394">
      <w:pPr>
        <w:pStyle w:val="a6"/>
        <w:jc w:val="both"/>
        <w:rPr>
          <w:sz w:val="24"/>
          <w:szCs w:val="24"/>
        </w:rPr>
      </w:pPr>
    </w:p>
    <w:p w:rsidR="00A81394" w:rsidRDefault="00A81394" w:rsidP="00A81394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1A6385">
        <w:rPr>
          <w:rFonts w:ascii="Times New Roman" w:eastAsia="Calibri" w:hAnsi="Times New Roman" w:cs="Times New Roman"/>
          <w:b/>
          <w:sz w:val="24"/>
          <w:szCs w:val="24"/>
        </w:rPr>
        <w:t>Планируемые резуль</w:t>
      </w:r>
      <w:r>
        <w:rPr>
          <w:rFonts w:ascii="Times New Roman" w:eastAsia="Calibri" w:hAnsi="Times New Roman" w:cs="Times New Roman"/>
          <w:b/>
          <w:sz w:val="24"/>
          <w:szCs w:val="24"/>
        </w:rPr>
        <w:t>таты освоения учебного предмета</w:t>
      </w:r>
    </w:p>
    <w:p w:rsidR="00A81394" w:rsidRPr="001A6385" w:rsidRDefault="00A81394" w:rsidP="00A81394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1394" w:rsidRPr="001A6385" w:rsidRDefault="00A81394" w:rsidP="00A81394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2..1. </w:t>
      </w:r>
      <w:r w:rsidRPr="001A638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личностным, </w:t>
      </w:r>
      <w:proofErr w:type="spellStart"/>
      <w:r w:rsidRPr="001A6385">
        <w:rPr>
          <w:rFonts w:ascii="Times New Roman" w:eastAsia="Calibri" w:hAnsi="Times New Roman" w:cs="Times New Roman"/>
          <w:b/>
          <w:sz w:val="24"/>
          <w:szCs w:val="24"/>
        </w:rPr>
        <w:t>метапредметным</w:t>
      </w:r>
      <w:proofErr w:type="spellEnd"/>
      <w:r w:rsidRPr="001A6385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предметным планируемым результатам освоения учебного предмета.</w:t>
      </w:r>
    </w:p>
    <w:p w:rsidR="00A81394" w:rsidRPr="009751D9" w:rsidRDefault="00A81394" w:rsidP="00A8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5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A81394" w:rsidRDefault="00A81394" w:rsidP="00A81394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6D79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36D79">
        <w:rPr>
          <w:rFonts w:ascii="Times New Roman" w:hAnsi="Times New Roman" w:cs="Times New Roman"/>
          <w:sz w:val="24"/>
          <w:szCs w:val="24"/>
        </w:rPr>
        <w:t xml:space="preserve">нравственным ценностям, приобретение опыта применения сформированных представлений и отношений на практике. </w:t>
      </w:r>
    </w:p>
    <w:p w:rsidR="00A81394" w:rsidRDefault="00A81394" w:rsidP="00A81394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B36D79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  <w:r w:rsidRPr="00B36D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1394" w:rsidRPr="00B36D79" w:rsidRDefault="00A81394" w:rsidP="00A81394">
      <w:pPr>
        <w:pStyle w:val="a6"/>
        <w:numPr>
          <w:ilvl w:val="0"/>
          <w:numId w:val="12"/>
        </w:numPr>
        <w:shd w:val="clear" w:color="auto" w:fill="FFFFFF"/>
        <w:ind w:left="426" w:hanging="284"/>
        <w:jc w:val="both"/>
        <w:rPr>
          <w:color w:val="000000"/>
          <w:sz w:val="24"/>
          <w:szCs w:val="24"/>
        </w:rPr>
      </w:pPr>
      <w:r w:rsidRPr="00B36D79">
        <w:rPr>
          <w:sz w:val="24"/>
          <w:szCs w:val="24"/>
        </w:rPr>
        <w:t xml:space="preserve"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 </w:t>
      </w:r>
    </w:p>
    <w:p w:rsidR="00A81394" w:rsidRPr="00B36D79" w:rsidRDefault="00A81394" w:rsidP="00A81394">
      <w:pPr>
        <w:pStyle w:val="a6"/>
        <w:numPr>
          <w:ilvl w:val="0"/>
          <w:numId w:val="12"/>
        </w:numPr>
        <w:shd w:val="clear" w:color="auto" w:fill="FFFFFF"/>
        <w:ind w:left="426" w:hanging="284"/>
        <w:jc w:val="both"/>
        <w:rPr>
          <w:color w:val="000000"/>
          <w:sz w:val="24"/>
          <w:szCs w:val="24"/>
        </w:rPr>
      </w:pPr>
      <w:r w:rsidRPr="00B36D79">
        <w:rPr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81394" w:rsidRPr="00B36D79" w:rsidRDefault="00A81394" w:rsidP="00A81394">
      <w:pPr>
        <w:pStyle w:val="a6"/>
        <w:numPr>
          <w:ilvl w:val="0"/>
          <w:numId w:val="12"/>
        </w:numPr>
        <w:shd w:val="clear" w:color="auto" w:fill="FFFFFF"/>
        <w:ind w:left="426" w:hanging="284"/>
        <w:jc w:val="both"/>
        <w:rPr>
          <w:color w:val="000000"/>
          <w:sz w:val="24"/>
          <w:szCs w:val="24"/>
        </w:rPr>
      </w:pPr>
      <w:r w:rsidRPr="00B36D79">
        <w:rPr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A81394" w:rsidRPr="00B36D79" w:rsidRDefault="00A81394" w:rsidP="00A81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79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B36D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1394" w:rsidRPr="00B36D79" w:rsidRDefault="00A81394" w:rsidP="00A81394">
      <w:pPr>
        <w:pStyle w:val="a6"/>
        <w:numPr>
          <w:ilvl w:val="0"/>
          <w:numId w:val="12"/>
        </w:numPr>
        <w:shd w:val="clear" w:color="auto" w:fill="FFFFFF"/>
        <w:ind w:left="426" w:hanging="284"/>
        <w:jc w:val="both"/>
        <w:rPr>
          <w:color w:val="000000"/>
          <w:sz w:val="24"/>
          <w:szCs w:val="24"/>
        </w:rPr>
      </w:pPr>
      <w:r w:rsidRPr="00B36D79">
        <w:rPr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81394" w:rsidRPr="00B36D79" w:rsidRDefault="00A81394" w:rsidP="00A81394">
      <w:pPr>
        <w:pStyle w:val="a6"/>
        <w:numPr>
          <w:ilvl w:val="0"/>
          <w:numId w:val="12"/>
        </w:numPr>
        <w:shd w:val="clear" w:color="auto" w:fill="FFFFFF"/>
        <w:ind w:left="426" w:hanging="284"/>
        <w:jc w:val="both"/>
        <w:rPr>
          <w:color w:val="000000"/>
          <w:sz w:val="24"/>
          <w:szCs w:val="24"/>
        </w:rPr>
      </w:pPr>
      <w:r w:rsidRPr="00B36D79">
        <w:rPr>
          <w:sz w:val="24"/>
          <w:szCs w:val="24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81394" w:rsidRPr="00B36D79" w:rsidRDefault="00A81394" w:rsidP="00A81394">
      <w:pPr>
        <w:pStyle w:val="a6"/>
        <w:numPr>
          <w:ilvl w:val="0"/>
          <w:numId w:val="12"/>
        </w:numPr>
        <w:shd w:val="clear" w:color="auto" w:fill="FFFFFF"/>
        <w:ind w:left="426" w:hanging="284"/>
        <w:jc w:val="both"/>
        <w:rPr>
          <w:color w:val="000000"/>
          <w:sz w:val="24"/>
          <w:szCs w:val="24"/>
        </w:rPr>
      </w:pPr>
      <w:r w:rsidRPr="00B36D79">
        <w:rPr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81394" w:rsidRPr="00B36D79" w:rsidRDefault="00A81394" w:rsidP="00A81394">
      <w:pPr>
        <w:pStyle w:val="a6"/>
        <w:numPr>
          <w:ilvl w:val="0"/>
          <w:numId w:val="12"/>
        </w:numPr>
        <w:shd w:val="clear" w:color="auto" w:fill="FFFFFF"/>
        <w:ind w:left="426" w:hanging="284"/>
        <w:jc w:val="both"/>
        <w:rPr>
          <w:color w:val="000000"/>
          <w:sz w:val="24"/>
          <w:szCs w:val="24"/>
        </w:rPr>
      </w:pPr>
      <w:r w:rsidRPr="00B36D79">
        <w:rPr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</w:t>
      </w:r>
      <w:r>
        <w:rPr>
          <w:sz w:val="24"/>
          <w:szCs w:val="24"/>
        </w:rPr>
        <w:t>.</w:t>
      </w:r>
    </w:p>
    <w:p w:rsidR="00A81394" w:rsidRDefault="00A81394" w:rsidP="00A81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79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</w:p>
    <w:p w:rsidR="00A81394" w:rsidRPr="00303ACB" w:rsidRDefault="00A81394" w:rsidP="00A81394">
      <w:pPr>
        <w:pStyle w:val="a6"/>
        <w:numPr>
          <w:ilvl w:val="0"/>
          <w:numId w:val="13"/>
        </w:numPr>
        <w:shd w:val="clear" w:color="auto" w:fill="FFFFFF"/>
        <w:ind w:left="426" w:hanging="284"/>
        <w:jc w:val="both"/>
        <w:rPr>
          <w:rFonts w:eastAsiaTheme="minorHAnsi"/>
          <w:b/>
          <w:sz w:val="24"/>
          <w:szCs w:val="24"/>
          <w:lang w:eastAsia="en-US"/>
        </w:rPr>
      </w:pPr>
      <w:r w:rsidRPr="00B36D79">
        <w:rPr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81394" w:rsidRPr="00303ACB" w:rsidRDefault="00A81394" w:rsidP="00A81394">
      <w:pPr>
        <w:pStyle w:val="a6"/>
        <w:numPr>
          <w:ilvl w:val="0"/>
          <w:numId w:val="13"/>
        </w:numPr>
        <w:shd w:val="clear" w:color="auto" w:fill="FFFFFF"/>
        <w:ind w:left="426" w:hanging="284"/>
        <w:jc w:val="both"/>
        <w:rPr>
          <w:rFonts w:eastAsiaTheme="minorHAnsi"/>
          <w:b/>
          <w:sz w:val="24"/>
          <w:szCs w:val="24"/>
          <w:lang w:eastAsia="en-US"/>
        </w:rPr>
      </w:pPr>
      <w:r w:rsidRPr="00B36D79">
        <w:rPr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</w:t>
      </w:r>
      <w:r>
        <w:rPr>
          <w:sz w:val="24"/>
          <w:szCs w:val="24"/>
        </w:rPr>
        <w:t>;</w:t>
      </w:r>
    </w:p>
    <w:p w:rsidR="00A81394" w:rsidRPr="00303ACB" w:rsidRDefault="00A81394" w:rsidP="00A81394">
      <w:pPr>
        <w:pStyle w:val="a6"/>
        <w:numPr>
          <w:ilvl w:val="0"/>
          <w:numId w:val="13"/>
        </w:numPr>
        <w:shd w:val="clear" w:color="auto" w:fill="FFFFFF"/>
        <w:ind w:left="426" w:hanging="284"/>
        <w:jc w:val="both"/>
        <w:rPr>
          <w:rFonts w:eastAsiaTheme="minorHAnsi"/>
          <w:b/>
          <w:sz w:val="24"/>
          <w:szCs w:val="24"/>
          <w:lang w:eastAsia="en-US"/>
        </w:rPr>
      </w:pPr>
      <w:r w:rsidRPr="00B36D79">
        <w:rPr>
          <w:sz w:val="24"/>
          <w:szCs w:val="24"/>
        </w:rPr>
        <w:t xml:space="preserve">понимание образного языка художественных произведений, выразительных средств, создающих художественный образ. </w:t>
      </w:r>
    </w:p>
    <w:p w:rsidR="00A81394" w:rsidRDefault="00A81394" w:rsidP="00A8139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03ACB">
        <w:rPr>
          <w:rFonts w:ascii="Times New Roman" w:hAnsi="Times New Roman" w:cs="Times New Roman"/>
          <w:b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A81394" w:rsidRPr="00303ACB" w:rsidRDefault="00A81394" w:rsidP="00A81394">
      <w:pPr>
        <w:pStyle w:val="a6"/>
        <w:numPr>
          <w:ilvl w:val="0"/>
          <w:numId w:val="14"/>
        </w:numPr>
        <w:shd w:val="clear" w:color="auto" w:fill="FFFFFF"/>
        <w:ind w:left="426" w:hanging="284"/>
        <w:jc w:val="both"/>
        <w:rPr>
          <w:rFonts w:eastAsiaTheme="minorHAnsi"/>
          <w:b/>
          <w:sz w:val="24"/>
          <w:szCs w:val="24"/>
          <w:lang w:eastAsia="en-US"/>
        </w:rPr>
      </w:pPr>
      <w:r w:rsidRPr="00303ACB">
        <w:rPr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A81394" w:rsidRPr="000C1910" w:rsidRDefault="00A81394" w:rsidP="00A81394">
      <w:pPr>
        <w:pStyle w:val="a3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1910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394" w:rsidRDefault="00A81394" w:rsidP="00A81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CB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303ACB">
        <w:rPr>
          <w:rFonts w:ascii="Times New Roman" w:hAnsi="Times New Roman" w:cs="Times New Roman"/>
          <w:sz w:val="24"/>
          <w:szCs w:val="24"/>
        </w:rPr>
        <w:t>:</w:t>
      </w:r>
    </w:p>
    <w:p w:rsidR="00A81394" w:rsidRPr="000C1910" w:rsidRDefault="00A81394" w:rsidP="00A81394">
      <w:pPr>
        <w:pStyle w:val="a3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1910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394" w:rsidRDefault="00A81394" w:rsidP="00A8139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03ACB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Pr="00303ACB">
        <w:rPr>
          <w:sz w:val="24"/>
          <w:szCs w:val="24"/>
        </w:rPr>
        <w:t xml:space="preserve"> </w:t>
      </w:r>
    </w:p>
    <w:p w:rsidR="00A81394" w:rsidRPr="00303ACB" w:rsidRDefault="00A81394" w:rsidP="00A81394">
      <w:pPr>
        <w:pStyle w:val="a6"/>
        <w:numPr>
          <w:ilvl w:val="0"/>
          <w:numId w:val="15"/>
        </w:numPr>
        <w:shd w:val="clear" w:color="auto" w:fill="FFFFFF"/>
        <w:ind w:left="426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3ACB">
        <w:rPr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81394" w:rsidRPr="00303ACB" w:rsidRDefault="00A81394" w:rsidP="00A81394">
      <w:pPr>
        <w:pStyle w:val="a6"/>
        <w:numPr>
          <w:ilvl w:val="0"/>
          <w:numId w:val="15"/>
        </w:numPr>
        <w:shd w:val="clear" w:color="auto" w:fill="FFFFFF"/>
        <w:ind w:left="426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3ACB">
        <w:rPr>
          <w:sz w:val="24"/>
          <w:szCs w:val="24"/>
        </w:rPr>
        <w:t xml:space="preserve">неприятие действий, приносящих ей вред. </w:t>
      </w:r>
    </w:p>
    <w:p w:rsidR="00A81394" w:rsidRDefault="00A81394" w:rsidP="00A81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CB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303ACB">
        <w:rPr>
          <w:rFonts w:ascii="Times New Roman" w:hAnsi="Times New Roman" w:cs="Times New Roman"/>
          <w:sz w:val="24"/>
          <w:szCs w:val="24"/>
        </w:rPr>
        <w:t>:</w:t>
      </w:r>
    </w:p>
    <w:p w:rsidR="00A81394" w:rsidRPr="00303ACB" w:rsidRDefault="00A81394" w:rsidP="00A81394">
      <w:pPr>
        <w:pStyle w:val="a6"/>
        <w:numPr>
          <w:ilvl w:val="0"/>
          <w:numId w:val="16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303ACB">
        <w:rPr>
          <w:sz w:val="24"/>
          <w:szCs w:val="24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 </w:t>
      </w:r>
    </w:p>
    <w:p w:rsidR="00A81394" w:rsidRPr="00303ACB" w:rsidRDefault="00A81394" w:rsidP="00A81394">
      <w:pPr>
        <w:pStyle w:val="a6"/>
        <w:numPr>
          <w:ilvl w:val="0"/>
          <w:numId w:val="16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303ACB">
        <w:rPr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A81394" w:rsidRPr="00303ACB" w:rsidRDefault="00A81394" w:rsidP="00A81394">
      <w:pPr>
        <w:pStyle w:val="a6"/>
        <w:numPr>
          <w:ilvl w:val="0"/>
          <w:numId w:val="16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303ACB">
        <w:rPr>
          <w:sz w:val="24"/>
          <w:szCs w:val="24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 </w:t>
      </w:r>
    </w:p>
    <w:p w:rsidR="00A81394" w:rsidRDefault="00A81394" w:rsidP="00A81394">
      <w:pPr>
        <w:pStyle w:val="a6"/>
        <w:shd w:val="clear" w:color="auto" w:fill="FFFFFF"/>
        <w:jc w:val="both"/>
        <w:rPr>
          <w:sz w:val="24"/>
          <w:szCs w:val="24"/>
        </w:rPr>
      </w:pPr>
    </w:p>
    <w:p w:rsidR="00A81394" w:rsidRPr="005F0319" w:rsidRDefault="00A81394" w:rsidP="00A81394">
      <w:pPr>
        <w:pStyle w:val="Default"/>
        <w:jc w:val="both"/>
        <w:rPr>
          <w:b/>
        </w:rPr>
      </w:pPr>
      <w:proofErr w:type="spellStart"/>
      <w:r>
        <w:rPr>
          <w:rFonts w:eastAsia="Times New Roman"/>
          <w:b/>
          <w:lang w:eastAsia="ru-RU"/>
        </w:rPr>
        <w:t>Мета</w:t>
      </w:r>
      <w:r w:rsidRPr="00484B27">
        <w:rPr>
          <w:rFonts w:eastAsia="Times New Roman"/>
          <w:b/>
          <w:lang w:eastAsia="ru-RU"/>
        </w:rPr>
        <w:t>предметные</w:t>
      </w:r>
      <w:proofErr w:type="spellEnd"/>
      <w:r w:rsidRPr="00484B27">
        <w:rPr>
          <w:rFonts w:eastAsia="Times New Roman"/>
          <w:b/>
          <w:lang w:eastAsia="ru-RU"/>
        </w:rPr>
        <w:t xml:space="preserve"> результаты</w:t>
      </w:r>
      <w:r w:rsidRPr="005F0319">
        <w:rPr>
          <w:b/>
        </w:rPr>
        <w:t xml:space="preserve"> </w:t>
      </w:r>
    </w:p>
    <w:p w:rsidR="00A81394" w:rsidRDefault="00A81394" w:rsidP="00A81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2B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УУД:</w:t>
      </w:r>
    </w:p>
    <w:p w:rsidR="00A81394" w:rsidRPr="00594422" w:rsidRDefault="00A81394" w:rsidP="00A81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03ACB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303A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3ACB">
        <w:rPr>
          <w:rFonts w:ascii="Times New Roman" w:hAnsi="Times New Roman" w:cs="Times New Roman"/>
          <w:sz w:val="24"/>
          <w:szCs w:val="24"/>
        </w:rPr>
        <w:t xml:space="preserve"> будут сформированы </w:t>
      </w:r>
      <w:r w:rsidRPr="006F5542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303ACB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ACB">
        <w:rPr>
          <w:rFonts w:ascii="Times New Roman" w:hAnsi="Times New Roman" w:cs="Times New Roman"/>
          <w:sz w:val="24"/>
          <w:szCs w:val="24"/>
        </w:rPr>
        <w:t xml:space="preserve"> </w:t>
      </w:r>
      <w:r w:rsidRPr="00011D8B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011D8B">
        <w:rPr>
          <w:rFonts w:ascii="Times New Roman" w:hAnsi="Times New Roman" w:cs="Times New Roman"/>
          <w:sz w:val="24"/>
          <w:szCs w:val="24"/>
        </w:rPr>
        <w:t>:</w:t>
      </w:r>
    </w:p>
    <w:p w:rsidR="00A81394" w:rsidRPr="006F5542" w:rsidRDefault="00A81394" w:rsidP="00A81394">
      <w:pPr>
        <w:pStyle w:val="a6"/>
        <w:numPr>
          <w:ilvl w:val="0"/>
          <w:numId w:val="17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F5542">
        <w:rPr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81394" w:rsidRPr="006F5542" w:rsidRDefault="00A81394" w:rsidP="00A81394">
      <w:pPr>
        <w:pStyle w:val="a6"/>
        <w:numPr>
          <w:ilvl w:val="0"/>
          <w:numId w:val="17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F5542">
        <w:rPr>
          <w:sz w:val="24"/>
          <w:szCs w:val="24"/>
        </w:rPr>
        <w:t xml:space="preserve">объединять произведения по жанру, авторской принадлежности; </w:t>
      </w:r>
    </w:p>
    <w:p w:rsidR="00A81394" w:rsidRPr="006F5542" w:rsidRDefault="00A81394" w:rsidP="00A81394">
      <w:pPr>
        <w:pStyle w:val="a6"/>
        <w:numPr>
          <w:ilvl w:val="0"/>
          <w:numId w:val="17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F5542">
        <w:rPr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81394" w:rsidRPr="006F5542" w:rsidRDefault="00A81394" w:rsidP="00A81394">
      <w:pPr>
        <w:pStyle w:val="a6"/>
        <w:numPr>
          <w:ilvl w:val="0"/>
          <w:numId w:val="17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F5542">
        <w:rPr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81394" w:rsidRPr="006F5542" w:rsidRDefault="00A81394" w:rsidP="00A81394">
      <w:pPr>
        <w:pStyle w:val="a6"/>
        <w:numPr>
          <w:ilvl w:val="0"/>
          <w:numId w:val="17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F5542">
        <w:rPr>
          <w:sz w:val="24"/>
          <w:szCs w:val="24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A81394" w:rsidRPr="005F0319" w:rsidRDefault="00A81394" w:rsidP="00A81394">
      <w:pPr>
        <w:pStyle w:val="a6"/>
        <w:numPr>
          <w:ilvl w:val="0"/>
          <w:numId w:val="17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F5542">
        <w:rPr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</w:t>
      </w:r>
      <w:r>
        <w:rPr>
          <w:sz w:val="24"/>
          <w:szCs w:val="24"/>
        </w:rPr>
        <w:t>;</w:t>
      </w:r>
    </w:p>
    <w:p w:rsidR="00A81394" w:rsidRPr="006A46E9" w:rsidRDefault="00A81394" w:rsidP="00A81394">
      <w:pPr>
        <w:pStyle w:val="a6"/>
        <w:numPr>
          <w:ilvl w:val="0"/>
          <w:numId w:val="17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5F0319">
        <w:rPr>
          <w:sz w:val="24"/>
          <w:szCs w:val="24"/>
        </w:rPr>
        <w:t>ориентироваться в учебной книге: читать язык условных обозначений</w:t>
      </w:r>
      <w:r>
        <w:rPr>
          <w:sz w:val="24"/>
          <w:szCs w:val="24"/>
        </w:rPr>
        <w:t>,</w:t>
      </w:r>
      <w:r w:rsidRPr="005F0319">
        <w:rPr>
          <w:sz w:val="24"/>
          <w:szCs w:val="24"/>
        </w:rPr>
        <w:t xml:space="preserve"> находить нужный текст по страницам «Содержание» и «Оглавление»</w:t>
      </w:r>
      <w:r>
        <w:rPr>
          <w:sz w:val="24"/>
          <w:szCs w:val="24"/>
        </w:rPr>
        <w:t xml:space="preserve">, </w:t>
      </w:r>
      <w:r w:rsidRPr="005F0319">
        <w:rPr>
          <w:sz w:val="24"/>
          <w:szCs w:val="24"/>
        </w:rPr>
        <w:t>быстро находить выделенный фрагмент текста, выделенные строчки и слова на странице и развороте</w:t>
      </w:r>
      <w:r>
        <w:rPr>
          <w:sz w:val="24"/>
          <w:szCs w:val="24"/>
        </w:rPr>
        <w:t>,</w:t>
      </w:r>
      <w:r w:rsidRPr="005F0319">
        <w:rPr>
          <w:sz w:val="24"/>
          <w:szCs w:val="24"/>
        </w:rPr>
        <w:t xml:space="preserve"> находить в специально выделенных разделах нужную информацию</w:t>
      </w:r>
      <w:r>
        <w:rPr>
          <w:sz w:val="24"/>
          <w:szCs w:val="24"/>
        </w:rPr>
        <w:t>.</w:t>
      </w:r>
    </w:p>
    <w:p w:rsidR="00A81394" w:rsidRPr="00011D8B" w:rsidRDefault="00A81394" w:rsidP="00A8139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</w:t>
      </w:r>
      <w:r w:rsidRPr="00011D8B">
        <w:rPr>
          <w:rFonts w:ascii="Times New Roman" w:hAnsi="Times New Roman" w:cs="Times New Roman"/>
          <w:sz w:val="24"/>
          <w:szCs w:val="24"/>
        </w:rPr>
        <w:t>:</w:t>
      </w:r>
    </w:p>
    <w:p w:rsidR="00A81394" w:rsidRPr="006F5542" w:rsidRDefault="00A81394" w:rsidP="00A81394">
      <w:pPr>
        <w:pStyle w:val="a6"/>
        <w:numPr>
          <w:ilvl w:val="0"/>
          <w:numId w:val="18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F5542">
        <w:rPr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81394" w:rsidRPr="006F5542" w:rsidRDefault="00A81394" w:rsidP="00A81394">
      <w:pPr>
        <w:pStyle w:val="a6"/>
        <w:numPr>
          <w:ilvl w:val="0"/>
          <w:numId w:val="18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F5542">
        <w:rPr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A81394" w:rsidRPr="006F5542" w:rsidRDefault="00A81394" w:rsidP="00A81394">
      <w:pPr>
        <w:pStyle w:val="a6"/>
        <w:numPr>
          <w:ilvl w:val="0"/>
          <w:numId w:val="18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F5542">
        <w:rPr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6F5542">
        <w:rPr>
          <w:sz w:val="24"/>
          <w:szCs w:val="24"/>
        </w:rPr>
        <w:t>подходящий</w:t>
      </w:r>
      <w:proofErr w:type="gramEnd"/>
      <w:r w:rsidRPr="006F5542">
        <w:rPr>
          <w:sz w:val="24"/>
          <w:szCs w:val="24"/>
        </w:rPr>
        <w:t xml:space="preserve"> (на основе предложенных критериев); </w:t>
      </w:r>
    </w:p>
    <w:p w:rsidR="00A81394" w:rsidRPr="006F5542" w:rsidRDefault="00A81394" w:rsidP="00A81394">
      <w:pPr>
        <w:pStyle w:val="a6"/>
        <w:numPr>
          <w:ilvl w:val="0"/>
          <w:numId w:val="18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F5542"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A81394" w:rsidRPr="006F5542" w:rsidRDefault="00A81394" w:rsidP="00A81394">
      <w:pPr>
        <w:pStyle w:val="a6"/>
        <w:numPr>
          <w:ilvl w:val="0"/>
          <w:numId w:val="18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F5542">
        <w:rPr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классификации, сравнения, исследования); </w:t>
      </w:r>
    </w:p>
    <w:p w:rsidR="00A81394" w:rsidRPr="006F5542" w:rsidRDefault="00A81394" w:rsidP="00A81394">
      <w:pPr>
        <w:pStyle w:val="a6"/>
        <w:numPr>
          <w:ilvl w:val="0"/>
          <w:numId w:val="18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F5542">
        <w:rPr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</w:t>
      </w:r>
      <w:r>
        <w:rPr>
          <w:sz w:val="24"/>
          <w:szCs w:val="24"/>
        </w:rPr>
        <w:t xml:space="preserve">. </w:t>
      </w:r>
    </w:p>
    <w:p w:rsidR="00A81394" w:rsidRPr="00011D8B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1999837"/>
      <w:r w:rsidRPr="00011D8B">
        <w:rPr>
          <w:rFonts w:ascii="Times New Roman" w:hAnsi="Times New Roman" w:cs="Times New Roman"/>
          <w:i/>
          <w:sz w:val="24"/>
          <w:szCs w:val="24"/>
        </w:rPr>
        <w:t xml:space="preserve">Работа с </w:t>
      </w:r>
      <w:r w:rsidRPr="00011D8B">
        <w:rPr>
          <w:rFonts w:ascii="Times New Roman" w:hAnsi="Times New Roman" w:cs="Times New Roman"/>
          <w:i/>
          <w:spacing w:val="1"/>
          <w:sz w:val="24"/>
          <w:szCs w:val="24"/>
        </w:rPr>
        <w:t>информацией</w:t>
      </w:r>
      <w:r w:rsidRPr="00011D8B">
        <w:rPr>
          <w:rFonts w:ascii="Times New Roman" w:hAnsi="Times New Roman" w:cs="Times New Roman"/>
          <w:sz w:val="24"/>
          <w:szCs w:val="24"/>
        </w:rPr>
        <w:t>:</w:t>
      </w:r>
    </w:p>
    <w:bookmarkEnd w:id="5"/>
    <w:p w:rsidR="00A81394" w:rsidRPr="000C1910" w:rsidRDefault="00A81394" w:rsidP="00A81394">
      <w:pPr>
        <w:pStyle w:val="a3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1910">
        <w:rPr>
          <w:rFonts w:ascii="Times New Roman" w:hAnsi="Times New Roman" w:cs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81394" w:rsidRPr="00A676C9" w:rsidRDefault="00A81394" w:rsidP="00A81394">
      <w:pPr>
        <w:pStyle w:val="a3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>согласно заданному алгоритму находить представленную в явном виде информацию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6C9">
        <w:rPr>
          <w:rFonts w:ascii="Times New Roman" w:hAnsi="Times New Roman" w:cs="Times New Roman"/>
          <w:sz w:val="24"/>
          <w:szCs w:val="24"/>
        </w:rPr>
        <w:t>предложенном источнике: в словарях, справочниках;</w:t>
      </w:r>
    </w:p>
    <w:p w:rsidR="00A81394" w:rsidRDefault="00A81394" w:rsidP="00A81394">
      <w:pPr>
        <w:pStyle w:val="a3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1910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81394" w:rsidRPr="00011D8B" w:rsidRDefault="00A81394" w:rsidP="00A81394">
      <w:pPr>
        <w:pStyle w:val="a3"/>
        <w:numPr>
          <w:ilvl w:val="1"/>
          <w:numId w:val="20"/>
        </w:numPr>
        <w:tabs>
          <w:tab w:val="left" w:pos="709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910">
        <w:rPr>
          <w:rFonts w:ascii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родителей, 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11D8B">
        <w:rPr>
          <w:rFonts w:ascii="Times New Roman" w:hAnsi="Times New Roman" w:cs="Times New Roman"/>
          <w:color w:val="FF0000"/>
          <w:sz w:val="24"/>
          <w:szCs w:val="24"/>
        </w:rPr>
        <w:cr/>
      </w:r>
      <w:bookmarkStart w:id="6" w:name="br9"/>
      <w:bookmarkEnd w:id="6"/>
      <w:r w:rsidRPr="00011D8B">
        <w:rPr>
          <w:rFonts w:ascii="Times New Roman" w:hAnsi="Times New Roman" w:cs="Times New Roman"/>
          <w:sz w:val="24"/>
          <w:szCs w:val="24"/>
        </w:rPr>
        <w:t>представителей) правила информационной безопасности при поиске информации в Интернете;</w:t>
      </w:r>
    </w:p>
    <w:p w:rsidR="00A81394" w:rsidRPr="000C1910" w:rsidRDefault="00A81394" w:rsidP="00A81394">
      <w:pPr>
        <w:pStyle w:val="a3"/>
        <w:numPr>
          <w:ilvl w:val="1"/>
          <w:numId w:val="20"/>
        </w:numPr>
        <w:tabs>
          <w:tab w:val="left" w:pos="709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1910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81394" w:rsidRPr="006F5542" w:rsidRDefault="00A81394" w:rsidP="00A81394">
      <w:pPr>
        <w:pStyle w:val="a3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 xml:space="preserve">самостоятельно создавать схемы, таблицы для представления </w:t>
      </w:r>
      <w:r>
        <w:rPr>
          <w:rFonts w:ascii="Times New Roman" w:hAnsi="Times New Roman" w:cs="Times New Roman"/>
          <w:sz w:val="24"/>
          <w:szCs w:val="24"/>
        </w:rPr>
        <w:t>информации.</w:t>
      </w:r>
    </w:p>
    <w:p w:rsidR="00A81394" w:rsidRPr="00FC2BA1" w:rsidRDefault="00A81394" w:rsidP="00A81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2B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</w:t>
      </w:r>
    </w:p>
    <w:p w:rsidR="00A81394" w:rsidRPr="00011D8B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D8B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формируются</w:t>
      </w:r>
      <w:r w:rsidRPr="00011D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4C4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011D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1D8B">
        <w:rPr>
          <w:rFonts w:ascii="Times New Roman" w:hAnsi="Times New Roman" w:cs="Times New Roman"/>
          <w:sz w:val="24"/>
          <w:szCs w:val="24"/>
        </w:rPr>
        <w:t>универсальные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D8B">
        <w:rPr>
          <w:rFonts w:ascii="Times New Roman" w:hAnsi="Times New Roman" w:cs="Times New Roman"/>
          <w:sz w:val="24"/>
          <w:szCs w:val="24"/>
        </w:rPr>
        <w:t>учебные действия.</w:t>
      </w:r>
      <w:proofErr w:type="gramEnd"/>
    </w:p>
    <w:p w:rsidR="00A81394" w:rsidRPr="00011D8B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i/>
          <w:sz w:val="24"/>
          <w:szCs w:val="24"/>
        </w:rPr>
        <w:t>Самоорганизация</w:t>
      </w:r>
      <w:r w:rsidRPr="00011D8B">
        <w:rPr>
          <w:rFonts w:ascii="Times New Roman" w:hAnsi="Times New Roman" w:cs="Times New Roman"/>
          <w:sz w:val="24"/>
          <w:szCs w:val="24"/>
        </w:rPr>
        <w:t>:</w:t>
      </w:r>
    </w:p>
    <w:p w:rsidR="00A81394" w:rsidRPr="00011D8B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81394" w:rsidRPr="00011D8B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A81394" w:rsidRPr="00011D8B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13131358"/>
      <w:r w:rsidRPr="00011D8B">
        <w:rPr>
          <w:rFonts w:ascii="Times New Roman" w:hAnsi="Times New Roman" w:cs="Times New Roman"/>
          <w:i/>
          <w:sz w:val="24"/>
          <w:szCs w:val="24"/>
        </w:rPr>
        <w:t>Самоконтроль</w:t>
      </w:r>
      <w:r w:rsidRPr="00011D8B">
        <w:rPr>
          <w:rFonts w:ascii="Times New Roman" w:hAnsi="Times New Roman" w:cs="Times New Roman"/>
          <w:sz w:val="24"/>
          <w:szCs w:val="24"/>
        </w:rPr>
        <w:t>:</w:t>
      </w:r>
    </w:p>
    <w:p w:rsidR="00A81394" w:rsidRPr="00011D8B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A81394" w:rsidRPr="00011D8B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ошибок;</w:t>
      </w:r>
    </w:p>
    <w:bookmarkEnd w:id="7"/>
    <w:p w:rsidR="00A81394" w:rsidRPr="00ED7EC0" w:rsidRDefault="00A81394" w:rsidP="00A8139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7EC0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</w:p>
    <w:p w:rsidR="00A81394" w:rsidRPr="004144C4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44C4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1394" w:rsidRPr="00ED7EC0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EC0">
        <w:rPr>
          <w:rFonts w:ascii="Times New Roman" w:hAnsi="Times New Roman" w:cs="Times New Roman"/>
          <w:sz w:val="24"/>
          <w:szCs w:val="24"/>
        </w:rPr>
        <w:t>распределять роли, договариваться, обсуждать процесс и результат совместной работы;</w:t>
      </w:r>
    </w:p>
    <w:p w:rsidR="00A81394" w:rsidRPr="004144C4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44C4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A81394" w:rsidRPr="00011D8B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br10"/>
      <w:bookmarkEnd w:id="8"/>
      <w:r w:rsidRPr="00011D8B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A81394" w:rsidRPr="001E1D21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A81394" w:rsidRPr="001E1D21" w:rsidRDefault="00A81394" w:rsidP="00A81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1D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</w:t>
      </w:r>
    </w:p>
    <w:p w:rsidR="00A81394" w:rsidRPr="00011D8B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D8B">
        <w:rPr>
          <w:rFonts w:ascii="Times New Roman" w:hAnsi="Times New Roman" w:cs="Times New Roman"/>
          <w:sz w:val="24"/>
          <w:szCs w:val="24"/>
        </w:rPr>
        <w:lastRenderedPageBreak/>
        <w:t>К концу обучения в начальной школе у обучающегося формируются</w:t>
      </w:r>
      <w:r w:rsidRPr="00011D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4C4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D8B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  <w:proofErr w:type="gramEnd"/>
    </w:p>
    <w:p w:rsidR="00A81394" w:rsidRPr="00011D8B" w:rsidRDefault="00A81394" w:rsidP="00A81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011D8B">
        <w:rPr>
          <w:rFonts w:ascii="Times New Roman" w:hAnsi="Times New Roman" w:cs="Times New Roman"/>
          <w:sz w:val="24"/>
          <w:szCs w:val="24"/>
        </w:rPr>
        <w:t>:</w:t>
      </w:r>
    </w:p>
    <w:p w:rsidR="00A81394" w:rsidRPr="000C1910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1910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1394" w:rsidRPr="000C1910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1910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A81394" w:rsidRPr="00011D8B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A81394" w:rsidRPr="00011D8B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</w:t>
      </w:r>
      <w:r w:rsidRPr="00011D8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11D8B">
        <w:rPr>
          <w:rFonts w:ascii="Times New Roman" w:hAnsi="Times New Roman" w:cs="Times New Roman"/>
          <w:sz w:val="24"/>
          <w:szCs w:val="24"/>
        </w:rPr>
        <w:t>мнение;</w:t>
      </w:r>
    </w:p>
    <w:p w:rsidR="00A81394" w:rsidRPr="00011D8B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A81394" w:rsidRPr="000C1910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1910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81394" w:rsidRPr="000C1910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1910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A81394" w:rsidRPr="00011D8B" w:rsidRDefault="00A81394" w:rsidP="00A81394">
      <w:pPr>
        <w:pStyle w:val="a3"/>
        <w:numPr>
          <w:ilvl w:val="0"/>
          <w:numId w:val="2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D8B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A81394" w:rsidRPr="006A46E9" w:rsidRDefault="00A81394" w:rsidP="00A81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A81394" w:rsidRDefault="00A81394" w:rsidP="00A81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A46E9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 К концу обучения в третьем классе </w:t>
      </w:r>
      <w:proofErr w:type="gramStart"/>
      <w:r w:rsidRPr="006A46E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A46E9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 xml:space="preserve">читать наизусть не менее 4 стихотворений в соответствии с изученной тематикой произведений; 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 xml:space="preserve">различать художественные произведения и познавательные тексты; 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A46E9">
        <w:rPr>
          <w:sz w:val="24"/>
          <w:szCs w:val="24"/>
        </w:rPr>
        <w:t>от</w:t>
      </w:r>
      <w:proofErr w:type="gramEnd"/>
      <w:r w:rsidRPr="006A46E9">
        <w:rPr>
          <w:sz w:val="24"/>
          <w:szCs w:val="24"/>
        </w:rPr>
        <w:t xml:space="preserve"> эпического;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A46E9">
        <w:rPr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A46E9">
        <w:rPr>
          <w:sz w:val="24"/>
          <w:szCs w:val="24"/>
        </w:rPr>
        <w:t>потешки</w:t>
      </w:r>
      <w:proofErr w:type="spellEnd"/>
      <w:r w:rsidRPr="006A46E9">
        <w:rPr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A46E9">
        <w:rPr>
          <w:sz w:val="24"/>
          <w:szCs w:val="24"/>
        </w:rPr>
        <w:t xml:space="preserve">осознанно применять изученные понятия (автор, мораль басни, литературный герой, персонаж, </w:t>
      </w:r>
      <w:r w:rsidRPr="006A46E9">
        <w:rPr>
          <w:sz w:val="24"/>
          <w:szCs w:val="24"/>
        </w:rPr>
        <w:lastRenderedPageBreak/>
        <w:t>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A46E9">
        <w:rPr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 xml:space="preserve">составлять краткий отзыв о прочитанном произведении по заданному алгоритму; 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A46E9">
        <w:rPr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81394" w:rsidRPr="006A46E9" w:rsidRDefault="00A81394" w:rsidP="00A81394">
      <w:pPr>
        <w:pStyle w:val="a6"/>
        <w:numPr>
          <w:ilvl w:val="0"/>
          <w:numId w:val="24"/>
        </w:numPr>
        <w:shd w:val="clear" w:color="auto" w:fill="FFFFFF"/>
        <w:ind w:left="426" w:hanging="284"/>
        <w:jc w:val="both"/>
        <w:rPr>
          <w:rFonts w:eastAsiaTheme="minorHAnsi"/>
          <w:sz w:val="24"/>
          <w:szCs w:val="24"/>
          <w:lang w:eastAsia="en-US"/>
        </w:rPr>
      </w:pPr>
      <w:r w:rsidRPr="006A46E9">
        <w:rPr>
          <w:sz w:val="24"/>
          <w:szCs w:val="24"/>
        </w:rPr>
        <w:t>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A81394" w:rsidRDefault="00A81394" w:rsidP="00A81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</w:pPr>
    </w:p>
    <w:p w:rsidR="00A81394" w:rsidRPr="006E13C4" w:rsidRDefault="00A81394" w:rsidP="00A81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уровню подготовки </w:t>
      </w:r>
      <w:proofErr w:type="gramStart"/>
      <w:r w:rsidRPr="0073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73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курсу «Литературное чтение» к концу 3-го года обучения</w:t>
      </w:r>
      <w:bookmarkStart w:id="9" w:name="_Hlk112001631"/>
      <w:bookmarkStart w:id="10" w:name="_Hlk112001607"/>
    </w:p>
    <w:p w:rsidR="00A81394" w:rsidRPr="007327BA" w:rsidRDefault="00A81394" w:rsidP="00A81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Обучающиеся </w:t>
      </w:r>
      <w:bookmarkEnd w:id="9"/>
      <w:r w:rsidRPr="007327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должны знать:</w:t>
      </w:r>
    </w:p>
    <w:bookmarkEnd w:id="10"/>
    <w:p w:rsidR="00A81394" w:rsidRPr="007327BA" w:rsidRDefault="00A81394" w:rsidP="00A81394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наизусть не менее 15 стихотворений; </w:t>
      </w:r>
    </w:p>
    <w:p w:rsidR="00A81394" w:rsidRPr="007327BA" w:rsidRDefault="00A81394" w:rsidP="00A81394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названия, основное содержание изученных литературных произведений, их авторов;</w:t>
      </w:r>
    </w:p>
    <w:p w:rsidR="00A81394" w:rsidRPr="007327BA" w:rsidRDefault="00A81394" w:rsidP="00A81394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книги (обложка, оглавление, титульный лист, иллюстрация).</w:t>
      </w:r>
    </w:p>
    <w:p w:rsidR="00A81394" w:rsidRPr="007327BA" w:rsidRDefault="00A81394" w:rsidP="00A81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1" w:name="_Hlk112001650"/>
      <w:r w:rsidRPr="007327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</w:t>
      </w:r>
      <w:r w:rsidRPr="007327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327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должны уметь:</w:t>
      </w:r>
    </w:p>
    <w:bookmarkEnd w:id="11"/>
    <w:p w:rsidR="00A81394" w:rsidRDefault="00A81394" w:rsidP="00A8139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и понижать голос в соответствии со знаками препинания и характером</w:t>
      </w:r>
    </w:p>
    <w:p w:rsidR="00A81394" w:rsidRPr="007327BA" w:rsidRDefault="00A81394" w:rsidP="00A813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содержания;</w:t>
      </w:r>
    </w:p>
    <w:p w:rsidR="00A81394" w:rsidRPr="007327BA" w:rsidRDefault="00A81394" w:rsidP="00A8139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паузы и выбирать темп чтения в зависимости от смысла, читаемого;</w:t>
      </w:r>
    </w:p>
    <w:p w:rsidR="00A81394" w:rsidRPr="007327BA" w:rsidRDefault="00A81394" w:rsidP="00A8139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главную мысль произведения;</w:t>
      </w:r>
    </w:p>
    <w:p w:rsidR="00A81394" w:rsidRDefault="00A81394" w:rsidP="00A8139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воспроизводить содержание текста по вопросам или картинному плану, данному </w:t>
      </w:r>
      <w:proofErr w:type="gramStart"/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81394" w:rsidRPr="007327BA" w:rsidRDefault="00A81394" w:rsidP="00A813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учебнике</w:t>
      </w:r>
      <w:proofErr w:type="gramEnd"/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1394" w:rsidRPr="007327BA" w:rsidRDefault="00A81394" w:rsidP="00A8139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пересказывать небольшие произведения с отчетливо выраженным сюжетом;</w:t>
      </w:r>
    </w:p>
    <w:p w:rsidR="00A81394" w:rsidRDefault="00A81394" w:rsidP="00A8139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по содержанию текста, находить в нем предложения,</w:t>
      </w:r>
    </w:p>
    <w:p w:rsidR="00A81394" w:rsidRPr="007327BA" w:rsidRDefault="00A81394" w:rsidP="00A813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proofErr w:type="gramEnd"/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устное высказывание;</w:t>
      </w:r>
    </w:p>
    <w:p w:rsidR="00A81394" w:rsidRDefault="00A81394" w:rsidP="00A8139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раскрывать содержание иллюстраций к произведению; соотносить их с отрывками </w:t>
      </w:r>
    </w:p>
    <w:p w:rsidR="00A81394" w:rsidRPr="007327BA" w:rsidRDefault="00A81394" w:rsidP="00A813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рассказа, находить в тексте слова, соответствующие им;</w:t>
      </w:r>
    </w:p>
    <w:p w:rsidR="00A81394" w:rsidRPr="007327BA" w:rsidRDefault="00A81394" w:rsidP="00A8139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делить текст на части, озаглавливать их, выявлять основную мысль </w:t>
      </w:r>
      <w:proofErr w:type="gramStart"/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1394" w:rsidRPr="007327BA" w:rsidRDefault="00A81394" w:rsidP="00A8139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</w:r>
    </w:p>
    <w:p w:rsidR="00A81394" w:rsidRPr="007327BA" w:rsidRDefault="00A81394" w:rsidP="00A8139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</w:r>
    </w:p>
    <w:p w:rsidR="00A81394" w:rsidRPr="007327BA" w:rsidRDefault="00A81394" w:rsidP="00A81394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стихотворные произведения наизусть (по выбору);</w:t>
      </w:r>
    </w:p>
    <w:p w:rsidR="00A81394" w:rsidRPr="007327BA" w:rsidRDefault="00A81394" w:rsidP="00A81394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различать жанры художественной литературы (сказка, рассказ, басня), различать сказки народные и литературные; </w:t>
      </w:r>
    </w:p>
    <w:p w:rsidR="00A81394" w:rsidRPr="007327BA" w:rsidRDefault="00A81394" w:rsidP="00A81394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произведений фольклора (пословицы, загадки, сказки).</w:t>
      </w:r>
    </w:p>
    <w:p w:rsidR="00A81394" w:rsidRPr="006E13C4" w:rsidRDefault="00A81394" w:rsidP="00A81394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навыками сознательного, правильного и выразительного чтения целыми словами при темпе громкого чтения незнакомого текста не ниже 70 – 75 слов в минуту.</w:t>
      </w:r>
    </w:p>
    <w:p w:rsidR="00A81394" w:rsidRPr="007327BA" w:rsidRDefault="00A81394" w:rsidP="00A81394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27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27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7327B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:</w:t>
      </w:r>
    </w:p>
    <w:p w:rsidR="00A81394" w:rsidRPr="007327BA" w:rsidRDefault="00A81394" w:rsidP="00A81394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 чтения книг;</w:t>
      </w:r>
    </w:p>
    <w:p w:rsidR="00A81394" w:rsidRPr="007327BA" w:rsidRDefault="00A81394" w:rsidP="00A81394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 оценочных суждений о прочитанном произведении (герое, событии);</w:t>
      </w:r>
    </w:p>
    <w:p w:rsidR="00A81394" w:rsidRPr="007327BA" w:rsidRDefault="00A81394" w:rsidP="00A81394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 выбора и определения содержания книги по её элементам;</w:t>
      </w:r>
    </w:p>
    <w:p w:rsidR="00A81394" w:rsidRPr="007327BA" w:rsidRDefault="00A81394" w:rsidP="00A81394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A81394" w:rsidRDefault="00A81394" w:rsidP="00A81394">
      <w:pPr>
        <w:pStyle w:val="a6"/>
        <w:shd w:val="clear" w:color="auto" w:fill="FFFFFF"/>
        <w:spacing w:after="115"/>
        <w:rPr>
          <w:b/>
          <w:color w:val="000000"/>
          <w:sz w:val="24"/>
          <w:szCs w:val="24"/>
        </w:rPr>
      </w:pPr>
    </w:p>
    <w:p w:rsidR="00A81394" w:rsidRDefault="00A81394" w:rsidP="00A81394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Система</w:t>
      </w:r>
      <w:r w:rsidRPr="00831B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оцен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 достижения планируемых результатов</w:t>
      </w:r>
    </w:p>
    <w:p w:rsidR="00A81394" w:rsidRPr="009751D9" w:rsidRDefault="00A81394" w:rsidP="00A8139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3B">
        <w:rPr>
          <w:rFonts w:ascii="Times New Roman" w:eastAsia="Calibri" w:hAnsi="Times New Roman" w:cs="Times New Roman"/>
          <w:i/>
          <w:sz w:val="24"/>
          <w:szCs w:val="24"/>
        </w:rPr>
        <w:t>Система оценивания по чтению и читательской деятельности</w:t>
      </w:r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Pr="009751D9">
        <w:rPr>
          <w:rFonts w:ascii="Times New Roman" w:eastAsia="Calibri" w:hAnsi="Times New Roman" w:cs="Times New Roman"/>
          <w:sz w:val="24"/>
          <w:szCs w:val="24"/>
        </w:rPr>
        <w:softHyphen/>
        <w:t>ответствуют</w:t>
      </w:r>
    </w:p>
    <w:p w:rsidR="00A81394" w:rsidRPr="009751D9" w:rsidRDefault="00A81394" w:rsidP="00A813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51D9">
        <w:rPr>
          <w:rFonts w:ascii="Times New Roman" w:eastAsia="Calibri" w:hAnsi="Times New Roman" w:cs="Times New Roman"/>
          <w:sz w:val="24"/>
          <w:szCs w:val="24"/>
        </w:rPr>
        <w:t>общим требованиям, указанным в «</w:t>
      </w:r>
      <w:r w:rsidRPr="009751D9">
        <w:rPr>
          <w:rFonts w:ascii="Times New Roman" w:eastAsia="Calibri" w:hAnsi="Times New Roman" w:cs="Times New Roman"/>
          <w:bCs/>
          <w:sz w:val="24"/>
          <w:szCs w:val="24"/>
        </w:rPr>
        <w:t>Письме Министерства общего и профессионального образования РФ от 19.11.98 г. № 1561/14-15»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81394" w:rsidRPr="00AF56FF" w:rsidRDefault="00A81394" w:rsidP="00A81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 </w:t>
      </w:r>
      <w:r w:rsidRPr="009751D9">
        <w:rPr>
          <w:rFonts w:ascii="Times New Roman" w:eastAsia="Calibri" w:hAnsi="Times New Roman" w:cs="Times New Roman"/>
          <w:bCs/>
          <w:sz w:val="24"/>
          <w:szCs w:val="24"/>
        </w:rPr>
        <w:t>Результаты обучения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фиксируются в </w:t>
      </w:r>
      <w:r w:rsidRPr="009751D9">
        <w:rPr>
          <w:rFonts w:ascii="Times New Roman" w:eastAsia="Calibri" w:hAnsi="Times New Roman" w:cs="Times New Roman"/>
          <w:spacing w:val="-3"/>
          <w:sz w:val="24"/>
          <w:szCs w:val="24"/>
        </w:rPr>
        <w:t>портфолио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751D9">
        <w:rPr>
          <w:rFonts w:ascii="Times New Roman" w:eastAsia="Calibri" w:hAnsi="Times New Roman" w:cs="Times New Roman"/>
          <w:spacing w:val="-3"/>
          <w:sz w:val="24"/>
          <w:szCs w:val="24"/>
        </w:rPr>
        <w:t>обучающегося.</w:t>
      </w:r>
    </w:p>
    <w:p w:rsidR="00A81394" w:rsidRPr="00CC2A85" w:rsidRDefault="00A81394" w:rsidP="00A8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организации контроля по литературному чтению</w:t>
      </w:r>
    </w:p>
    <w:p w:rsidR="00A81394" w:rsidRPr="00CC2A85" w:rsidRDefault="00A81394" w:rsidP="00A81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проверяются следующие умения и навыки, связанные с </w:t>
      </w:r>
      <w:r w:rsidRPr="009341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читательской деятельностью</w:t>
      </w:r>
      <w:r w:rsidRPr="009341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 </w:t>
      </w:r>
      <w:r w:rsidRPr="00CC2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осознанного чтения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определенном темпе (вслух и «про себя»); уме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 w:rsidRPr="00CC2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выразительно читать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пересказывать текст, учить </w:t>
      </w:r>
      <w:r w:rsidRPr="00CC2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наизусть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стихотворение, прозаи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произведение.</w:t>
      </w:r>
    </w:p>
    <w:p w:rsidR="00A81394" w:rsidRPr="00CC2A85" w:rsidRDefault="00A81394" w:rsidP="00A81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умения </w:t>
      </w:r>
      <w:r w:rsidRPr="00CC2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пересказывать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proofErr w:type="gramStart"/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оизведения особое внимание уделяется пра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вильности передачи основного содержания текс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последовательности и полноте развития сюже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выразительности при характеристике образов.</w:t>
      </w:r>
    </w:p>
    <w:p w:rsidR="00A81394" w:rsidRPr="00CC2A85" w:rsidRDefault="00A81394" w:rsidP="00A81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</w:t>
      </w:r>
      <w:r w:rsidRPr="009341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техники чтения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контроли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рует и собственно </w:t>
      </w:r>
      <w:r w:rsidRPr="009341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читательскую деятельность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школьника: умение ориентироваться в книге, знание литературных произведений, их жан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и особенностей, знание имен детских пи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сателей и поэтов и их жанровые приоритеты (писал сказки, стихи о природе и т.п.).</w:t>
      </w:r>
    </w:p>
    <w:p w:rsidR="00A81394" w:rsidRPr="009751D9" w:rsidRDefault="00A81394" w:rsidP="00A81394">
      <w:pPr>
        <w:pStyle w:val="a6"/>
        <w:ind w:left="0"/>
        <w:jc w:val="both"/>
        <w:rPr>
          <w:rFonts w:eastAsia="Calibri"/>
          <w:b/>
          <w:sz w:val="24"/>
          <w:szCs w:val="24"/>
        </w:rPr>
      </w:pPr>
      <w:r w:rsidRPr="009751D9">
        <w:rPr>
          <w:rFonts w:eastAsia="Calibri"/>
          <w:sz w:val="24"/>
          <w:szCs w:val="24"/>
        </w:rPr>
        <w:t xml:space="preserve">     Учитывая особенности у</w:t>
      </w:r>
      <w:r>
        <w:rPr>
          <w:rFonts w:eastAsia="Calibri"/>
          <w:sz w:val="24"/>
          <w:szCs w:val="24"/>
        </w:rPr>
        <w:t xml:space="preserve">ровня </w:t>
      </w:r>
      <w:proofErr w:type="spellStart"/>
      <w:r>
        <w:rPr>
          <w:rFonts w:eastAsia="Calibri"/>
          <w:sz w:val="24"/>
          <w:szCs w:val="24"/>
        </w:rPr>
        <w:t>сформированн</w:t>
      </w:r>
      <w:r w:rsidRPr="009751D9">
        <w:rPr>
          <w:rFonts w:eastAsia="Calibri"/>
          <w:sz w:val="24"/>
          <w:szCs w:val="24"/>
        </w:rPr>
        <w:t>ости</w:t>
      </w:r>
      <w:proofErr w:type="spellEnd"/>
      <w:r w:rsidRPr="009751D9">
        <w:rPr>
          <w:rFonts w:eastAsia="Calibri"/>
          <w:sz w:val="24"/>
          <w:szCs w:val="24"/>
        </w:rPr>
        <w:t xml:space="preserve"> навыка чтения школьников, учитель ставит </w:t>
      </w:r>
      <w:r w:rsidRPr="00405D4C">
        <w:rPr>
          <w:rFonts w:eastAsia="Calibri"/>
          <w:b/>
          <w:i/>
          <w:sz w:val="24"/>
          <w:szCs w:val="24"/>
        </w:rPr>
        <w:t>конкретные зада</w:t>
      </w:r>
      <w:r w:rsidRPr="00405D4C">
        <w:rPr>
          <w:rFonts w:eastAsia="Calibri"/>
          <w:b/>
          <w:i/>
          <w:sz w:val="24"/>
          <w:szCs w:val="24"/>
        </w:rPr>
        <w:softHyphen/>
        <w:t>чи контролирующей деятельности:</w:t>
      </w:r>
    </w:p>
    <w:p w:rsidR="00A81394" w:rsidRPr="009751D9" w:rsidRDefault="00A81394" w:rsidP="00A8139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FF">
        <w:rPr>
          <w:rFonts w:ascii="Times New Roman" w:eastAsia="Calibri" w:hAnsi="Times New Roman" w:cs="Times New Roman"/>
          <w:i/>
          <w:iCs/>
          <w:sz w:val="24"/>
          <w:szCs w:val="24"/>
        </w:rPr>
        <w:t>в первом классе</w:t>
      </w:r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 проверяется </w:t>
      </w:r>
      <w:proofErr w:type="spellStart"/>
      <w:r w:rsidRPr="009751D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 слогового способа чтения, осознание общего смысла чи</w:t>
      </w:r>
      <w:r w:rsidRPr="009751D9">
        <w:rPr>
          <w:rFonts w:ascii="Times New Roman" w:eastAsia="Calibri" w:hAnsi="Times New Roman" w:cs="Times New Roman"/>
          <w:sz w:val="24"/>
          <w:szCs w:val="24"/>
        </w:rPr>
        <w:softHyphen/>
        <w:t>таемого текста при темпе чтения не менее 25—30 слов в минуту (на конец года); понимание значения от</w:t>
      </w:r>
      <w:r w:rsidRPr="009751D9">
        <w:rPr>
          <w:rFonts w:ascii="Times New Roman" w:eastAsia="Calibri" w:hAnsi="Times New Roman" w:cs="Times New Roman"/>
          <w:sz w:val="24"/>
          <w:szCs w:val="24"/>
        </w:rPr>
        <w:softHyphen/>
        <w:t>дельных слов и предложений;</w:t>
      </w:r>
    </w:p>
    <w:p w:rsidR="00A81394" w:rsidRPr="009751D9" w:rsidRDefault="00A81394" w:rsidP="00A81394">
      <w:pPr>
        <w:numPr>
          <w:ilvl w:val="0"/>
          <w:numId w:val="2"/>
        </w:numPr>
        <w:tabs>
          <w:tab w:val="left" w:pos="142"/>
        </w:tabs>
        <w:spacing w:before="100" w:beforeAutospacing="1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1D9">
        <w:rPr>
          <w:rFonts w:ascii="Times New Roman" w:eastAsia="Calibri" w:hAnsi="Times New Roman" w:cs="Times New Roman"/>
          <w:i/>
          <w:iCs/>
          <w:sz w:val="24"/>
          <w:szCs w:val="24"/>
        </w:rPr>
        <w:t>во втором классе</w:t>
      </w:r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 проверяется </w:t>
      </w:r>
      <w:proofErr w:type="spellStart"/>
      <w:r w:rsidRPr="009751D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 умения читать целыми словами и словосочетаниями; осознание общего смысла и содержания прочитанного текста при темпе чтения вслух не менее 45—50слов в минуту (на конец года); умение использовать паузы, соответствующие знакам препинания, интонации, передающие характерные особенности героев;</w:t>
      </w:r>
    </w:p>
    <w:p w:rsidR="00A81394" w:rsidRPr="009751D9" w:rsidRDefault="00A81394" w:rsidP="00A81394">
      <w:pPr>
        <w:numPr>
          <w:ilvl w:val="0"/>
          <w:numId w:val="2"/>
        </w:numPr>
        <w:tabs>
          <w:tab w:val="left" w:pos="142"/>
        </w:tabs>
        <w:spacing w:before="100" w:beforeAutospacing="1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56F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 третьем классе</w:t>
      </w:r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 наряду с проверкой </w:t>
      </w:r>
      <w:proofErr w:type="spellStart"/>
      <w:r w:rsidRPr="009751D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 умения читать целыми словами основными за</w:t>
      </w:r>
      <w:r w:rsidRPr="009751D9">
        <w:rPr>
          <w:rFonts w:ascii="Times New Roman" w:eastAsia="Calibri" w:hAnsi="Times New Roman" w:cs="Times New Roman"/>
          <w:sz w:val="24"/>
          <w:szCs w:val="24"/>
        </w:rPr>
        <w:softHyphen/>
        <w:t>дачами контроля являются достижение осмысления прочитанного текста при темпе чтения не менее 65—70 слов в минуту (вслух) и 85—90 слов в минуту (про себя); проверка выразительности чтения подготов</w:t>
      </w:r>
      <w:r w:rsidRPr="009751D9">
        <w:rPr>
          <w:rFonts w:ascii="Times New Roman" w:eastAsia="Calibri" w:hAnsi="Times New Roman" w:cs="Times New Roman"/>
          <w:sz w:val="24"/>
          <w:szCs w:val="24"/>
        </w:rPr>
        <w:softHyphen/>
        <w:t>ленного текста прозаических произведений и стихотворений, использование основных средств вы</w:t>
      </w:r>
      <w:r w:rsidRPr="009751D9">
        <w:rPr>
          <w:rFonts w:ascii="Times New Roman" w:eastAsia="Calibri" w:hAnsi="Times New Roman" w:cs="Times New Roman"/>
          <w:sz w:val="24"/>
          <w:szCs w:val="24"/>
        </w:rPr>
        <w:softHyphen/>
        <w:t>разительности: пауз, логических ударений, интонационного рисунка;</w:t>
      </w:r>
      <w:proofErr w:type="gramEnd"/>
    </w:p>
    <w:p w:rsidR="00A81394" w:rsidRDefault="00A81394" w:rsidP="00A8139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51D9">
        <w:rPr>
          <w:rFonts w:ascii="Times New Roman" w:eastAsia="Calibri" w:hAnsi="Times New Roman" w:cs="Times New Roman"/>
          <w:i/>
          <w:iCs/>
          <w:sz w:val="24"/>
          <w:szCs w:val="24"/>
        </w:rPr>
        <w:t>в четвертом классе</w:t>
      </w:r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 проверяется </w:t>
      </w:r>
      <w:proofErr w:type="spellStart"/>
      <w:r w:rsidRPr="009751D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 умения читать словосочетаниями и синтагмами; до</w:t>
      </w:r>
      <w:r w:rsidRPr="009751D9">
        <w:rPr>
          <w:rFonts w:ascii="Times New Roman" w:eastAsia="Calibri" w:hAnsi="Times New Roman" w:cs="Times New Roman"/>
          <w:sz w:val="24"/>
          <w:szCs w:val="24"/>
        </w:rPr>
        <w:softHyphen/>
        <w:t>стижение осмысления текста, прочитанного при ориентировочном темпе 80—90 слов в минуту (вслух) и 115—120 слов в минуту (про себя); выразительность чтения по книге и наизусть как подготовленного, так и не подготовленного текста, самостоятельный выбор элементарных средств выразительности в зависи</w:t>
      </w:r>
      <w:r w:rsidRPr="009751D9">
        <w:rPr>
          <w:rFonts w:ascii="Times New Roman" w:eastAsia="Calibri" w:hAnsi="Times New Roman" w:cs="Times New Roman"/>
          <w:sz w:val="24"/>
          <w:szCs w:val="24"/>
        </w:rPr>
        <w:softHyphen/>
        <w:t>мости от характера произведения.</w:t>
      </w:r>
      <w:proofErr w:type="gramEnd"/>
    </w:p>
    <w:p w:rsidR="00A81394" w:rsidRDefault="00A81394" w:rsidP="00A8139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394" w:rsidRPr="00C50694" w:rsidRDefault="00A81394" w:rsidP="00A81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Style w:val="submenu-table"/>
          <w:rFonts w:ascii="Times New Roman" w:hAnsi="Times New Roman" w:cs="Times New Roman"/>
          <w:sz w:val="24"/>
          <w:szCs w:val="24"/>
        </w:rPr>
        <w:lastRenderedPageBreak/>
        <w:t>Классификация ошибок и недочетов, влияющих на снижение оценки</w:t>
      </w:r>
      <w:r w:rsidRPr="00C50694">
        <w:rPr>
          <w:rFonts w:ascii="Times New Roman" w:hAnsi="Times New Roman" w:cs="Times New Roman"/>
          <w:sz w:val="24"/>
          <w:szCs w:val="24"/>
        </w:rPr>
        <w:br/>
      </w:r>
      <w:r w:rsidRPr="00C50694">
        <w:rPr>
          <w:rFonts w:ascii="Times New Roman" w:hAnsi="Times New Roman" w:cs="Times New Roman"/>
          <w:i/>
          <w:iCs/>
          <w:sz w:val="24"/>
          <w:szCs w:val="24"/>
        </w:rPr>
        <w:t>Ошибки:</w:t>
      </w:r>
    </w:p>
    <w:p w:rsidR="00A81394" w:rsidRPr="00C50694" w:rsidRDefault="00A81394" w:rsidP="00A8139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A81394" w:rsidRPr="00C50694" w:rsidRDefault="00A81394" w:rsidP="00A8139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 xml:space="preserve">неправильная постановка ударений (более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C50694">
        <w:rPr>
          <w:rFonts w:ascii="Times New Roman" w:hAnsi="Times New Roman" w:cs="Times New Roman"/>
          <w:sz w:val="24"/>
          <w:szCs w:val="24"/>
        </w:rPr>
        <w:t>);</w:t>
      </w:r>
    </w:p>
    <w:p w:rsidR="00A81394" w:rsidRPr="00C50694" w:rsidRDefault="00A81394" w:rsidP="00A8139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A81394" w:rsidRPr="00C50694" w:rsidRDefault="00A81394" w:rsidP="00A8139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A81394" w:rsidRPr="00C50694" w:rsidRDefault="00A81394" w:rsidP="00A813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>неправильные ответы на вопросы по содержанию текста;</w:t>
      </w:r>
    </w:p>
    <w:p w:rsidR="00A81394" w:rsidRPr="00C50694" w:rsidRDefault="00A81394" w:rsidP="00A813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>неумение выделить основную мысль прочитанного; неумение найти в тексте слова и выражения, под</w:t>
      </w:r>
      <w:r w:rsidRPr="00C50694">
        <w:rPr>
          <w:rFonts w:ascii="Times New Roman" w:hAnsi="Times New Roman" w:cs="Times New Roman"/>
          <w:sz w:val="24"/>
          <w:szCs w:val="24"/>
        </w:rPr>
        <w:softHyphen/>
        <w:t>тверждающие понимание основного содержания прочитанного;</w:t>
      </w:r>
    </w:p>
    <w:p w:rsidR="00A81394" w:rsidRPr="00C50694" w:rsidRDefault="00A81394" w:rsidP="00A813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A81394" w:rsidRPr="00C50694" w:rsidRDefault="00A81394" w:rsidP="00A813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>нетвердое знание наизусть подготовленного текста;</w:t>
      </w:r>
    </w:p>
    <w:p w:rsidR="00A81394" w:rsidRPr="00C50694" w:rsidRDefault="00A81394" w:rsidP="00A81394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>монотонность чтения, отсутствие средств выразительности.</w:t>
      </w:r>
    </w:p>
    <w:p w:rsidR="00A81394" w:rsidRPr="00C50694" w:rsidRDefault="00A81394" w:rsidP="00A81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i/>
          <w:iCs/>
          <w:sz w:val="24"/>
          <w:szCs w:val="24"/>
        </w:rPr>
        <w:t>Недочеты:</w:t>
      </w:r>
    </w:p>
    <w:p w:rsidR="00A81394" w:rsidRPr="00C50694" w:rsidRDefault="00A81394" w:rsidP="00A8139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>не более двух неправильных ударений;</w:t>
      </w:r>
    </w:p>
    <w:p w:rsidR="00A81394" w:rsidRPr="00C50694" w:rsidRDefault="00A81394" w:rsidP="00A8139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A81394" w:rsidRPr="00C50694" w:rsidRDefault="00A81394" w:rsidP="00A8139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A81394" w:rsidRPr="00C50694" w:rsidRDefault="00A81394" w:rsidP="00A8139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>неточности при формулировке основной мысли произведения;</w:t>
      </w:r>
    </w:p>
    <w:p w:rsidR="00A81394" w:rsidRPr="00C50694" w:rsidRDefault="00A81394" w:rsidP="00A8139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 xml:space="preserve">нецелесообразность использования средств выразительности, недостаточная выразительность </w:t>
      </w:r>
      <w:proofErr w:type="gramStart"/>
      <w:r w:rsidRPr="00C5069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50694">
        <w:rPr>
          <w:rFonts w:ascii="Times New Roman" w:hAnsi="Times New Roman" w:cs="Times New Roman"/>
          <w:sz w:val="24"/>
          <w:szCs w:val="24"/>
        </w:rPr>
        <w:t xml:space="preserve"> пере</w:t>
      </w:r>
      <w:r w:rsidRPr="00C50694">
        <w:rPr>
          <w:rFonts w:ascii="Times New Roman" w:hAnsi="Times New Roman" w:cs="Times New Roman"/>
          <w:sz w:val="24"/>
          <w:szCs w:val="24"/>
        </w:rPr>
        <w:softHyphen/>
        <w:t>дачи характера персонажа.</w:t>
      </w:r>
    </w:p>
    <w:p w:rsidR="00A81394" w:rsidRPr="00FF2673" w:rsidRDefault="00A81394" w:rsidP="00A81394">
      <w:pPr>
        <w:pStyle w:val="a6"/>
        <w:ind w:left="142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A81394" w:rsidRPr="00CC2A85" w:rsidRDefault="00A81394" w:rsidP="00A8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Текущий контроль</w:t>
      </w:r>
      <w:r w:rsidRPr="00F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чтению проходит на каждом уроке в виде индивидуального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изусть или с листа. Осуществляется на матери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але изучаемых программных произведений в основном в устной форме. Возможны и письменные работы - небольшие по объему (отве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на вопросы, описание героя или события), а также самостоятельные работы с книгой, ил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люстрациями и оглавлением. Целесообразно для этого использовать и тестовые задания ти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 «закончи предложение», «найди правиль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ответ», «найди ошибку» и т.п.</w:t>
      </w:r>
    </w:p>
    <w:p w:rsidR="00A81394" w:rsidRPr="00CC2A85" w:rsidRDefault="00A81394" w:rsidP="00A8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Тематический контроль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после изучения определенной темы и может прохо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как в устной, так и в письменной форме. Письменная работа также может быть прове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дена в виде тестовых заданий, построенных с учетом предмета чтения.</w:t>
      </w:r>
    </w:p>
    <w:p w:rsidR="00A81394" w:rsidRDefault="00A81394" w:rsidP="00A81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2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Итоговый контроль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незнакомые тексты. При выборе текста осу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ществляется подсчет количества слов (слово «средней» длины равно 6 знакам, к знакам отно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 как букву, так и пробел между словами). Для проверки понимания текста учитель задает по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чтения вопросы. Проверка навыка чтения «про себя» проводится фронтально или группа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Для проверки учитель заготавливает инди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видуальные карточки, которые получает каж</w:t>
      </w:r>
      <w:r w:rsidRPr="00CC2A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дый ученик. Задания на карточках могут быть общими, а могут быть дифференцированными. </w:t>
      </w:r>
    </w:p>
    <w:p w:rsidR="00A81394" w:rsidRDefault="00A81394" w:rsidP="00A813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1394" w:rsidRPr="00995D8B" w:rsidRDefault="00A81394" w:rsidP="00A813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53EE">
        <w:rPr>
          <w:rFonts w:ascii="Times New Roman" w:eastAsia="Calibri" w:hAnsi="Times New Roman" w:cs="Times New Roman"/>
          <w:b/>
          <w:i/>
          <w:sz w:val="24"/>
          <w:szCs w:val="24"/>
        </w:rPr>
        <w:t>При оценке домашнего чтения</w:t>
      </w:r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 предъявляются более высокие требования, чем 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1D9">
        <w:rPr>
          <w:rFonts w:ascii="Times New Roman" w:eastAsia="Calibri" w:hAnsi="Times New Roman" w:cs="Times New Roman"/>
          <w:sz w:val="24"/>
          <w:szCs w:val="24"/>
        </w:rPr>
        <w:t>чтении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1D9">
        <w:rPr>
          <w:rFonts w:ascii="Times New Roman" w:eastAsia="Calibri" w:hAnsi="Times New Roman" w:cs="Times New Roman"/>
          <w:sz w:val="24"/>
          <w:szCs w:val="24"/>
        </w:rPr>
        <w:t>без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1D9">
        <w:rPr>
          <w:rFonts w:ascii="Times New Roman" w:eastAsia="Calibri" w:hAnsi="Times New Roman" w:cs="Times New Roman"/>
          <w:sz w:val="24"/>
          <w:szCs w:val="24"/>
        </w:rPr>
        <w:t>предварительной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1D9">
        <w:rPr>
          <w:rFonts w:ascii="Times New Roman" w:eastAsia="Calibri" w:hAnsi="Times New Roman" w:cs="Times New Roman"/>
          <w:sz w:val="24"/>
          <w:szCs w:val="24"/>
        </w:rPr>
        <w:t>подготовки. Оценка за чтение должна выставляться на основе устного ответа и самостоятельного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чтения ученика. </w:t>
      </w:r>
      <w:proofErr w:type="gramStart"/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Объем прочитанного на оценку должен быть не менее: в 1-м классе - 1/4 страницы, </w:t>
      </w:r>
      <w:r w:rsidRPr="00AF56FF">
        <w:rPr>
          <w:rFonts w:ascii="Times New Roman" w:eastAsia="Calibri" w:hAnsi="Times New Roman" w:cs="Times New Roman"/>
          <w:sz w:val="24"/>
          <w:szCs w:val="24"/>
        </w:rPr>
        <w:t>во 2-м классе</w:t>
      </w:r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 -1/3 страницы, </w:t>
      </w:r>
      <w:r w:rsidRPr="00AF56FF">
        <w:rPr>
          <w:rFonts w:ascii="Times New Roman" w:eastAsia="Calibri" w:hAnsi="Times New Roman" w:cs="Times New Roman"/>
          <w:b/>
          <w:sz w:val="24"/>
          <w:szCs w:val="24"/>
        </w:rPr>
        <w:t>в 3-м классе</w:t>
      </w:r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 -1/2, в 4-м классе 3/4 страницы учебной книги для чтения.</w:t>
      </w:r>
      <w:r w:rsidRPr="009751D9">
        <w:rPr>
          <w:rFonts w:ascii="Times New Roman" w:eastAsia="Calibri" w:hAnsi="Times New Roman" w:cs="Times New Roman"/>
          <w:sz w:val="24"/>
          <w:szCs w:val="24"/>
        </w:rPr>
        <w:br/>
      </w:r>
      <w:proofErr w:type="gramEnd"/>
    </w:p>
    <w:p w:rsidR="00A81394" w:rsidRPr="00995D8B" w:rsidRDefault="00A81394" w:rsidP="00A81394">
      <w:pPr>
        <w:pStyle w:val="TableParagraph"/>
        <w:rPr>
          <w:sz w:val="24"/>
          <w:szCs w:val="24"/>
        </w:rPr>
      </w:pPr>
      <w:r w:rsidRPr="00C50694">
        <w:rPr>
          <w:rStyle w:val="submenu-table"/>
          <w:rFonts w:eastAsia="Calibri"/>
          <w:sz w:val="24"/>
          <w:szCs w:val="24"/>
        </w:rPr>
        <w:t xml:space="preserve">Характеристика цифровой оценки (отметки) в </w:t>
      </w:r>
      <w:r w:rsidRPr="00C50694">
        <w:rPr>
          <w:b/>
          <w:sz w:val="24"/>
          <w:szCs w:val="24"/>
        </w:rPr>
        <w:t>3 классе.</w:t>
      </w:r>
      <w:r w:rsidRPr="00C50694">
        <w:rPr>
          <w:color w:val="FF0000"/>
          <w:sz w:val="24"/>
          <w:szCs w:val="24"/>
        </w:rPr>
        <w:br/>
      </w:r>
      <w:r w:rsidRPr="00995D8B">
        <w:rPr>
          <w:b/>
          <w:i/>
          <w:sz w:val="24"/>
          <w:szCs w:val="24"/>
        </w:rPr>
        <w:t>Оценка "5"</w:t>
      </w:r>
      <w:r w:rsidRPr="00995D8B">
        <w:rPr>
          <w:sz w:val="24"/>
          <w:szCs w:val="24"/>
        </w:rPr>
        <w:t xml:space="preserve"> ставится ученику, если он:</w:t>
      </w:r>
      <w:r w:rsidRPr="00995D8B">
        <w:rPr>
          <w:sz w:val="24"/>
          <w:szCs w:val="24"/>
        </w:rPr>
        <w:br/>
        <w:t xml:space="preserve">- понимает смысл прочитанного, читает правильно целыми словами, слова </w:t>
      </w:r>
      <w:proofErr w:type="gramStart"/>
      <w:r w:rsidRPr="00995D8B">
        <w:rPr>
          <w:sz w:val="24"/>
          <w:szCs w:val="24"/>
        </w:rPr>
        <w:t>сложной</w:t>
      </w:r>
      <w:proofErr w:type="gramEnd"/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 xml:space="preserve"> слоговой структуры прочитывает по слогам (1 полугодие)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95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5D8B">
        <w:rPr>
          <w:rFonts w:ascii="Times New Roman" w:hAnsi="Times New Roman" w:cs="Times New Roman"/>
          <w:sz w:val="24"/>
          <w:szCs w:val="24"/>
        </w:rPr>
        <w:t xml:space="preserve">читает целыми словами (2полугодие);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 xml:space="preserve">- читает текст выразительно, соблюдает логические ударения и паузы;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 xml:space="preserve">- самостоятельно делит небольшой текст на части, выделяет главное, передает содержание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95D8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95D8B">
        <w:rPr>
          <w:rFonts w:ascii="Times New Roman" w:hAnsi="Times New Roman" w:cs="Times New Roman"/>
          <w:sz w:val="24"/>
          <w:szCs w:val="24"/>
        </w:rPr>
        <w:t xml:space="preserve">, грамматически правильно строит свою речь;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lastRenderedPageBreak/>
        <w:t>- 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 xml:space="preserve"> -твердо знает наизусть стихотворение и читает его выразительно.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b/>
          <w:i/>
          <w:sz w:val="24"/>
          <w:szCs w:val="24"/>
        </w:rPr>
        <w:t>Оценка "4"</w:t>
      </w:r>
      <w:r w:rsidRPr="00995D8B">
        <w:rPr>
          <w:rFonts w:ascii="Times New Roman" w:hAnsi="Times New Roman" w:cs="Times New Roman"/>
          <w:sz w:val="24"/>
          <w:szCs w:val="24"/>
        </w:rPr>
        <w:t xml:space="preserve"> ставится ученику, если он: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 xml:space="preserve"> - читает текст осознанно, выразительно, целыми словами, отдельные трудные слова - по слогам (1полугодие);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 xml:space="preserve">-читает целыми словами, допускает 1-2 ошибки в словах, в соблюдении пауз и логических ударений (2 полугодие);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 xml:space="preserve">-допускает 1-2 негрубые ошибки при передаче прочитанного, при делении текста на части, нахождении нужных эпизодов рассказа по заданию учителя;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 xml:space="preserve">- правильно понимает основной смысл прочитанного, но выражает его неточно;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>- знает наизусть стихотворение, выразительно читает его, но допускает незначительные ошибки (повторы, длительные паузы и др.).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 xml:space="preserve"> </w:t>
      </w:r>
      <w:r w:rsidRPr="00995D8B">
        <w:rPr>
          <w:rFonts w:ascii="Times New Roman" w:hAnsi="Times New Roman" w:cs="Times New Roman"/>
          <w:b/>
          <w:i/>
          <w:sz w:val="24"/>
          <w:szCs w:val="24"/>
        </w:rPr>
        <w:t>Оценка "3"</w:t>
      </w:r>
      <w:r w:rsidRPr="00995D8B">
        <w:rPr>
          <w:rFonts w:ascii="Times New Roman" w:hAnsi="Times New Roman" w:cs="Times New Roman"/>
          <w:sz w:val="24"/>
          <w:szCs w:val="24"/>
        </w:rPr>
        <w:t xml:space="preserve"> ставится ученику, если он: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 xml:space="preserve">- читает по </w:t>
      </w:r>
      <w:proofErr w:type="gramStart"/>
      <w:r w:rsidRPr="00995D8B">
        <w:rPr>
          <w:rFonts w:ascii="Times New Roman" w:hAnsi="Times New Roman" w:cs="Times New Roman"/>
          <w:sz w:val="24"/>
          <w:szCs w:val="24"/>
        </w:rPr>
        <w:t>слогам</w:t>
      </w:r>
      <w:proofErr w:type="gramEnd"/>
      <w:r w:rsidRPr="00995D8B">
        <w:rPr>
          <w:rFonts w:ascii="Times New Roman" w:hAnsi="Times New Roman" w:cs="Times New Roman"/>
          <w:sz w:val="24"/>
          <w:szCs w:val="24"/>
        </w:rPr>
        <w:t xml:space="preserve"> и только отдельные слова читает целиком (1 полугодие);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 xml:space="preserve">- переходит на чтение целыми словами, допускает 3-5 ошибок - замена, пропуск, перестановка букв, слогов, слов и постановка ударений в словах (2 полугодие); </w:t>
      </w:r>
      <w:r w:rsidRPr="00995D8B">
        <w:rPr>
          <w:rFonts w:ascii="Times New Roman" w:hAnsi="Times New Roman" w:cs="Times New Roman"/>
          <w:sz w:val="24"/>
          <w:szCs w:val="24"/>
        </w:rPr>
        <w:br/>
        <w:t xml:space="preserve">- 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нетвердо, читает монотонно.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b/>
          <w:i/>
          <w:sz w:val="24"/>
          <w:szCs w:val="24"/>
        </w:rPr>
        <w:t>Оценка "2"</w:t>
      </w:r>
      <w:r w:rsidRPr="00995D8B">
        <w:rPr>
          <w:rFonts w:ascii="Times New Roman" w:hAnsi="Times New Roman" w:cs="Times New Roman"/>
          <w:sz w:val="24"/>
          <w:szCs w:val="24"/>
        </w:rPr>
        <w:t xml:space="preserve"> ставится ученику, если он: 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>- читает монотонно, по слогам (1полугодие);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 xml:space="preserve"> - читает по слогам, только отдельные слова читает целиком (2 полугодие);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 xml:space="preserve"> - допускает более 6 ошибок;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5D8B">
        <w:rPr>
          <w:rFonts w:ascii="Times New Roman" w:hAnsi="Times New Roman" w:cs="Times New Roman"/>
          <w:sz w:val="24"/>
          <w:szCs w:val="24"/>
        </w:rPr>
        <w:t xml:space="preserve">искажает содержание прочитанного, не может выделить основную мысль прочитанного и разделить текст на части с помощью дополнительных вопросов; </w:t>
      </w:r>
    </w:p>
    <w:p w:rsidR="00A81394" w:rsidRPr="00995D8B" w:rsidRDefault="00A81394" w:rsidP="00A8139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D8B">
        <w:rPr>
          <w:rFonts w:ascii="Times New Roman" w:hAnsi="Times New Roman" w:cs="Times New Roman"/>
          <w:sz w:val="24"/>
          <w:szCs w:val="24"/>
        </w:rPr>
        <w:t>при чтении наизусть не полностью воспроизводит те</w:t>
      </w:r>
      <w:proofErr w:type="gramStart"/>
      <w:r w:rsidRPr="00995D8B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995D8B">
        <w:rPr>
          <w:rFonts w:ascii="Times New Roman" w:hAnsi="Times New Roman" w:cs="Times New Roman"/>
          <w:sz w:val="24"/>
          <w:szCs w:val="24"/>
        </w:rPr>
        <w:t>ихотворения.</w:t>
      </w:r>
      <w:r w:rsidRPr="00995D8B">
        <w:rPr>
          <w:rFonts w:ascii="Times New Roman" w:hAnsi="Times New Roman" w:cs="Times New Roman"/>
          <w:sz w:val="24"/>
          <w:szCs w:val="24"/>
        </w:rPr>
        <w:br/>
      </w:r>
    </w:p>
    <w:p w:rsidR="00A81394" w:rsidRPr="009751D9" w:rsidRDefault="00A81394" w:rsidP="00A81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1D9">
        <w:rPr>
          <w:rFonts w:ascii="Times New Roman" w:eastAsia="Calibri" w:hAnsi="Times New Roman" w:cs="Times New Roman"/>
          <w:b/>
          <w:sz w:val="24"/>
          <w:szCs w:val="24"/>
        </w:rPr>
        <w:t>Итоговые проверки навыка чтения</w:t>
      </w:r>
      <w:r w:rsidRPr="009751D9">
        <w:rPr>
          <w:rFonts w:ascii="Times New Roman" w:eastAsia="Calibri" w:hAnsi="Times New Roman" w:cs="Times New Roman"/>
          <w:sz w:val="24"/>
          <w:szCs w:val="24"/>
        </w:rPr>
        <w:t xml:space="preserve"> проводятся три раза в год; входной контроль, в конце I и II полугодий.</w:t>
      </w:r>
    </w:p>
    <w:p w:rsidR="00A81394" w:rsidRDefault="00A81394" w:rsidP="00A81394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1394" w:rsidRPr="006E13C4" w:rsidRDefault="00A81394" w:rsidP="00A8139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1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проведении проверочных работ использую следующую литературу:</w:t>
      </w:r>
    </w:p>
    <w:p w:rsidR="00A81394" w:rsidRPr="005D4728" w:rsidRDefault="00A81394" w:rsidP="00A81394">
      <w:pPr>
        <w:pStyle w:val="a6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pacing w:val="-4"/>
          <w:sz w:val="24"/>
          <w:szCs w:val="24"/>
        </w:rPr>
      </w:pPr>
      <w:proofErr w:type="spellStart"/>
      <w:r w:rsidRPr="005D4728">
        <w:rPr>
          <w:color w:val="000000" w:themeColor="text1"/>
          <w:sz w:val="24"/>
          <w:szCs w:val="24"/>
        </w:rPr>
        <w:t>Дьячкова</w:t>
      </w:r>
      <w:proofErr w:type="spellEnd"/>
      <w:r w:rsidRPr="005D4728">
        <w:rPr>
          <w:color w:val="000000" w:themeColor="text1"/>
          <w:sz w:val="24"/>
          <w:szCs w:val="24"/>
        </w:rPr>
        <w:t xml:space="preserve"> Л.В. Проверочные работы по литературному чтению. 3 класс. Л.В. </w:t>
      </w:r>
      <w:proofErr w:type="spellStart"/>
      <w:r w:rsidRPr="005D4728">
        <w:rPr>
          <w:color w:val="000000" w:themeColor="text1"/>
          <w:sz w:val="24"/>
          <w:szCs w:val="24"/>
        </w:rPr>
        <w:t>Дьячкова</w:t>
      </w:r>
      <w:proofErr w:type="spellEnd"/>
      <w:r w:rsidRPr="005D4728">
        <w:rPr>
          <w:color w:val="000000" w:themeColor="text1"/>
          <w:sz w:val="24"/>
          <w:szCs w:val="24"/>
        </w:rPr>
        <w:t xml:space="preserve">.  </w:t>
      </w:r>
      <w:r w:rsidRPr="005D4728">
        <w:rPr>
          <w:color w:val="000000" w:themeColor="text1"/>
          <w:spacing w:val="-4"/>
          <w:sz w:val="24"/>
          <w:szCs w:val="24"/>
        </w:rPr>
        <w:t>М.: Экзамен,202</w:t>
      </w:r>
      <w:r>
        <w:rPr>
          <w:color w:val="000000" w:themeColor="text1"/>
          <w:spacing w:val="-4"/>
          <w:sz w:val="24"/>
          <w:szCs w:val="24"/>
        </w:rPr>
        <w:t>1</w:t>
      </w:r>
    </w:p>
    <w:p w:rsidR="00A81394" w:rsidRPr="005D4728" w:rsidRDefault="00A81394" w:rsidP="00A81394">
      <w:pPr>
        <w:pStyle w:val="a6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eastAsiaTheme="minorHAnsi"/>
          <w:color w:val="000000" w:themeColor="text1"/>
          <w:spacing w:val="-4"/>
          <w:sz w:val="24"/>
          <w:szCs w:val="24"/>
        </w:rPr>
      </w:pPr>
      <w:r>
        <w:rPr>
          <w:rFonts w:eastAsiaTheme="minorHAnsi"/>
          <w:color w:val="000000" w:themeColor="text1"/>
          <w:spacing w:val="-4"/>
          <w:sz w:val="24"/>
          <w:szCs w:val="24"/>
        </w:rPr>
        <w:t>Контрольно-измерительные материалы</w:t>
      </w:r>
      <w:r>
        <w:rPr>
          <w:b/>
          <w:bCs/>
          <w:kern w:val="32"/>
          <w:sz w:val="24"/>
          <w:szCs w:val="24"/>
        </w:rPr>
        <w:t xml:space="preserve">. </w:t>
      </w:r>
      <w:r w:rsidRPr="005D4728">
        <w:rPr>
          <w:bCs/>
          <w:kern w:val="32"/>
          <w:sz w:val="24"/>
          <w:szCs w:val="24"/>
        </w:rPr>
        <w:t>Литературное чтение</w:t>
      </w:r>
      <w:r>
        <w:rPr>
          <w:bCs/>
          <w:kern w:val="32"/>
          <w:sz w:val="24"/>
          <w:szCs w:val="24"/>
        </w:rPr>
        <w:t xml:space="preserve">. 3 класс. / Сост. С.В. </w:t>
      </w:r>
      <w:proofErr w:type="spellStart"/>
      <w:r>
        <w:rPr>
          <w:bCs/>
          <w:kern w:val="32"/>
          <w:sz w:val="24"/>
          <w:szCs w:val="24"/>
        </w:rPr>
        <w:t>Кутявина</w:t>
      </w:r>
      <w:proofErr w:type="spellEnd"/>
      <w:r>
        <w:rPr>
          <w:bCs/>
          <w:kern w:val="32"/>
          <w:sz w:val="24"/>
          <w:szCs w:val="24"/>
        </w:rPr>
        <w:t>. – М.: ВАКО, 2021</w:t>
      </w:r>
    </w:p>
    <w:p w:rsidR="00A81394" w:rsidRDefault="00A81394" w:rsidP="00A81394">
      <w:pPr>
        <w:pStyle w:val="a6"/>
        <w:shd w:val="clear" w:color="auto" w:fill="FFFFFF"/>
        <w:tabs>
          <w:tab w:val="left" w:pos="426"/>
        </w:tabs>
        <w:ind w:left="690"/>
        <w:jc w:val="both"/>
        <w:rPr>
          <w:rFonts w:eastAsiaTheme="minorHAnsi"/>
          <w:color w:val="000000" w:themeColor="text1"/>
          <w:spacing w:val="-4"/>
          <w:sz w:val="24"/>
          <w:szCs w:val="24"/>
        </w:rPr>
      </w:pPr>
    </w:p>
    <w:p w:rsidR="00A81394" w:rsidRDefault="00A81394" w:rsidP="00A81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694">
        <w:rPr>
          <w:rFonts w:ascii="Times New Roman" w:hAnsi="Times New Roman" w:cs="Times New Roman"/>
          <w:b/>
          <w:sz w:val="24"/>
          <w:szCs w:val="24"/>
        </w:rPr>
        <w:t xml:space="preserve">Нормативы скорости чтения </w:t>
      </w:r>
    </w:p>
    <w:p w:rsidR="00A81394" w:rsidRPr="00C50694" w:rsidRDefault="00A81394" w:rsidP="00A8139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50694">
        <w:rPr>
          <w:rFonts w:ascii="Times New Roman" w:hAnsi="Times New Roman" w:cs="Times New Roman"/>
          <w:sz w:val="24"/>
          <w:szCs w:val="24"/>
        </w:rPr>
        <w:t xml:space="preserve">Чтение и читательская деятельность в разных классах начальной школы имеют свои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прочитанного), то во втором - четвертом классах чтение постепенно становится </w:t>
      </w:r>
      <w:proofErr w:type="spellStart"/>
      <w:r w:rsidRPr="00C50694">
        <w:rPr>
          <w:rStyle w:val="af0"/>
          <w:rFonts w:ascii="Times New Roman" w:hAnsi="Times New Roman" w:cs="Times New Roman"/>
          <w:sz w:val="24"/>
          <w:szCs w:val="24"/>
        </w:rPr>
        <w:t>общеучебным</w:t>
      </w:r>
      <w:proofErr w:type="spellEnd"/>
      <w:r w:rsidRPr="00C50694">
        <w:rPr>
          <w:rStyle w:val="af0"/>
          <w:rFonts w:ascii="Times New Roman" w:hAnsi="Times New Roman" w:cs="Times New Roman"/>
          <w:sz w:val="24"/>
          <w:szCs w:val="24"/>
        </w:rPr>
        <w:t xml:space="preserve"> умением</w:t>
      </w:r>
      <w:r w:rsidRPr="00C50694">
        <w:rPr>
          <w:rFonts w:ascii="Times New Roman" w:hAnsi="Times New Roman" w:cs="Times New Roman"/>
          <w:sz w:val="24"/>
          <w:szCs w:val="24"/>
        </w:rPr>
        <w:t xml:space="preserve">, крайне необходимым при овладении знаниями по другим предметам. Немаловажным критерием при овладении чтением как </w:t>
      </w:r>
      <w:proofErr w:type="spellStart"/>
      <w:r w:rsidRPr="00C50694">
        <w:rPr>
          <w:rFonts w:ascii="Times New Roman" w:hAnsi="Times New Roman" w:cs="Times New Roman"/>
          <w:sz w:val="24"/>
          <w:szCs w:val="24"/>
        </w:rPr>
        <w:t>общеучебным</w:t>
      </w:r>
      <w:proofErr w:type="spellEnd"/>
      <w:r w:rsidRPr="00C50694">
        <w:rPr>
          <w:rFonts w:ascii="Times New Roman" w:hAnsi="Times New Roman" w:cs="Times New Roman"/>
          <w:sz w:val="24"/>
          <w:szCs w:val="24"/>
        </w:rPr>
        <w:t xml:space="preserve"> умением является беглость чтения. </w:t>
      </w:r>
      <w:r w:rsidRPr="00C50694">
        <w:rPr>
          <w:rFonts w:ascii="Times New Roman" w:hAnsi="Times New Roman" w:cs="Times New Roman"/>
          <w:sz w:val="24"/>
          <w:szCs w:val="24"/>
        </w:rPr>
        <w:br/>
        <w:t xml:space="preserve">Младший школьник по окончании начальной школы должен овладеть синтетическим чтением, которое характеризуется слиянием техники чтения и понимания. Поэтому в начальной школе периодически проверяется скорость чтения вслух. Нужно помнить, что темп чтения от 40 слов в минуту при чтении вслух с переходом на чтение целыми словами дает возможность воспринимать только фактическую сторону текста. Смысловое понимание возникает при темпе чтения не менее 60 слов в минуту при способе чтения целыми словами. Владение синтетическим чтением вслух на уровне 90 слов в минуту обеспечивает углубленное понимание </w:t>
      </w:r>
      <w:proofErr w:type="gramStart"/>
      <w:r w:rsidRPr="00C5069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C50694">
        <w:rPr>
          <w:rFonts w:ascii="Times New Roman" w:hAnsi="Times New Roman" w:cs="Times New Roman"/>
          <w:sz w:val="24"/>
          <w:szCs w:val="24"/>
        </w:rPr>
        <w:t xml:space="preserve">. Вот почему под особым контролем учителя должна быть и техническая сторона чтения, то есть знания, </w:t>
      </w:r>
      <w:proofErr w:type="gramStart"/>
      <w:r w:rsidRPr="00C50694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C50694">
        <w:rPr>
          <w:rFonts w:ascii="Times New Roman" w:hAnsi="Times New Roman" w:cs="Times New Roman"/>
          <w:sz w:val="24"/>
          <w:szCs w:val="24"/>
        </w:rPr>
        <w:t xml:space="preserve"> и </w:t>
      </w:r>
      <w:r w:rsidRPr="00C50694">
        <w:rPr>
          <w:rFonts w:ascii="Times New Roman" w:hAnsi="Times New Roman" w:cs="Times New Roman"/>
          <w:sz w:val="24"/>
          <w:szCs w:val="24"/>
        </w:rPr>
        <w:lastRenderedPageBreak/>
        <w:t xml:space="preserve">навыки по технике чтения на определенном отрезке времени. </w:t>
      </w:r>
      <w:r w:rsidRPr="00C50694">
        <w:rPr>
          <w:rFonts w:ascii="Times New Roman" w:hAnsi="Times New Roman" w:cs="Times New Roman"/>
          <w:sz w:val="24"/>
          <w:szCs w:val="24"/>
        </w:rPr>
        <w:br/>
      </w:r>
    </w:p>
    <w:p w:rsidR="00A81394" w:rsidRPr="00934184" w:rsidRDefault="00A81394" w:rsidP="00A81394">
      <w:pPr>
        <w:pStyle w:val="a6"/>
        <w:shd w:val="clear" w:color="auto" w:fill="FFFFFF"/>
        <w:tabs>
          <w:tab w:val="left" w:pos="426"/>
        </w:tabs>
        <w:ind w:left="690"/>
        <w:jc w:val="both"/>
        <w:rPr>
          <w:rFonts w:eastAsiaTheme="minorHAnsi"/>
          <w:b/>
          <w:color w:val="000000" w:themeColor="text1"/>
          <w:spacing w:val="-4"/>
          <w:sz w:val="24"/>
          <w:szCs w:val="24"/>
        </w:rPr>
      </w:pPr>
      <w:r w:rsidRPr="00934184">
        <w:rPr>
          <w:rFonts w:eastAsiaTheme="minorHAnsi"/>
          <w:b/>
          <w:color w:val="000000" w:themeColor="text1"/>
          <w:spacing w:val="-4"/>
          <w:sz w:val="24"/>
          <w:szCs w:val="24"/>
        </w:rPr>
        <w:t>Нормы техники чтения</w:t>
      </w:r>
    </w:p>
    <w:p w:rsidR="00A81394" w:rsidRDefault="00A81394" w:rsidP="00A813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341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1 класс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 четверть: меньше 10 слов - "2", 10-15 слов - "3", 16-20 слов "4", больше 20 слов - "5".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 четверть: меньше 20 слов "2", 20-25 слов "3", 26-35 слов "4", больше 35 слов "5".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 четверть: меньше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 "2", 25-30 слов "3", 31-40 слов "4", больше 40 слов "5".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28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 класс </w:t>
      </w:r>
      <w:r w:rsidRPr="007328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t>1 четверть: меньше 25 слов "2", 25-34 слов</w:t>
      </w:r>
      <w:proofErr w:type="gramEnd"/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"3", 35 - 45 слов "4", больше 45 слов "5". </w:t>
      </w:r>
    </w:p>
    <w:p w:rsidR="00A81394" w:rsidRPr="0073287B" w:rsidRDefault="00A81394" w:rsidP="00A8139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четверть: меньше 25 слов - "2", 25-39 слов - "3", 40 - 55 слов "4", больше 55 слов - "5".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 четверть: меньше 35 слов "2", 35-49 слов "3", 50-65 слов "4", больше 65 слов "5".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 четверть: меньше 40 слов "2", 40-54 слова "3", 55-70 слов "4", больше 70 слов "5".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28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 класс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 четверть: меньше 40 слов "2", 40-54 слова "3</w:t>
      </w:r>
      <w:proofErr w:type="gramEnd"/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</w:t>
      </w:r>
      <w:proofErr w:type="gramStart"/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55 - 70 слов "4", больше 70 слов "5".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 четверть: меньше 45 слов - "2", 45-59 слов - "3", 60 - 75 слов "4", больше 75 слов - "5".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 четверть: меньше 55 слов "2", 55-69 слов "3", 70-85 слов "4", больше 85 слов "5".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 четверть: меньше 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 "2", 60-74 слова "3", 75-90 слов "4", больше 90 слов "5".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28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4 класс </w:t>
      </w:r>
      <w:proofErr w:type="gramEnd"/>
    </w:p>
    <w:p w:rsidR="00A81394" w:rsidRPr="00934184" w:rsidRDefault="00A81394" w:rsidP="00A813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четверть: меньше 65 слов "2", 65-74 слов "3", 75 -90 слов "4", больше 90 слов "5".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 четверть: меньше 70 слов - "2", 70-84 слов - "3", 85 -100 слов "4", больше 100 слов - "5".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 четверть: меньше 80 слов "2", 80 - 94 слов "3", 95-110 слов "4", больше 110 слов "5". </w:t>
      </w:r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 четверть: меньше 90 слов "2", 90-104 слова "3</w:t>
      </w:r>
      <w:proofErr w:type="gramEnd"/>
      <w:r w:rsidRPr="00934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105-120 слов "4", больше 120 слов "5". </w:t>
      </w:r>
    </w:p>
    <w:p w:rsidR="00A81394" w:rsidRPr="00934184" w:rsidRDefault="00A81394" w:rsidP="00A81394">
      <w:pPr>
        <w:pStyle w:val="a6"/>
        <w:shd w:val="clear" w:color="auto" w:fill="FFFFFF"/>
        <w:tabs>
          <w:tab w:val="left" w:pos="426"/>
        </w:tabs>
        <w:ind w:left="690"/>
        <w:jc w:val="both"/>
        <w:rPr>
          <w:rFonts w:eastAsiaTheme="minorHAnsi"/>
          <w:color w:val="000000" w:themeColor="text1"/>
          <w:spacing w:val="-4"/>
          <w:sz w:val="24"/>
          <w:szCs w:val="24"/>
        </w:rPr>
      </w:pPr>
    </w:p>
    <w:p w:rsidR="00A81394" w:rsidRDefault="00A81394" w:rsidP="00A81394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A81394" w:rsidSect="00287EF0">
          <w:footerReference w:type="default" r:id="rId10"/>
          <w:pgSz w:w="11906" w:h="16838"/>
          <w:pgMar w:top="720" w:right="720" w:bottom="720" w:left="720" w:header="567" w:footer="284" w:gutter="0"/>
          <w:cols w:space="708"/>
          <w:titlePg/>
          <w:docGrid w:linePitch="360"/>
        </w:sectPr>
      </w:pPr>
    </w:p>
    <w:p w:rsidR="00A81394" w:rsidRPr="002451F3" w:rsidRDefault="00A81394" w:rsidP="00A81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5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Тематическое планирование</w:t>
      </w:r>
    </w:p>
    <w:p w:rsidR="00A81394" w:rsidRPr="002451F3" w:rsidRDefault="00A81394" w:rsidP="00A81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6804"/>
        <w:gridCol w:w="851"/>
        <w:gridCol w:w="1276"/>
        <w:gridCol w:w="992"/>
        <w:gridCol w:w="1843"/>
        <w:gridCol w:w="2835"/>
      </w:tblGrid>
      <w:tr w:rsidR="00A81394" w:rsidRPr="002451F3" w:rsidTr="00287EF0"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81394" w:rsidRPr="002451F3" w:rsidTr="00287EF0"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394" w:rsidRPr="002451F3" w:rsidTr="00287EF0">
        <w:trPr>
          <w:trHeight w:val="269"/>
        </w:trPr>
        <w:tc>
          <w:tcPr>
            <w:tcW w:w="15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</w:tr>
      <w:tr w:rsidR="00A81394" w:rsidRPr="002451F3" w:rsidTr="00287EF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2" w:name="_Hlk111710178"/>
            <w:r w:rsidRPr="002451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учебником.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уже знаем и умеем.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книг. Волшебная сказка.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песни. Докучные сказки. Сочинение докучных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игрушка. </w:t>
            </w:r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510EDE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DE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13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w w:val="99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394" w:rsidRPr="002451F3" w:rsidTr="00287EF0">
        <w:trPr>
          <w:trHeight w:val="454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Сказки: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«Сестрица Алёнушка и братец Иванушка»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«Иван-царевич и серый волк»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«Сивка-бурка»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proofErr w:type="gram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иллюстраторы В. Васнецов и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«Сочиняем волшебную сказку».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(обобщающий урок по разделу).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81394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81394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1813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18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16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w w:val="99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rPr>
          <w:trHeight w:val="147"/>
        </w:trPr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394" w:rsidRPr="002451F3" w:rsidTr="00287EF0">
        <w:tc>
          <w:tcPr>
            <w:tcW w:w="15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544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 </w:t>
            </w:r>
          </w:p>
        </w:tc>
      </w:tr>
      <w:bookmarkEnd w:id="12"/>
      <w:tr w:rsidR="00A81394" w:rsidRPr="002451F3" w:rsidTr="00287EF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«Как научиться читать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стихи» (на основе научно-популярной статьи Я.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Смоленского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русских поэтов: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Ф. И. Тютчев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А. 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И. С. Никитин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И. З. Суриков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Н. Некрасов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Сочинение – миниатюра «О чем рассказывают осенние листья»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«Путешествие в литературную страну».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достижений.</w:t>
            </w:r>
            <w:r w:rsidRPr="00FF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81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62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«Проверка </w:t>
            </w:r>
            <w:r w:rsidRPr="0062181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62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читательских умений».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FF4577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81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62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«Проверка </w:t>
            </w:r>
            <w:r w:rsidRPr="0062181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62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читательских умений»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1394" w:rsidRPr="00FF4577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1813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18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19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w w:val="99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394" w:rsidRPr="002451F3" w:rsidTr="00287EF0"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15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Раздел 3. </w:t>
            </w:r>
            <w:r w:rsidRPr="001062E1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</w:t>
            </w:r>
          </w:p>
        </w:tc>
      </w:tr>
      <w:tr w:rsidR="00A81394" w:rsidRPr="002451F3" w:rsidTr="00287EF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Развитие речи: как рассказать о герое.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великих русских писателей: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И. А. 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М. Ю. Лермонтов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го. Поэзия А.С. Пушкина.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И.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к сказке.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Басни И. Крылова.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сообщения о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Ю. Лермонтове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 основе статьи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Детство Л.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воспоминаний писателя).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разделу «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(Литературный праздник). </w:t>
            </w:r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1394" w:rsidRPr="0062181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1813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  <w:proofErr w:type="gramStart"/>
            <w:r w:rsidRPr="00621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1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22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w w:val="99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15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10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Литературные сказки</w:t>
            </w:r>
          </w:p>
        </w:tc>
      </w:tr>
      <w:tr w:rsidR="00A81394" w:rsidRPr="002451F3" w:rsidTr="00287EF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Что уже знаем и умеем.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И. </w:t>
            </w:r>
            <w:proofErr w:type="gram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Мамин-Сибиряк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«Сказка про храброго зайца...»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В. Ф. Одоевск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«Мороз Иванович»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В. М. Гаршин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«Лягушка-путешественница»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(обобщающий урок по разделу). </w:t>
            </w:r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25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w w:val="99"/>
                  <w:sz w:val="24"/>
                  <w:szCs w:val="24"/>
                  <w:u w:val="single"/>
                </w:rPr>
                <w:t>https://education.yandex.ru</w:t>
              </w:r>
            </w:hyperlink>
          </w:p>
        </w:tc>
      </w:tr>
      <w:tr w:rsidR="00A81394" w:rsidRPr="002451F3" w:rsidTr="00287EF0"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15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аздел</w:t>
            </w: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5. </w:t>
            </w:r>
            <w:r w:rsidRPr="00DC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Были-небылицы     </w:t>
            </w:r>
          </w:p>
        </w:tc>
      </w:tr>
      <w:tr w:rsidR="00A81394" w:rsidRPr="002451F3" w:rsidTr="00287EF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Что уже знаем и умеем.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воробей»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И. Куприн «Слон»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Урок-путешествие по разделу «Были-небылицы».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28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w w:val="99"/>
                  <w:sz w:val="24"/>
                  <w:szCs w:val="24"/>
                  <w:u w:val="single"/>
                </w:rPr>
                <w:t>https://education.yandex.ru</w:t>
              </w:r>
            </w:hyperlink>
          </w:p>
        </w:tc>
      </w:tr>
      <w:tr w:rsidR="00A81394" w:rsidRPr="002451F3" w:rsidTr="00287EF0">
        <w:trPr>
          <w:trHeight w:val="189"/>
        </w:trPr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15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аздел</w:t>
            </w: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6. </w:t>
            </w:r>
            <w:r w:rsidRPr="0024085A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</w:p>
        </w:tc>
      </w:tr>
      <w:tr w:rsidR="00A81394" w:rsidRPr="002451F3" w:rsidTr="00287EF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Что уже знаем и умеем.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Саша Черный «Что ты тискаешь утенка?»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«Воробей», «Слон»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А. А. Блок «Сны», «Ворона»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С. Есенин «Черемуха».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Пришвин «Моя Родина».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88">
              <w:rPr>
                <w:rFonts w:ascii="Times New Roman" w:hAnsi="Times New Roman" w:cs="Times New Roman"/>
                <w:sz w:val="24"/>
                <w:szCs w:val="24"/>
              </w:rPr>
              <w:t xml:space="preserve">Урок-викторина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</w:t>
            </w:r>
            <w:r w:rsidRPr="001062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394" w:rsidRPr="00D73188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62181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1813">
              <w:rPr>
                <w:rFonts w:ascii="Times New Roman" w:hAnsi="Times New Roman" w:cs="Times New Roman"/>
                <w:sz w:val="24"/>
                <w:szCs w:val="24"/>
              </w:rPr>
              <w:t xml:space="preserve">роверочная </w:t>
            </w:r>
            <w:r w:rsidRPr="00621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 </w:t>
            </w:r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приложение </w:t>
            </w:r>
            <w:r w:rsidRPr="00245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учебнику.</w:t>
            </w:r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31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w w:val="99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15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аздел</w:t>
            </w: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1062E1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</w:t>
            </w:r>
          </w:p>
        </w:tc>
      </w:tr>
      <w:tr w:rsidR="00A81394" w:rsidRPr="002451F3" w:rsidTr="00287EF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Что уже знаем и умеем.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И. С. Соколов-Микитов «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В. И. Белов «Малька провинилась»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«Еще </w:t>
            </w:r>
            <w:proofErr w:type="gram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Мальку»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В. Ю. Драгунский «Он живой и светится»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В. П. Астафьев «</w:t>
            </w:r>
            <w:proofErr w:type="spell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Б. С. Житков «Про обезьянку»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 «Земля – наш дом родной» (обобщающий урок по разделу). Проверим себя. Оценка достижений.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34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w w:val="99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15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аздел</w:t>
            </w: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24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  </w:t>
            </w:r>
          </w:p>
        </w:tc>
      </w:tr>
      <w:tr w:rsidR="00A81394" w:rsidRPr="002451F3" w:rsidTr="00287EF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Что уже знаем и умеем.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сочинить стихотворение.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С. Я. Маршак «Гроза днем. В лесу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росистой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поляной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«Разлука»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«В театре». 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С. В. Михалков «Если»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Е. А. Благинина «Кукушка», «Котенок»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«Крестики </w:t>
            </w:r>
            <w:proofErr w:type="gram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олики»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проекты «В мире детской поэзии».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37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w w:val="99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15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аздел</w:t>
            </w: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10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Собирай по ягодке – наберешь кузовок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A81394" w:rsidRPr="002451F3" w:rsidTr="00287EF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Что уже знаем и умеем.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Б. В. Шергин «Собирай по ягодке – наберешь кузовок»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М. М. Зощенко «Золотые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«Великие путешественники»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 Н. Носов. «Федина задача»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«Телефон»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Поговорим о самом главном.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П. Платонов «Цветок на земле»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по разделу.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</w:p>
          <w:p w:rsidR="00A81394" w:rsidRPr="0093623C" w:rsidRDefault="00A81394" w:rsidP="00287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3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394" w:rsidRPr="00737239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94" w:rsidRPr="00737239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7372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 к учебнику.</w:t>
            </w:r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40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w w:val="99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15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аздел</w:t>
            </w:r>
            <w:r w:rsidRPr="0024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10. </w:t>
            </w:r>
            <w:r w:rsidRPr="0010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</w:tr>
      <w:tr w:rsidR="00A81394" w:rsidRPr="002451F3" w:rsidTr="00287EF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Что уже знаем и умеем.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перевод.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Г. Х. Андерсен «Гадкий утенок»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час по теме «Зарубежная литература». </w:t>
            </w:r>
          </w:p>
          <w:p w:rsidR="00A81394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-ринг»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(обобщающий урок).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737239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23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«</w:t>
            </w:r>
            <w:r w:rsidRPr="00737239">
              <w:rPr>
                <w:rFonts w:ascii="Times New Roman" w:hAnsi="Times New Roman" w:cs="Times New Roman"/>
                <w:sz w:val="24"/>
                <w:szCs w:val="24"/>
              </w:rPr>
              <w:t>Проверка уровня читательских умений»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1F3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81394" w:rsidRPr="002451F3" w:rsidRDefault="00352F81" w:rsidP="00287EF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hyperlink r:id="rId43" w:history="1">
              <w:r w:rsidR="00A81394" w:rsidRPr="002451F3">
                <w:rPr>
                  <w:rFonts w:ascii="Times New Roman" w:eastAsia="Times New Roman" w:hAnsi="Times New Roman" w:cs="Times New Roman"/>
                  <w:color w:val="0000FF"/>
                  <w:w w:val="99"/>
                  <w:sz w:val="24"/>
                  <w:szCs w:val="24"/>
                  <w:u w:val="single"/>
                </w:rPr>
                <w:t>https://education.yandex.ru</w:t>
              </w:r>
            </w:hyperlink>
          </w:p>
          <w:p w:rsidR="00A81394" w:rsidRPr="002451F3" w:rsidRDefault="00A81394" w:rsidP="002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94" w:rsidRPr="002451F3" w:rsidTr="00287EF0"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394" w:rsidRPr="002451F3" w:rsidTr="00287EF0"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1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394" w:rsidRPr="002451F3" w:rsidRDefault="00A81394" w:rsidP="00287E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394" w:rsidRPr="002451F3" w:rsidRDefault="00A81394" w:rsidP="00287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394" w:rsidRPr="002451F3" w:rsidRDefault="00A81394" w:rsidP="00A8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394" w:rsidRPr="002451F3" w:rsidRDefault="00A81394" w:rsidP="00A81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394" w:rsidRDefault="00A81394" w:rsidP="00A81394">
      <w:pPr>
        <w:pStyle w:val="a3"/>
        <w:ind w:left="1069"/>
        <w:rPr>
          <w:rFonts w:ascii="Times New Roman" w:hAnsi="Times New Roman" w:cs="Times New Roman"/>
          <w:b/>
          <w:sz w:val="24"/>
          <w:szCs w:val="24"/>
        </w:rPr>
        <w:sectPr w:rsidR="00A81394" w:rsidSect="00287EF0">
          <w:pgSz w:w="16838" w:h="11906" w:orient="landscape"/>
          <w:pgMar w:top="851" w:right="1134" w:bottom="850" w:left="1134" w:header="567" w:footer="284" w:gutter="0"/>
          <w:cols w:space="708"/>
          <w:docGrid w:linePitch="360"/>
        </w:sectPr>
      </w:pPr>
    </w:p>
    <w:p w:rsidR="00A81394" w:rsidRPr="006E13C4" w:rsidRDefault="00A81394" w:rsidP="00A813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13" w:name="_Hlk111984676"/>
      <w:r w:rsidRPr="006E13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Приложение 1</w:t>
      </w:r>
    </w:p>
    <w:bookmarkEnd w:id="13"/>
    <w:p w:rsidR="00A81394" w:rsidRPr="009B6388" w:rsidRDefault="00A81394" w:rsidP="00A81394">
      <w:pPr>
        <w:spacing w:before="24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</w:pPr>
      <w:r w:rsidRPr="00E13C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>Календарно – тематическое планирование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19"/>
        <w:gridCol w:w="836"/>
        <w:gridCol w:w="799"/>
        <w:gridCol w:w="4498"/>
        <w:gridCol w:w="878"/>
        <w:gridCol w:w="3151"/>
      </w:tblGrid>
      <w:tr w:rsidR="00A81394" w:rsidRPr="00A42169" w:rsidTr="00287EF0">
        <w:tc>
          <w:tcPr>
            <w:tcW w:w="719" w:type="dxa"/>
            <w:vMerge w:val="restart"/>
          </w:tcPr>
          <w:p w:rsidR="00A81394" w:rsidRDefault="00A81394" w:rsidP="00287EF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1394" w:rsidRPr="00A42169" w:rsidRDefault="00A81394" w:rsidP="00287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21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97" w:type="dxa"/>
            <w:gridSpan w:val="2"/>
          </w:tcPr>
          <w:p w:rsidR="00A81394" w:rsidRPr="009B6388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22" w:type="dxa"/>
            <w:vMerge w:val="restart"/>
          </w:tcPr>
          <w:p w:rsidR="00A81394" w:rsidRPr="009B6388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3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9" w:type="dxa"/>
            <w:vMerge w:val="restart"/>
          </w:tcPr>
          <w:p w:rsidR="00A81394" w:rsidRPr="009B6388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38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64" w:type="dxa"/>
            <w:vMerge w:val="restart"/>
          </w:tcPr>
          <w:p w:rsidR="00A81394" w:rsidRPr="00F765B5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B5">
              <w:rPr>
                <w:rFonts w:ascii="Times New Roman" w:hAnsi="Times New Roman" w:cs="Times New Roman"/>
                <w:b/>
                <w:color w:val="111111"/>
                <w:sz w:val="24"/>
              </w:rPr>
              <w:t>Домашнее</w:t>
            </w:r>
            <w:r w:rsidRPr="00F765B5">
              <w:rPr>
                <w:rFonts w:ascii="Times New Roman" w:hAnsi="Times New Roman" w:cs="Times New Roman"/>
                <w:b/>
                <w:color w:val="111111"/>
                <w:spacing w:val="-3"/>
                <w:sz w:val="24"/>
              </w:rPr>
              <w:t xml:space="preserve"> </w:t>
            </w:r>
            <w:r w:rsidRPr="00F765B5">
              <w:rPr>
                <w:rFonts w:ascii="Times New Roman" w:hAnsi="Times New Roman" w:cs="Times New Roman"/>
                <w:b/>
                <w:color w:val="111111"/>
                <w:sz w:val="24"/>
              </w:rPr>
              <w:t>задание</w:t>
            </w:r>
            <w:r w:rsidRPr="00F765B5">
              <w:rPr>
                <w:rFonts w:ascii="Times New Roman" w:hAnsi="Times New Roman" w:cs="Times New Roman"/>
                <w:b/>
                <w:color w:val="111111"/>
                <w:spacing w:val="-2"/>
                <w:sz w:val="24"/>
              </w:rPr>
              <w:t xml:space="preserve"> </w:t>
            </w:r>
            <w:r w:rsidRPr="00F765B5">
              <w:rPr>
                <w:rFonts w:ascii="Times New Roman" w:hAnsi="Times New Roman" w:cs="Times New Roman"/>
                <w:b/>
                <w:color w:val="111111"/>
                <w:sz w:val="24"/>
              </w:rPr>
              <w:t>на</w:t>
            </w:r>
            <w:r w:rsidRPr="00F765B5">
              <w:rPr>
                <w:rFonts w:ascii="Times New Roman" w:hAnsi="Times New Roman" w:cs="Times New Roman"/>
                <w:b/>
                <w:color w:val="111111"/>
                <w:spacing w:val="-2"/>
                <w:sz w:val="24"/>
              </w:rPr>
              <w:t xml:space="preserve"> </w:t>
            </w:r>
            <w:r w:rsidRPr="00F765B5">
              <w:rPr>
                <w:rFonts w:ascii="Times New Roman" w:hAnsi="Times New Roman" w:cs="Times New Roman"/>
                <w:b/>
                <w:color w:val="111111"/>
                <w:sz w:val="24"/>
              </w:rPr>
              <w:t>следующий</w:t>
            </w:r>
            <w:r w:rsidRPr="00F765B5">
              <w:rPr>
                <w:rFonts w:ascii="Times New Roman" w:hAnsi="Times New Roman" w:cs="Times New Roman"/>
                <w:b/>
                <w:color w:val="111111"/>
                <w:spacing w:val="-1"/>
                <w:sz w:val="24"/>
              </w:rPr>
              <w:t xml:space="preserve"> </w:t>
            </w:r>
            <w:r w:rsidRPr="00F765B5">
              <w:rPr>
                <w:rFonts w:ascii="Times New Roman" w:hAnsi="Times New Roman" w:cs="Times New Roman"/>
                <w:b/>
                <w:color w:val="111111"/>
                <w:sz w:val="24"/>
              </w:rPr>
              <w:t>урок</w:t>
            </w:r>
          </w:p>
        </w:tc>
      </w:tr>
      <w:tr w:rsidR="00A81394" w:rsidRPr="00A42169" w:rsidTr="00287EF0">
        <w:tc>
          <w:tcPr>
            <w:tcW w:w="719" w:type="dxa"/>
            <w:vMerge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A81394" w:rsidP="00287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4522" w:type="dxa"/>
            <w:vMerge/>
          </w:tcPr>
          <w:p w:rsidR="00A81394" w:rsidRPr="00A42169" w:rsidRDefault="00A81394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Merge/>
          </w:tcPr>
          <w:p w:rsidR="00A81394" w:rsidRPr="00A42169" w:rsidRDefault="00A81394" w:rsidP="00287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394" w:rsidRPr="00A42169" w:rsidTr="00287EF0">
        <w:tc>
          <w:tcPr>
            <w:tcW w:w="10881" w:type="dxa"/>
            <w:gridSpan w:val="6"/>
          </w:tcPr>
          <w:p w:rsidR="00A81394" w:rsidRPr="009B6388" w:rsidRDefault="00A81394" w:rsidP="0028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16 часов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563BF6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 учебником.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мире книг. Волшебная сказка.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F35F5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</w:tr>
      <w:tr w:rsidR="00AF35F5" w:rsidRPr="00A42169" w:rsidTr="00287EF0">
        <w:tc>
          <w:tcPr>
            <w:tcW w:w="719" w:type="dxa"/>
          </w:tcPr>
          <w:p w:rsidR="00AF35F5" w:rsidRPr="00A42169" w:rsidRDefault="00AF35F5" w:rsidP="00287EF0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F35F5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99" w:type="dxa"/>
          </w:tcPr>
          <w:p w:rsidR="00AF35F5" w:rsidRPr="00A42169" w:rsidRDefault="00AF35F5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F35F5" w:rsidRDefault="00AF35F5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книг. Волшебная сказка.</w:t>
            </w:r>
          </w:p>
        </w:tc>
        <w:tc>
          <w:tcPr>
            <w:tcW w:w="879" w:type="dxa"/>
          </w:tcPr>
          <w:p w:rsidR="00AF35F5" w:rsidRDefault="00AF35F5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F35F5" w:rsidRDefault="00AF35F5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и прочитать произведение из рубрики «Советуем прочитать», с. 5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6-7, наизусть одну из песен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563BF6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Докучные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FF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докучных сказок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докучную сказку.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игрушка.</w:t>
            </w:r>
            <w:r w:rsidRPr="006E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Тест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одном из народных промыслов.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Алёнушка и братец Иванушка»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 – 14, выразительное чтение сказки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Алёнушка и братец Иванушка».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текста на части. 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14, задание 11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="00A81394" w:rsidRPr="006823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сказку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99" w:type="dxa"/>
          </w:tcPr>
          <w:p w:rsidR="00A81394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Характеристика героев.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24, задание 19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563BF6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Деление текста на части. Составление плана.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пересказ по плану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Русская народная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азка «Сивка-бурка»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25 – 32, выразительное чтение сказки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Русская народная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азка «Сивка-бурка»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Характеристика героев.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текст на части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99" w:type="dxa"/>
          </w:tcPr>
          <w:p w:rsidR="00A81394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Русская народная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азка «Сивка-бурка»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Деление текста на части. Составление плана.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pPr>
              <w:jc w:val="center"/>
            </w:pPr>
            <w:r w:rsidRPr="0035698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569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6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655B54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99" w:type="dxa"/>
          </w:tcPr>
          <w:p w:rsidR="00A81394" w:rsidRPr="00655B54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proofErr w:type="gram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иллюстраторы В. Васнецов и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065089" w:rsidRDefault="00A81394" w:rsidP="0028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089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сказке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99" w:type="dxa"/>
          </w:tcPr>
          <w:p w:rsidR="00A81394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563BF6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Поговорим о самом главном.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КВН (о</w:t>
            </w:r>
            <w:r w:rsidRPr="005A4D11">
              <w:rPr>
                <w:rFonts w:ascii="Times New Roman" w:hAnsi="Times New Roman" w:cs="Times New Roman"/>
                <w:sz w:val="24"/>
                <w:szCs w:val="24"/>
              </w:rPr>
              <w:t>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ающий урок</w:t>
            </w:r>
            <w:r w:rsidRPr="005A4D1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разделу </w:t>
            </w:r>
            <w:r w:rsidRPr="005A4D11">
              <w:rPr>
                <w:rFonts w:ascii="Times New Roman" w:hAnsi="Times New Roman" w:cs="Times New Roman"/>
                <w:sz w:val="24"/>
                <w:szCs w:val="24"/>
              </w:rPr>
              <w:t>«Устное народное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4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pPr>
              <w:jc w:val="center"/>
            </w:pPr>
            <w:r w:rsidRPr="0035698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569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</w:tr>
      <w:tr w:rsidR="00AF35F5" w:rsidRPr="00A42169" w:rsidTr="00287EF0">
        <w:tc>
          <w:tcPr>
            <w:tcW w:w="719" w:type="dxa"/>
          </w:tcPr>
          <w:p w:rsidR="00AF35F5" w:rsidRPr="00A42169" w:rsidRDefault="00AF35F5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F35F5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799" w:type="dxa"/>
          </w:tcPr>
          <w:p w:rsidR="00AF35F5" w:rsidRDefault="00AF35F5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F35F5" w:rsidRDefault="00AF35F5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5A4D11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творчество».</w:t>
            </w:r>
          </w:p>
        </w:tc>
        <w:tc>
          <w:tcPr>
            <w:tcW w:w="879" w:type="dxa"/>
          </w:tcPr>
          <w:p w:rsidR="00AF35F5" w:rsidRDefault="00AF35F5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F35F5" w:rsidRPr="0035698A" w:rsidRDefault="00AF35F5" w:rsidP="0028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Д.З.НЕТ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13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«Сочиняем волшебную сказку».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защите проекта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6E13C4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«Проверим себя». Оценка достижений</w:t>
            </w:r>
            <w:r w:rsidRPr="006E13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Проверочная работа по разделу «Устное народное творчество».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Читать понравившиеся произведения раздела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1394" w:rsidRPr="00A42169" w:rsidTr="00287EF0">
        <w:tc>
          <w:tcPr>
            <w:tcW w:w="10881" w:type="dxa"/>
            <w:gridSpan w:val="6"/>
          </w:tcPr>
          <w:p w:rsidR="00A81394" w:rsidRPr="00473D30" w:rsidRDefault="00A81394" w:rsidP="0028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C6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9 часов</w:t>
            </w:r>
          </w:p>
        </w:tc>
      </w:tr>
      <w:tr w:rsidR="00AF35F5" w:rsidRPr="00A42169" w:rsidTr="00287EF0">
        <w:tc>
          <w:tcPr>
            <w:tcW w:w="10881" w:type="dxa"/>
            <w:gridSpan w:val="6"/>
          </w:tcPr>
          <w:p w:rsidR="00AF35F5" w:rsidRPr="00544EC6" w:rsidRDefault="00AF35F5" w:rsidP="0028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5F5" w:rsidRPr="00A42169" w:rsidTr="00287EF0">
        <w:tc>
          <w:tcPr>
            <w:tcW w:w="719" w:type="dxa"/>
          </w:tcPr>
          <w:p w:rsidR="00AF35F5" w:rsidRPr="00A42169" w:rsidRDefault="00AF35F5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F35F5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799" w:type="dxa"/>
          </w:tcPr>
          <w:p w:rsidR="00AF35F5" w:rsidRPr="00A42169" w:rsidRDefault="00AF35F5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F35F5" w:rsidRPr="001062E1" w:rsidRDefault="00AF35F5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879" w:type="dxa"/>
          </w:tcPr>
          <w:p w:rsidR="00AF35F5" w:rsidRDefault="00AF35F5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F35F5" w:rsidRPr="00473D30" w:rsidRDefault="00AF35F5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Как научиться читать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стихи (на основе научно-популярной статьи Я.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Смоленского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статью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6E13C4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color w:val="000099"/>
                <w:sz w:val="24"/>
                <w:szCs w:val="24"/>
                <w:highlight w:val="yellow"/>
              </w:rPr>
            </w:pP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Контрольная работа</w:t>
            </w:r>
            <w:r w:rsidRPr="006E13C4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«Проверка 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уровня</w:t>
            </w:r>
            <w:r w:rsidRPr="006E13C4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читательских умений».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Принести поэтические сборники с любимыми стихами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Ф. И. Тютчев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«Листья».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Сочинение – миниатюра «О чем рассказывают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осенние листья»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выразительно, нарисовать иллюстрацию к стихотворению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A81394" w:rsidRPr="006823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А. Фет. «Мама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Г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лянь-ка,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окошка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И. С. Никитин «Встреча зимы»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10449F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449F">
              <w:rPr>
                <w:rFonts w:ascii="Times New Roman" w:hAnsi="Times New Roman" w:cs="Times New Roman"/>
                <w:sz w:val="24"/>
                <w:szCs w:val="24"/>
              </w:rPr>
              <w:t>. 46-47, наизусть отрывок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И. З. Суриков «Детство»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449F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449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4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49F">
              <w:rPr>
                <w:rFonts w:ascii="Times New Roman" w:hAnsi="Times New Roman" w:cs="Times New Roman"/>
                <w:sz w:val="24"/>
                <w:szCs w:val="24"/>
              </w:rPr>
              <w:t>наизусть отрывок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И. З. Суриков «Зима»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Сравнение как средство создания картины природы в лирическом стихотворении.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50 - 51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13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Н. Некрасов «Не ветер бушует над бором…»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449F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13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A81394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итературную страну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бобщение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Проверочная работа по разделу «Поэтическая тетрадь».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Читать понравившиеся произведения раздела</w:t>
            </w:r>
          </w:p>
        </w:tc>
      </w:tr>
      <w:tr w:rsidR="00AF35F5" w:rsidRPr="00A42169" w:rsidTr="00287EF0">
        <w:tc>
          <w:tcPr>
            <w:tcW w:w="719" w:type="dxa"/>
          </w:tcPr>
          <w:p w:rsidR="00AF35F5" w:rsidRPr="00A42169" w:rsidRDefault="00AF35F5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F35F5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99" w:type="dxa"/>
          </w:tcPr>
          <w:p w:rsidR="00AF35F5" w:rsidRDefault="00AF35F5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F35F5" w:rsidRPr="001062E1" w:rsidRDefault="00D5547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«Проверим себя». Оценка достижений</w:t>
            </w:r>
          </w:p>
        </w:tc>
        <w:tc>
          <w:tcPr>
            <w:tcW w:w="879" w:type="dxa"/>
          </w:tcPr>
          <w:p w:rsidR="00AF35F5" w:rsidRDefault="00D5547E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F35F5" w:rsidRDefault="00D5547E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Д.З.нет</w:t>
            </w:r>
            <w:proofErr w:type="spellEnd"/>
          </w:p>
        </w:tc>
      </w:tr>
      <w:tr w:rsidR="00A81394" w:rsidRPr="00A42169" w:rsidTr="00287EF0">
        <w:tc>
          <w:tcPr>
            <w:tcW w:w="10881" w:type="dxa"/>
            <w:gridSpan w:val="6"/>
          </w:tcPr>
          <w:p w:rsidR="00A81394" w:rsidRPr="0077303D" w:rsidRDefault="00A81394" w:rsidP="0028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6CCC">
              <w:rPr>
                <w:rFonts w:ascii="Times New Roman" w:hAnsi="Times New Roman" w:cs="Times New Roman"/>
                <w:b/>
                <w:sz w:val="24"/>
                <w:szCs w:val="24"/>
              </w:rPr>
              <w:t>22 часа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13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D5547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Выбрать и прочитать произведение из рубрики «Советуем прочитать», с. 59</w:t>
            </w:r>
          </w:p>
        </w:tc>
      </w:tr>
      <w:tr w:rsidR="00D5547E" w:rsidRPr="00A42169" w:rsidTr="00287EF0">
        <w:tc>
          <w:tcPr>
            <w:tcW w:w="719" w:type="dxa"/>
          </w:tcPr>
          <w:p w:rsidR="00D5547E" w:rsidRPr="00A42169" w:rsidRDefault="00D5547E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5547E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99" w:type="dxa"/>
          </w:tcPr>
          <w:p w:rsidR="00D5547E" w:rsidRPr="00A42169" w:rsidRDefault="00D5547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D5547E" w:rsidRDefault="00D5547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 как рассказать о герое.</w:t>
            </w:r>
          </w:p>
        </w:tc>
        <w:tc>
          <w:tcPr>
            <w:tcW w:w="879" w:type="dxa"/>
          </w:tcPr>
          <w:p w:rsidR="00D5547E" w:rsidRDefault="00D5547E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D5547E" w:rsidRDefault="00D5547E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поэтические сборники стихов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90637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13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A81394" w:rsidRPr="0090637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90637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«Что интересного я узнал о жизни А. Пушкина»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полное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90637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13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A81394" w:rsidRPr="0090637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Лирические стихотворения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64-65, наизусть одно из стихотворений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13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С. Пушкин «Зимнее утро»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66-67, наизусть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A42169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81394" w:rsidRPr="006823B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С. Пушкин «Зимний вечер»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68-69, наизусть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A81394" w:rsidP="00287EF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 сказочного текста.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80-93, прочитать и разделить отрывок на части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 xml:space="preserve"> Сравнение народной и литературной сказки. Особенности волшебной сказки.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93-101, прочитать и разделить отрывок на части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>Герои литературной сказки.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449F">
              <w:rPr>
                <w:rFonts w:ascii="Times New Roman" w:hAnsi="Times New Roman" w:cs="Times New Roman"/>
                <w:sz w:val="24"/>
                <w:szCs w:val="24"/>
              </w:rPr>
              <w:t>аизусть отрывок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сказки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="00A81394" w:rsidRPr="00F60FA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И.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к сказке.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ение рисунков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художественным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Тест по произведениям А.С. Пушкина.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35698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3569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12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1394" w:rsidRPr="00F60FA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Подготовка сообщения о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Крылове на основе статьи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книг о Крылове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Крылове 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98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5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0FA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И. А. Крылов «Мартышка и очки»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108-109, наизусть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1394" w:rsidRPr="00F60FA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И. А. Крылов. «Ворона и Лисица».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110-111, наизусть</w:t>
            </w:r>
          </w:p>
        </w:tc>
      </w:tr>
      <w:tr w:rsidR="00D5547E" w:rsidRPr="00A42169" w:rsidTr="00287EF0">
        <w:tc>
          <w:tcPr>
            <w:tcW w:w="719" w:type="dxa"/>
          </w:tcPr>
          <w:p w:rsidR="00D5547E" w:rsidRDefault="00D5547E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5547E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99" w:type="dxa"/>
          </w:tcPr>
          <w:p w:rsidR="00D5547E" w:rsidRPr="00F60FAB" w:rsidRDefault="00D5547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D5547E" w:rsidRPr="001062E1" w:rsidRDefault="00D5547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И.Крылова</w:t>
            </w:r>
            <w:proofErr w:type="spellEnd"/>
          </w:p>
        </w:tc>
        <w:tc>
          <w:tcPr>
            <w:tcW w:w="879" w:type="dxa"/>
          </w:tcPr>
          <w:p w:rsidR="00D5547E" w:rsidRDefault="00D5547E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D5547E" w:rsidRDefault="00D5547E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басни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87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A81394" w:rsidRPr="00F60FA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Ю. Лермонтов.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В. Воскобойникова.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о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Ю. Лермонтове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статьи 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М. Ю. Лермонтове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="00A81394" w:rsidRPr="002C2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М. Ю. Лермонтов «Утес»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115, выразительно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81394" w:rsidRPr="00F60FA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275F4A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М. Ю. Лермонтов «Горные вершины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», «На севере диком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F5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116, наизусть одно из стихотворений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="00A81394" w:rsidRPr="00F60FA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275F4A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Детство Л.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воспоминаний писателя).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писателе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F546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120 - 121</w:t>
            </w:r>
            <w:r w:rsidRPr="00F546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перечитать.</w:t>
            </w:r>
            <w:r w:rsidRPr="00F5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 Л.Н. Толстом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Н. </w:t>
            </w:r>
            <w:proofErr w:type="gram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Толстой</w:t>
            </w:r>
            <w:proofErr w:type="gramEnd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«Какая бывает роса на траве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Куда девается роса из моря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Сравнение текстов.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35698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3569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r w:rsidRPr="00F5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Л. Н. Толстой «Акула»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плана к рассказу.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F546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124 - 125</w:t>
            </w:r>
            <w:r w:rsidRPr="00F54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по выбранному варианту плана на с. 126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Л. Н. Толстой «Прыжок»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Основная мысль и тема текста.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F546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127 - 129</w:t>
            </w:r>
            <w:r w:rsidRPr="00F54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 имени мальчика</w:t>
            </w:r>
          </w:p>
        </w:tc>
      </w:tr>
      <w:tr w:rsidR="00D5547E" w:rsidRPr="00A42169" w:rsidTr="00287EF0">
        <w:tc>
          <w:tcPr>
            <w:tcW w:w="719" w:type="dxa"/>
          </w:tcPr>
          <w:p w:rsidR="00D5547E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8" w:type="dxa"/>
          </w:tcPr>
          <w:p w:rsidR="00D5547E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99" w:type="dxa"/>
          </w:tcPr>
          <w:p w:rsidR="00D5547E" w:rsidRPr="00F60FAB" w:rsidRDefault="00D5547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D5547E" w:rsidRPr="001062E1" w:rsidRDefault="00D5547E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879" w:type="dxa"/>
          </w:tcPr>
          <w:p w:rsidR="00D5547E" w:rsidRDefault="00D5547E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D5547E" w:rsidRPr="00F546A7" w:rsidRDefault="00D5547E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раздел «ВРП»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(обобщающий урок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разделу «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2461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2461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17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  <w:r w:rsidRPr="001062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Проверочная работа по разделу </w:t>
            </w:r>
            <w:r w:rsidRPr="006E13C4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>«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Великие русские писатели»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Читать понравившиеся произведения раздела</w:t>
            </w:r>
          </w:p>
        </w:tc>
      </w:tr>
      <w:tr w:rsidR="00A81394" w:rsidRPr="00A42169" w:rsidTr="00287EF0">
        <w:tc>
          <w:tcPr>
            <w:tcW w:w="10881" w:type="dxa"/>
            <w:gridSpan w:val="6"/>
          </w:tcPr>
          <w:p w:rsidR="00A81394" w:rsidRPr="003A28A9" w:rsidRDefault="00A81394" w:rsidP="0028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</w:tr>
      <w:tr w:rsidR="00D5547E" w:rsidRPr="00A42169" w:rsidTr="00287EF0">
        <w:tc>
          <w:tcPr>
            <w:tcW w:w="719" w:type="dxa"/>
          </w:tcPr>
          <w:p w:rsidR="00D5547E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8" w:type="dxa"/>
          </w:tcPr>
          <w:p w:rsidR="00D5547E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799" w:type="dxa"/>
          </w:tcPr>
          <w:p w:rsidR="00D5547E" w:rsidRPr="00F60FAB" w:rsidRDefault="00D5547E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D5547E" w:rsidRDefault="00D5547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разделом</w:t>
            </w:r>
          </w:p>
        </w:tc>
        <w:tc>
          <w:tcPr>
            <w:tcW w:w="879" w:type="dxa"/>
          </w:tcPr>
          <w:p w:rsidR="00D5547E" w:rsidRDefault="00D5547E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D5547E" w:rsidRDefault="00D5547E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Мамин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Сибиряк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«Что интересного я узнал о жизни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Мамин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Сибиряк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E51467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книги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Мамин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Сибиряк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прочитать сказку «Про Комара Комаровича»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про храброго зайца...»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E51467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 имени зайца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1394" w:rsidRPr="00F60FA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В. Ф. Одоевский «Мороз Иванович»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Сравнение народной и литературной сказок.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Дочитать сказку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1394" w:rsidRPr="00F60FA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В. Ф. Одоевский «Мороз Иванович»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>Сравнение героев сказки.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2461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2461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1394" w:rsidRPr="00F60FA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В. Ф. Одоевский «Мороз Иванович»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 xml:space="preserve"> Подробный и выборочный пересказ.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E51467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Пересказ понравившегося эпизода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81394" w:rsidRPr="00F60FA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В. М. Гаршин «Лягушк</w:t>
            </w:r>
            <w:proofErr w:type="gram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путешественница»</w:t>
            </w:r>
          </w:p>
        </w:tc>
        <w:tc>
          <w:tcPr>
            <w:tcW w:w="879" w:type="dxa"/>
          </w:tcPr>
          <w:p w:rsidR="00A81394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E51467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>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50-154</w:t>
            </w:r>
            <w:r w:rsidRPr="00E51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1394" w:rsidRPr="00F60FA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В. М. Гаршин «Лягушка-путешественница»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характеристики лягушки. Составление смешных историй.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E51467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2461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1394" w:rsidRPr="00F60FA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1 части учебника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2461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2461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8" w:type="dxa"/>
          </w:tcPr>
          <w:p w:rsidR="00A81394" w:rsidRPr="00F60FAB" w:rsidRDefault="0070756C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1394" w:rsidRPr="00F60FA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</w:t>
            </w:r>
            <w:r w:rsidRPr="006E13C4">
              <w:rPr>
                <w:rFonts w:ascii="Times New Roman" w:eastAsia="Calibri" w:hAnsi="Times New Roman" w:cs="Times New Roman"/>
                <w:bCs/>
                <w:color w:val="000099"/>
                <w:sz w:val="24"/>
                <w:szCs w:val="24"/>
              </w:rPr>
              <w:t xml:space="preserve">Тест по разделу </w:t>
            </w:r>
            <w:r w:rsidRPr="006E13C4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>«Литературные сказки».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Читать понравившиеся произведения раздела</w:t>
            </w:r>
          </w:p>
        </w:tc>
      </w:tr>
      <w:tr w:rsidR="00A81394" w:rsidRPr="00A42169" w:rsidTr="00287EF0">
        <w:tc>
          <w:tcPr>
            <w:tcW w:w="10881" w:type="dxa"/>
            <w:gridSpan w:val="6"/>
          </w:tcPr>
          <w:p w:rsidR="00A81394" w:rsidRPr="00BA1E5E" w:rsidRDefault="00A81394" w:rsidP="0028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62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77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5547E" w:rsidRPr="00A42169" w:rsidTr="00287EF0">
        <w:tc>
          <w:tcPr>
            <w:tcW w:w="719" w:type="dxa"/>
          </w:tcPr>
          <w:p w:rsidR="00D5547E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8" w:type="dxa"/>
          </w:tcPr>
          <w:p w:rsidR="00D5547E" w:rsidRDefault="00196D6E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799" w:type="dxa"/>
          </w:tcPr>
          <w:p w:rsidR="00D5547E" w:rsidRPr="00F60FAB" w:rsidRDefault="00D5547E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D5547E" w:rsidRPr="001062E1" w:rsidRDefault="00D5547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Что уже знаем и умеем.</w:t>
            </w:r>
          </w:p>
        </w:tc>
        <w:tc>
          <w:tcPr>
            <w:tcW w:w="879" w:type="dxa"/>
          </w:tcPr>
          <w:p w:rsidR="00D5547E" w:rsidRDefault="00D5547E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D5547E" w:rsidRDefault="008F1C8B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8" w:type="dxa"/>
          </w:tcPr>
          <w:p w:rsidR="00A81394" w:rsidRPr="00F60FAB" w:rsidRDefault="00196D6E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="00A81394" w:rsidRPr="00F60FA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книг. Составление текста о творчестве М. Горького.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5, задания 3, 4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8" w:type="dxa"/>
          </w:tcPr>
          <w:p w:rsidR="00A81394" w:rsidRPr="00F60FAB" w:rsidRDefault="00287EF0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D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013EC3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по ролям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8" w:type="dxa"/>
          </w:tcPr>
          <w:p w:rsidR="00A81394" w:rsidRPr="00F60FAB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>Творческий пересказ: сочинение продолжения сказки.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продолжение сказки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8" w:type="dxa"/>
          </w:tcPr>
          <w:p w:rsidR="00A81394" w:rsidRPr="00F60FAB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воробей»</w:t>
            </w:r>
          </w:p>
        </w:tc>
        <w:tc>
          <w:tcPr>
            <w:tcW w:w="879" w:type="dxa"/>
          </w:tcPr>
          <w:p w:rsidR="00A81394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A81394" w:rsidRPr="00817D80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13 - 18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задание 6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8" w:type="dxa"/>
          </w:tcPr>
          <w:p w:rsidR="00A81394" w:rsidRPr="00F60FAB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воробей»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 xml:space="preserve"> Герои, характеристика героев.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19 - 22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задание 5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8" w:type="dxa"/>
          </w:tcPr>
          <w:p w:rsidR="00A81394" w:rsidRPr="00F60FAB" w:rsidRDefault="00287EF0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96D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воробей»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 xml:space="preserve"> Выборочный пересказ.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 лица Маши или воробья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8" w:type="dxa"/>
          </w:tcPr>
          <w:p w:rsidR="00A81394" w:rsidRPr="00F60FAB" w:rsidRDefault="00196D6E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Тест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рассказу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К. Паустовск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«Растрепанный воробей»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Поговорим о самом главном. </w:t>
            </w:r>
            <w:r w:rsidRPr="005A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книги А. Куприна, найти информацию о жизни и творчестве писателя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8" w:type="dxa"/>
          </w:tcPr>
          <w:p w:rsidR="00A81394" w:rsidRPr="00F60FAB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И. Куприн «Слон»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рассказ и разделить на части с опорой на задание 3 на с. 35 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8" w:type="dxa"/>
          </w:tcPr>
          <w:p w:rsidR="00A81394" w:rsidRPr="00F60FAB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И. Куприн «Слон»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плана.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35, задание 7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8" w:type="dxa"/>
          </w:tcPr>
          <w:p w:rsidR="00A81394" w:rsidRPr="00F60FAB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И. Куприн «Слон»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Полный и краткий пересказ.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 лица Нади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8" w:type="dxa"/>
          </w:tcPr>
          <w:p w:rsidR="00A81394" w:rsidRPr="00F60FAB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 по разделу «Были-небылицы».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Тест по разделу «Были-небылицы».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Читать понравившиеся произведения раздела</w:t>
            </w:r>
          </w:p>
        </w:tc>
      </w:tr>
      <w:tr w:rsidR="00A81394" w:rsidRPr="00A42169" w:rsidTr="00287EF0">
        <w:tc>
          <w:tcPr>
            <w:tcW w:w="10881" w:type="dxa"/>
            <w:gridSpan w:val="6"/>
          </w:tcPr>
          <w:p w:rsidR="00A81394" w:rsidRPr="000A5056" w:rsidRDefault="00A81394" w:rsidP="0028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4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8" w:type="dxa"/>
          </w:tcPr>
          <w:p w:rsidR="00A81394" w:rsidRPr="00F60FAB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раздела.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Саша Черный «Что ты тискаешь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утенка?»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«Воробей», «Слон»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40 - 43, наизусть одно из стихотворений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8" w:type="dxa"/>
          </w:tcPr>
          <w:p w:rsidR="00A81394" w:rsidRPr="00F60FAB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А. А. Блок «Сны»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44 - 45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8" w:type="dxa"/>
          </w:tcPr>
          <w:p w:rsidR="00A81394" w:rsidRPr="00F60FAB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А. А. Блок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«Ворона»</w:t>
            </w:r>
          </w:p>
        </w:tc>
        <w:tc>
          <w:tcPr>
            <w:tcW w:w="879" w:type="dxa"/>
          </w:tcPr>
          <w:p w:rsidR="00A81394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 наизусть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8" w:type="dxa"/>
          </w:tcPr>
          <w:p w:rsidR="00A81394" w:rsidRPr="00F60FAB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Поговорим о самом главном. </w:t>
            </w:r>
            <w:r w:rsidRPr="005A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М. М. Пришвин «Моя Родина». </w:t>
            </w:r>
          </w:p>
        </w:tc>
        <w:tc>
          <w:tcPr>
            <w:tcW w:w="879" w:type="dxa"/>
          </w:tcPr>
          <w:p w:rsidR="00A81394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48 - 49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8" w:type="dxa"/>
          </w:tcPr>
          <w:p w:rsidR="00A81394" w:rsidRPr="00C9534C" w:rsidRDefault="00196D6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99" w:type="dxa"/>
          </w:tcPr>
          <w:p w:rsidR="00A81394" w:rsidRPr="00F60FAB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7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 основе художественного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М. М. Пришвин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«Моя Родина».</w:t>
            </w:r>
          </w:p>
        </w:tc>
        <w:tc>
          <w:tcPr>
            <w:tcW w:w="879" w:type="dxa"/>
          </w:tcPr>
          <w:p w:rsidR="00A81394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A81394" w:rsidRPr="00EA40CA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сборники стихов о Родине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С. А. Есенин «Черемуха»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50 - 51, наизусть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Урок-викторина по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</w:t>
            </w:r>
            <w:r w:rsidRPr="001062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достижений.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Проверочная работа.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понравившиеся произведения раздела</w:t>
            </w:r>
          </w:p>
        </w:tc>
      </w:tr>
      <w:tr w:rsidR="00A81394" w:rsidRPr="00A42169" w:rsidTr="00287EF0">
        <w:tc>
          <w:tcPr>
            <w:tcW w:w="10881" w:type="dxa"/>
            <w:gridSpan w:val="6"/>
          </w:tcPr>
          <w:p w:rsidR="00A81394" w:rsidRPr="000A5056" w:rsidRDefault="00A81394" w:rsidP="00287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часов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Соколов-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Микитов «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главном 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>герое.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56 - 61, прочитать,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2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1394" w:rsidRPr="004A4B4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И. С. Соколов-Микитов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 xml:space="preserve"> Творческий пересказ: дополнение содержания текста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62, задание 6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1394" w:rsidRPr="004A4B4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9" w:type="dxa"/>
          </w:tcPr>
          <w:p w:rsidR="00A81394" w:rsidRPr="00C9534C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В. И. Белов «Малька провинилась»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B32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882B32">
              <w:rPr>
                <w:rFonts w:ascii="Times New Roman" w:hAnsi="Times New Roman"/>
                <w:sz w:val="24"/>
                <w:szCs w:val="24"/>
              </w:rPr>
              <w:t xml:space="preserve"> текста, герои рассказа.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63 - 64, пересказ от имени Мальки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139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В. И. Белов «Еще </w:t>
            </w:r>
            <w:proofErr w:type="gramStart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Мальку»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B32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882B32">
              <w:rPr>
                <w:rFonts w:ascii="Times New Roman" w:hAnsi="Times New Roman"/>
                <w:sz w:val="24"/>
                <w:szCs w:val="24"/>
              </w:rPr>
              <w:t xml:space="preserve"> текста, герои рассказа.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65 - 66, задание 4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81394" w:rsidRPr="004A4B4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В. Ю. Драгунский «Он живой и светится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67 - 69, по ролям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В. П. Астафьев «</w:t>
            </w:r>
            <w:proofErr w:type="spell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70 - 72, пересказ от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глухарки</w:t>
            </w:r>
            <w:proofErr w:type="spellEnd"/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  <w:r w:rsidR="00A81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Б. С. Житков «Про обезьянку»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>Герои рассказа.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A42169" w:rsidRDefault="00A81394" w:rsidP="00287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рассказ 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Б. С. Житков «Про обезьянку»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Краткий пересказ.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84, задание 5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Б. С. Житков «Про обезьянку»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плана. 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Сочинить историю о том, как у вас появилась в доме обезьянка 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 «Земля – наш дом родной» (обобщающий урок по разделу).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3B0">
              <w:rPr>
                <w:rFonts w:ascii="Times New Roman" w:hAnsi="Times New Roman"/>
                <w:i/>
                <w:sz w:val="24"/>
                <w:szCs w:val="24"/>
              </w:rPr>
              <w:t>Мини-сочинение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 xml:space="preserve"> «Люби живое»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86, задание 14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99" w:type="dxa"/>
          </w:tcPr>
          <w:p w:rsidR="00A81394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Оценка достижений.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Тест по разделу «Люби живое»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Читать понравившиеся произведения раздела</w:t>
            </w:r>
          </w:p>
        </w:tc>
      </w:tr>
      <w:tr w:rsidR="00A81394" w:rsidRPr="00A42169" w:rsidTr="00287EF0">
        <w:tc>
          <w:tcPr>
            <w:tcW w:w="10881" w:type="dxa"/>
            <w:gridSpan w:val="6"/>
          </w:tcPr>
          <w:p w:rsidR="00A81394" w:rsidRPr="00914B3E" w:rsidRDefault="00A81394" w:rsidP="0028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4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09.03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Как сочинить стихотворение.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Выбрать и прочитать произведение из рубрики «Советуем прочитать», с.89</w:t>
            </w:r>
            <w:r w:rsidRPr="0019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8" w:type="dxa"/>
          </w:tcPr>
          <w:p w:rsidR="00A81394" w:rsidRDefault="00196D6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С. Я. Маршак «Гроза днем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В лесу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росистой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поляной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90 - 91, наизусть одно из стихотворений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8" w:type="dxa"/>
          </w:tcPr>
          <w:p w:rsidR="00A81394" w:rsidRPr="003F728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«Разлука»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92 - 93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94 - 95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С. В. Михалков «Если»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96 - 97, наизусть 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013880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Поговорим о самом главном. </w:t>
            </w:r>
            <w:r w:rsidRPr="005A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Дружинина «Мамочка-мамуля!». </w:t>
            </w:r>
            <w:r w:rsidRPr="00894D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D7E">
              <w:rPr>
                <w:rFonts w:ascii="Times New Roman" w:hAnsi="Times New Roman" w:cs="Times New Roman"/>
                <w:sz w:val="24"/>
                <w:szCs w:val="24"/>
              </w:rPr>
              <w:t>Бокова «Родина – слово большое, большое!». 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Е. А. Благинина «Кукушка», «Котенок»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8F1C8B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«Крестики </w:t>
            </w:r>
            <w:proofErr w:type="gram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олики»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(обобщающий урок по разделу «Поэтическая тетрадь»).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104, задание 7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139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9" w:type="dxa"/>
          </w:tcPr>
          <w:p w:rsidR="00A81394" w:rsidRPr="00E329C5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</w:t>
            </w:r>
            <w:r w:rsidRPr="006E13C4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>проекты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мире детской поэзии».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представлению своего проекта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139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9" w:type="dxa"/>
          </w:tcPr>
          <w:p w:rsidR="00A81394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013880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себя. Оценка достижений. 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Тест по разделу «Поэтическая тетрадь»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Читать понравившиеся произведения раздела</w:t>
            </w:r>
          </w:p>
        </w:tc>
      </w:tr>
      <w:tr w:rsidR="00A81394" w:rsidRPr="00A42169" w:rsidTr="00287EF0">
        <w:tc>
          <w:tcPr>
            <w:tcW w:w="10881" w:type="dxa"/>
            <w:gridSpan w:val="6"/>
          </w:tcPr>
          <w:p w:rsidR="00A81394" w:rsidRPr="003456C6" w:rsidRDefault="00A81394" w:rsidP="00287EF0">
            <w:pPr>
              <w:autoSpaceDE w:val="0"/>
              <w:autoSpaceDN w:val="0"/>
              <w:adjustRightInd w:val="0"/>
              <w:spacing w:line="21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Собирай по ягодке – наберешь кузовок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15 часов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8" w:type="dxa"/>
          </w:tcPr>
          <w:p w:rsidR="00A81394" w:rsidRDefault="00196D6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E51E7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Что уже знаем и умеем.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Выбрать и прочитать произведение из рубрики «Советуем прочитать», с.107</w:t>
            </w:r>
          </w:p>
        </w:tc>
      </w:tr>
      <w:tr w:rsidR="008F1C8B" w:rsidRPr="00A42169" w:rsidTr="00287EF0">
        <w:tc>
          <w:tcPr>
            <w:tcW w:w="719" w:type="dxa"/>
          </w:tcPr>
          <w:p w:rsidR="008F1C8B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98" w:type="dxa"/>
          </w:tcPr>
          <w:p w:rsidR="008F1C8B" w:rsidRDefault="00196D6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99" w:type="dxa"/>
          </w:tcPr>
          <w:p w:rsidR="008F1C8B" w:rsidRPr="00A42169" w:rsidRDefault="008F1C8B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8F1C8B" w:rsidRDefault="008F1C8B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книг. Как сочинять стихотворение</w:t>
            </w:r>
          </w:p>
        </w:tc>
        <w:tc>
          <w:tcPr>
            <w:tcW w:w="879" w:type="dxa"/>
          </w:tcPr>
          <w:p w:rsidR="008F1C8B" w:rsidRDefault="008F1C8B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8F1C8B" w:rsidRDefault="008F1C8B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сборники стихов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Б. В. Шергин «Собирай по ягодке – наберешь кузовок»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Особенность заголовка произведения.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по произведению Шергина рассказ о бабушке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М. М. Зощенко «Золотые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 xml:space="preserve"> Герои рассказа.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112 - 119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8" w:type="dxa"/>
          </w:tcPr>
          <w:p w:rsidR="00A81394" w:rsidRPr="00A42169" w:rsidRDefault="00E51E7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6D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96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A81394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М. М. Зощенко «Золотые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плана. 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Тест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E41236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6">
              <w:rPr>
                <w:rFonts w:ascii="Times New Roman" w:hAnsi="Times New Roman" w:cs="Times New Roman"/>
                <w:sz w:val="24"/>
                <w:szCs w:val="24"/>
              </w:rPr>
              <w:t>Краткий пересказ по составленному плану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98" w:type="dxa"/>
          </w:tcPr>
          <w:p w:rsidR="00A81394" w:rsidRPr="00A42169" w:rsidRDefault="00E51E7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6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М. М. Зощенко «Великие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путешественники»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 и поступки героев. </w:t>
            </w:r>
          </w:p>
        </w:tc>
        <w:tc>
          <w:tcPr>
            <w:tcW w:w="879" w:type="dxa"/>
          </w:tcPr>
          <w:p w:rsidR="00A81394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120 - 127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1E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A81394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М. М. Зощенко «Великие путешественники»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плана</w:t>
            </w:r>
          </w:p>
        </w:tc>
        <w:tc>
          <w:tcPr>
            <w:tcW w:w="879" w:type="dxa"/>
          </w:tcPr>
          <w:p w:rsidR="00A81394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E41236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 понравившегося отрывка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E51E7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A81394" w:rsidRPr="003F728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М. М. Зощенко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сообщения «Что интересного я узнал о жизни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М. М. Зощенко»</w:t>
            </w:r>
          </w:p>
        </w:tc>
        <w:tc>
          <w:tcPr>
            <w:tcW w:w="879" w:type="dxa"/>
          </w:tcPr>
          <w:p w:rsidR="00A81394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128, задание 10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Н. Н. Носов. «Федина задача»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 129 - 132, задание 5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98" w:type="dxa"/>
          </w:tcPr>
          <w:p w:rsidR="00A81394" w:rsidRDefault="00196D6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Поговорим о самом главном.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П. Платонов «Цветок на земле»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6952">
              <w:rPr>
                <w:rFonts w:ascii="Times New Roman" w:hAnsi="Times New Roman"/>
                <w:sz w:val="24"/>
                <w:szCs w:val="24"/>
              </w:rPr>
              <w:t>Герои рассказа.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133 - 138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выразительно. Нарисовать цветок, который увидели дед с внуком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E51E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А. П. Платонов «Цветок на земле»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плана.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133 - 138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51E74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Н. Н. Носов. «Телефон»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 w:rsidRPr="00473D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140 - 141</w:t>
            </w:r>
            <w:r w:rsidRPr="00473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ролям. Принести книги Н. Носова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E51E74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Н. Носов.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«Что интересного я узнал о жизни</w:t>
            </w: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Н. Носов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с.142, задание 1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51E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Урок-конкурс по разделу 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«Собирай по ягодке – наберешь кузовок».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с.142, задание 4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E51E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013880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себя. Оценка достижений. 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Тест по разделу </w:t>
            </w:r>
            <w:r w:rsidRPr="006E13C4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>«Собирай по ягодке – наберешь кузовок».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Читать понравившиеся произведения раздела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8" w:type="dxa"/>
          </w:tcPr>
          <w:p w:rsidR="00A81394" w:rsidRPr="00A42169" w:rsidRDefault="00196D6E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1E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6E13C4" w:rsidRDefault="00A81394" w:rsidP="00287EF0">
            <w:pPr>
              <w:contextualSpacing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6E13C4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F6694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sz w:val="24"/>
                <w:szCs w:val="24"/>
              </w:rPr>
              <w:t>Д/з нет</w:t>
            </w:r>
          </w:p>
        </w:tc>
      </w:tr>
      <w:tr w:rsidR="00A81394" w:rsidRPr="00A42169" w:rsidTr="00287EF0">
        <w:tc>
          <w:tcPr>
            <w:tcW w:w="10881" w:type="dxa"/>
            <w:gridSpan w:val="6"/>
          </w:tcPr>
          <w:p w:rsidR="00A81394" w:rsidRPr="006F55F5" w:rsidRDefault="00A81394" w:rsidP="00287EF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0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</w:tr>
      <w:tr w:rsidR="00225282" w:rsidRPr="00A42169" w:rsidTr="00287EF0">
        <w:tc>
          <w:tcPr>
            <w:tcW w:w="719" w:type="dxa"/>
          </w:tcPr>
          <w:p w:rsidR="00225282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8" w:type="dxa"/>
          </w:tcPr>
          <w:p w:rsidR="00225282" w:rsidRDefault="00196D6E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799" w:type="dxa"/>
          </w:tcPr>
          <w:p w:rsidR="00225282" w:rsidRPr="00A42169" w:rsidRDefault="00225282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225282" w:rsidRDefault="00225282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Что уже знаем и умеем.</w:t>
            </w:r>
          </w:p>
        </w:tc>
        <w:tc>
          <w:tcPr>
            <w:tcW w:w="879" w:type="dxa"/>
          </w:tcPr>
          <w:p w:rsidR="00225282" w:rsidRDefault="00225282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225282" w:rsidRDefault="00225282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свои любимые сказки зарубежных писателей.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8" w:type="dxa"/>
          </w:tcPr>
          <w:p w:rsidR="00A81394" w:rsidRDefault="00836B08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DA2F90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книг. Что такое перевод.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Default="00A81394" w:rsidP="00287EF0">
            <w:r>
              <w:rPr>
                <w:rFonts w:ascii="Times New Roman" w:hAnsi="Times New Roman" w:cs="Times New Roman"/>
                <w:sz w:val="24"/>
                <w:szCs w:val="24"/>
              </w:rPr>
              <w:t>Выбрать и прочитать произведение из рубрики «Советуем прочитать», с.145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98" w:type="dxa"/>
          </w:tcPr>
          <w:p w:rsidR="00A81394" w:rsidRPr="004A4B43" w:rsidRDefault="00836B08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Г. Х. Андерсен «Гадкий утенок»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F45510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10">
              <w:rPr>
                <w:rFonts w:ascii="Times New Roman" w:hAnsi="Times New Roman" w:cs="Times New Roman"/>
                <w:sz w:val="24"/>
                <w:szCs w:val="24"/>
              </w:rPr>
              <w:t>Перечитать сказку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8" w:type="dxa"/>
          </w:tcPr>
          <w:p w:rsidR="00A81394" w:rsidRPr="00DA05A2" w:rsidRDefault="00836B08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Г. Х. Андерсен «Гадкий утенок»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плана.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F45510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картинный план к сказке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8" w:type="dxa"/>
          </w:tcPr>
          <w:p w:rsidR="00A81394" w:rsidRPr="00A875BB" w:rsidRDefault="00836B08" w:rsidP="00287EF0">
            <w:pPr>
              <w:contextualSpacing/>
              <w:rPr>
                <w:rStyle w:val="FontStyle61"/>
                <w:b w:val="0"/>
                <w:sz w:val="24"/>
                <w:szCs w:val="24"/>
              </w:rPr>
            </w:pPr>
            <w:r>
              <w:rPr>
                <w:rStyle w:val="FontStyle61"/>
                <w:b w:val="0"/>
                <w:sz w:val="24"/>
                <w:szCs w:val="24"/>
              </w:rPr>
              <w:t>08.05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1062E1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E1">
              <w:rPr>
                <w:rFonts w:ascii="Times New Roman" w:hAnsi="Times New Roman" w:cs="Times New Roman"/>
                <w:sz w:val="24"/>
                <w:szCs w:val="24"/>
              </w:rPr>
              <w:t>Г. Х. Андерсен «Гадкий утенок».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рисунков к сказке.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F45510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с.155, задание 6</w:t>
            </w:r>
          </w:p>
        </w:tc>
      </w:tr>
      <w:tr w:rsidR="00225282" w:rsidRPr="00A42169" w:rsidTr="00287EF0">
        <w:tc>
          <w:tcPr>
            <w:tcW w:w="719" w:type="dxa"/>
          </w:tcPr>
          <w:p w:rsidR="00225282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8" w:type="dxa"/>
          </w:tcPr>
          <w:p w:rsidR="00225282" w:rsidRDefault="00836B08" w:rsidP="00287EF0">
            <w:pPr>
              <w:contextualSpacing/>
              <w:rPr>
                <w:rStyle w:val="FontStyle61"/>
                <w:b w:val="0"/>
                <w:sz w:val="24"/>
                <w:szCs w:val="24"/>
              </w:rPr>
            </w:pPr>
            <w:r>
              <w:rPr>
                <w:rStyle w:val="FontStyle61"/>
                <w:b w:val="0"/>
                <w:sz w:val="24"/>
                <w:szCs w:val="24"/>
              </w:rPr>
              <w:t>10.05</w:t>
            </w:r>
          </w:p>
        </w:tc>
        <w:tc>
          <w:tcPr>
            <w:tcW w:w="799" w:type="dxa"/>
          </w:tcPr>
          <w:p w:rsidR="00225282" w:rsidRPr="00A42169" w:rsidRDefault="00225282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225282" w:rsidRPr="001062E1" w:rsidRDefault="00225282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час по теме «Зарубежная литература».</w:t>
            </w:r>
          </w:p>
        </w:tc>
        <w:tc>
          <w:tcPr>
            <w:tcW w:w="879" w:type="dxa"/>
          </w:tcPr>
          <w:p w:rsidR="00225282" w:rsidRDefault="00225282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225282" w:rsidRDefault="00225282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отзыв на любимую зарубежную сказку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8" w:type="dxa"/>
          </w:tcPr>
          <w:p w:rsidR="00A81394" w:rsidRPr="00F765B5" w:rsidRDefault="00836B08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6E13C4" w:rsidRDefault="00A81394" w:rsidP="00287EF0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6E13C4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>Итоговая контрольная работа «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Проверка </w:t>
            </w:r>
            <w:r w:rsidRPr="006E13C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lastRenderedPageBreak/>
              <w:t>уровня читательских умений»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4" w:type="dxa"/>
          </w:tcPr>
          <w:p w:rsidR="00A81394" w:rsidRPr="00F45510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10">
              <w:rPr>
                <w:rFonts w:ascii="Times New Roman" w:hAnsi="Times New Roman" w:cs="Times New Roman"/>
                <w:sz w:val="24"/>
                <w:szCs w:val="24"/>
              </w:rPr>
              <w:t>Читать любимые сказки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98" w:type="dxa"/>
          </w:tcPr>
          <w:p w:rsidR="00A81394" w:rsidRPr="00A875BB" w:rsidRDefault="00836B08" w:rsidP="00287EF0">
            <w:pPr>
              <w:contextualSpacing/>
              <w:rPr>
                <w:rStyle w:val="FontStyle61"/>
                <w:b w:val="0"/>
                <w:sz w:val="24"/>
                <w:szCs w:val="24"/>
                <w:highlight w:val="yellow"/>
              </w:rPr>
            </w:pPr>
            <w:r>
              <w:rPr>
                <w:rStyle w:val="FontStyle61"/>
                <w:b w:val="0"/>
                <w:sz w:val="24"/>
                <w:szCs w:val="24"/>
              </w:rPr>
              <w:t>12.05</w:t>
            </w:r>
          </w:p>
        </w:tc>
        <w:tc>
          <w:tcPr>
            <w:tcW w:w="799" w:type="dxa"/>
          </w:tcPr>
          <w:p w:rsidR="00A81394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225282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Как правильно.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F45510" w:rsidRDefault="00225282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8" w:type="dxa"/>
          </w:tcPr>
          <w:p w:rsidR="00A81394" w:rsidRPr="00A875BB" w:rsidRDefault="00836B08" w:rsidP="00287EF0">
            <w:pPr>
              <w:contextualSpacing/>
              <w:rPr>
                <w:rStyle w:val="FontStyle61"/>
                <w:b w:val="0"/>
                <w:sz w:val="24"/>
                <w:szCs w:val="24"/>
              </w:rPr>
            </w:pPr>
            <w:r>
              <w:rPr>
                <w:rStyle w:val="FontStyle61"/>
                <w:b w:val="0"/>
                <w:sz w:val="24"/>
                <w:szCs w:val="24"/>
              </w:rPr>
              <w:t>15.05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«Зарубежная литература»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Оценка достижений.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F45510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10">
              <w:rPr>
                <w:rFonts w:ascii="Times New Roman" w:hAnsi="Times New Roman" w:cs="Times New Roman"/>
                <w:sz w:val="24"/>
                <w:szCs w:val="24"/>
              </w:rPr>
              <w:t>Читать понравившиеся произведения раздела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98" w:type="dxa"/>
          </w:tcPr>
          <w:p w:rsidR="00A81394" w:rsidRPr="00F765B5" w:rsidRDefault="00836B08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F45510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список наиболее понравившихся произведений в этом учебном году</w:t>
            </w:r>
          </w:p>
        </w:tc>
      </w:tr>
      <w:tr w:rsidR="00A81394" w:rsidRPr="00A42169" w:rsidTr="00287EF0">
        <w:tc>
          <w:tcPr>
            <w:tcW w:w="719" w:type="dxa"/>
          </w:tcPr>
          <w:p w:rsidR="00A81394" w:rsidRPr="00A42169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8" w:type="dxa"/>
          </w:tcPr>
          <w:p w:rsidR="00A81394" w:rsidRPr="00F765B5" w:rsidRDefault="00836B08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99" w:type="dxa"/>
          </w:tcPr>
          <w:p w:rsidR="00A81394" w:rsidRPr="00A42169" w:rsidRDefault="00A81394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A81394" w:rsidRPr="00A42169" w:rsidRDefault="00A81394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1062E1">
              <w:rPr>
                <w:rFonts w:ascii="Times New Roman" w:eastAsia="Calibri" w:hAnsi="Times New Roman" w:cs="Times New Roman"/>
                <w:sz w:val="24"/>
                <w:szCs w:val="24"/>
              </w:rPr>
              <w:t>-ринг»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  </w:t>
            </w:r>
          </w:p>
        </w:tc>
        <w:tc>
          <w:tcPr>
            <w:tcW w:w="879" w:type="dxa"/>
          </w:tcPr>
          <w:p w:rsidR="00A81394" w:rsidRPr="00A42169" w:rsidRDefault="00A81394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A81394" w:rsidRPr="00F45510" w:rsidRDefault="00A81394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10">
              <w:rPr>
                <w:rFonts w:ascii="Times New Roman" w:hAnsi="Times New Roman" w:cs="Times New Roman"/>
                <w:sz w:val="24"/>
                <w:szCs w:val="24"/>
              </w:rPr>
              <w:t>Д/з нет</w:t>
            </w:r>
          </w:p>
        </w:tc>
      </w:tr>
      <w:tr w:rsidR="00225282" w:rsidRPr="00A42169" w:rsidTr="00287EF0">
        <w:tc>
          <w:tcPr>
            <w:tcW w:w="719" w:type="dxa"/>
          </w:tcPr>
          <w:p w:rsidR="00225282" w:rsidRDefault="00225282" w:rsidP="00287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131-136</w:t>
            </w:r>
          </w:p>
        </w:tc>
        <w:tc>
          <w:tcPr>
            <w:tcW w:w="798" w:type="dxa"/>
          </w:tcPr>
          <w:p w:rsidR="00225282" w:rsidRDefault="00836B08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19.05-25.05</w:t>
            </w:r>
          </w:p>
        </w:tc>
        <w:tc>
          <w:tcPr>
            <w:tcW w:w="799" w:type="dxa"/>
          </w:tcPr>
          <w:p w:rsidR="00225282" w:rsidRPr="00A42169" w:rsidRDefault="00225282" w:rsidP="00287EF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22" w:type="dxa"/>
          </w:tcPr>
          <w:p w:rsidR="00225282" w:rsidRPr="001062E1" w:rsidRDefault="00225282" w:rsidP="00287EF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79" w:type="dxa"/>
          </w:tcPr>
          <w:p w:rsidR="00225282" w:rsidRDefault="00225282" w:rsidP="0028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225282" w:rsidRPr="00F45510" w:rsidRDefault="00225282" w:rsidP="0028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394" w:rsidRPr="0008005D" w:rsidRDefault="00A81394" w:rsidP="00A8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1394" w:rsidRPr="006E13C4" w:rsidRDefault="00A81394" w:rsidP="00A813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E13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Приложение 2</w:t>
      </w:r>
    </w:p>
    <w:p w:rsidR="00A81394" w:rsidRDefault="00A81394" w:rsidP="00A81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394" w:rsidRPr="00710B89" w:rsidRDefault="00A81394" w:rsidP="00A81394">
      <w:pPr>
        <w:pStyle w:val="TableParagraph"/>
        <w:ind w:left="107" w:right="94"/>
        <w:jc w:val="center"/>
        <w:rPr>
          <w:b/>
          <w:sz w:val="28"/>
        </w:rPr>
      </w:pPr>
      <w:r w:rsidRPr="00710B89">
        <w:rPr>
          <w:b/>
          <w:sz w:val="28"/>
        </w:rPr>
        <w:t>Учебно-методическое</w:t>
      </w:r>
      <w:r w:rsidRPr="00710B89">
        <w:rPr>
          <w:b/>
          <w:spacing w:val="1"/>
          <w:sz w:val="28"/>
        </w:rPr>
        <w:t xml:space="preserve"> </w:t>
      </w:r>
      <w:r w:rsidRPr="00710B89">
        <w:rPr>
          <w:b/>
          <w:sz w:val="28"/>
        </w:rPr>
        <w:t>обеспечение</w:t>
      </w:r>
      <w:r w:rsidRPr="00710B89"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 процесса</w:t>
      </w:r>
    </w:p>
    <w:p w:rsidR="00A81394" w:rsidRPr="0008005D" w:rsidRDefault="00A81394" w:rsidP="00A8139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81394" w:rsidRPr="00B14424" w:rsidRDefault="00A81394" w:rsidP="00A813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0B89">
        <w:rPr>
          <w:rFonts w:ascii="Times New Roman" w:hAnsi="Times New Roman" w:cs="Times New Roman"/>
          <w:b/>
          <w:i/>
          <w:sz w:val="24"/>
          <w:szCs w:val="24"/>
        </w:rPr>
        <w:t>УМК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учителя:</w:t>
      </w:r>
    </w:p>
    <w:p w:rsidR="00A81394" w:rsidRPr="00DC4715" w:rsidRDefault="00A81394" w:rsidP="00A81394">
      <w:pPr>
        <w:pStyle w:val="a6"/>
        <w:ind w:left="0"/>
        <w:rPr>
          <w:color w:val="000000" w:themeColor="text1"/>
          <w:sz w:val="24"/>
          <w:szCs w:val="24"/>
        </w:rPr>
      </w:pPr>
      <w:r w:rsidRPr="009751D9">
        <w:rPr>
          <w:sz w:val="24"/>
          <w:szCs w:val="24"/>
        </w:rPr>
        <w:t xml:space="preserve">Программа составлена с учётом возможностей учебно-методической системы </w:t>
      </w:r>
      <w:r w:rsidRPr="00DC4715">
        <w:rPr>
          <w:color w:val="000000" w:themeColor="text1"/>
          <w:sz w:val="24"/>
          <w:szCs w:val="24"/>
        </w:rPr>
        <w:t>«Школа России» и ориентирована на работу по учебно-методическому комплекту:</w:t>
      </w:r>
    </w:p>
    <w:p w:rsidR="00A81394" w:rsidRPr="00DC4715" w:rsidRDefault="00A81394" w:rsidP="00A81394">
      <w:pPr>
        <w:pStyle w:val="a6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color w:val="000000" w:themeColor="text1"/>
          <w:sz w:val="24"/>
          <w:szCs w:val="24"/>
        </w:rPr>
      </w:pPr>
      <w:bookmarkStart w:id="14" w:name="_Hlk112097098"/>
      <w:r w:rsidRPr="00DC4715">
        <w:rPr>
          <w:rFonts w:eastAsia="Arial Unicode MS"/>
          <w:bCs/>
          <w:iCs/>
          <w:color w:val="000000" w:themeColor="text1"/>
          <w:sz w:val="24"/>
          <w:szCs w:val="24"/>
        </w:rPr>
        <w:t>Климанова</w:t>
      </w:r>
      <w:r>
        <w:rPr>
          <w:rFonts w:eastAsia="Arial Unicode MS"/>
          <w:bCs/>
          <w:iCs/>
          <w:color w:val="000000" w:themeColor="text1"/>
          <w:sz w:val="24"/>
          <w:szCs w:val="24"/>
        </w:rPr>
        <w:t xml:space="preserve"> </w:t>
      </w:r>
      <w:r w:rsidRPr="00DC4715">
        <w:rPr>
          <w:rFonts w:eastAsia="Arial Unicode MS"/>
          <w:bCs/>
          <w:iCs/>
          <w:color w:val="000000" w:themeColor="text1"/>
          <w:sz w:val="24"/>
          <w:szCs w:val="24"/>
        </w:rPr>
        <w:t>Л.Ф. Литературное чтение. 3 класс.</w:t>
      </w:r>
      <w:r>
        <w:rPr>
          <w:rFonts w:eastAsia="Arial Unicode MS"/>
          <w:bCs/>
          <w:iCs/>
          <w:color w:val="000000" w:themeColor="text1"/>
          <w:sz w:val="24"/>
          <w:szCs w:val="24"/>
        </w:rPr>
        <w:t xml:space="preserve"> </w:t>
      </w:r>
      <w:r w:rsidRPr="00DC4715">
        <w:rPr>
          <w:rFonts w:eastAsia="Arial Unicode MS"/>
          <w:bCs/>
          <w:iCs/>
          <w:color w:val="000000" w:themeColor="text1"/>
          <w:sz w:val="24"/>
          <w:szCs w:val="24"/>
        </w:rPr>
        <w:t xml:space="preserve">Учебник для общеобразовательных </w:t>
      </w:r>
      <w:r w:rsidRPr="00DC4715">
        <w:rPr>
          <w:color w:val="000000" w:themeColor="text1"/>
          <w:spacing w:val="-2"/>
          <w:sz w:val="24"/>
          <w:szCs w:val="24"/>
        </w:rPr>
        <w:t>организаций:</w:t>
      </w:r>
      <w:r w:rsidRPr="00DC4715">
        <w:rPr>
          <w:rFonts w:eastAsia="Arial Unicode MS"/>
          <w:bCs/>
          <w:iCs/>
          <w:color w:val="000000" w:themeColor="text1"/>
          <w:sz w:val="24"/>
          <w:szCs w:val="24"/>
        </w:rPr>
        <w:t xml:space="preserve"> часть 1-2. /</w:t>
      </w:r>
      <w:r w:rsidRPr="00DC4715">
        <w:rPr>
          <w:color w:val="000000" w:themeColor="text1"/>
          <w:sz w:val="24"/>
          <w:szCs w:val="24"/>
        </w:rPr>
        <w:t xml:space="preserve"> Л. Ф. Климанова, В.Г. Горецкий, М. В. Голованова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eastAsia="Arial Unicode MS"/>
          <w:bCs/>
          <w:iCs/>
          <w:color w:val="000000" w:themeColor="text1"/>
          <w:sz w:val="24"/>
          <w:szCs w:val="24"/>
        </w:rPr>
        <w:t>– М.: Просвещение, 2021</w:t>
      </w:r>
      <w:r w:rsidRPr="00DC4715">
        <w:rPr>
          <w:rFonts w:eastAsia="Arial Unicode MS"/>
          <w:bCs/>
          <w:iCs/>
          <w:color w:val="000000" w:themeColor="text1"/>
          <w:sz w:val="24"/>
          <w:szCs w:val="24"/>
        </w:rPr>
        <w:t xml:space="preserve"> г.</w:t>
      </w:r>
    </w:p>
    <w:bookmarkEnd w:id="14"/>
    <w:p w:rsidR="00A81394" w:rsidRPr="00DC4715" w:rsidRDefault="00A81394" w:rsidP="00A81394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DC4715">
        <w:rPr>
          <w:color w:val="000000" w:themeColor="text1"/>
          <w:sz w:val="24"/>
          <w:szCs w:val="24"/>
        </w:rPr>
        <w:t xml:space="preserve"> </w:t>
      </w:r>
      <w:proofErr w:type="spellStart"/>
      <w:r w:rsidRPr="00DC4715">
        <w:rPr>
          <w:color w:val="000000" w:themeColor="text1"/>
          <w:sz w:val="24"/>
          <w:szCs w:val="24"/>
        </w:rPr>
        <w:t>Кутявина</w:t>
      </w:r>
      <w:proofErr w:type="spellEnd"/>
      <w:r>
        <w:rPr>
          <w:color w:val="000000" w:themeColor="text1"/>
          <w:sz w:val="24"/>
          <w:szCs w:val="24"/>
        </w:rPr>
        <w:t xml:space="preserve"> С.В</w:t>
      </w:r>
      <w:r w:rsidRPr="00DC4715">
        <w:rPr>
          <w:color w:val="000000" w:themeColor="text1"/>
          <w:sz w:val="24"/>
          <w:szCs w:val="24"/>
        </w:rPr>
        <w:t xml:space="preserve">. Поурочные разработки по литературному чтению. 3 класс. С.В. </w:t>
      </w:r>
      <w:proofErr w:type="spellStart"/>
      <w:r w:rsidRPr="00DC4715">
        <w:rPr>
          <w:color w:val="000000" w:themeColor="text1"/>
          <w:sz w:val="24"/>
          <w:szCs w:val="24"/>
        </w:rPr>
        <w:t>Кутявина</w:t>
      </w:r>
      <w:proofErr w:type="spellEnd"/>
      <w:r>
        <w:rPr>
          <w:color w:val="000000" w:themeColor="text1"/>
          <w:sz w:val="24"/>
          <w:szCs w:val="24"/>
        </w:rPr>
        <w:t xml:space="preserve"> – М.: «</w:t>
      </w:r>
      <w:proofErr w:type="spellStart"/>
      <w:r>
        <w:rPr>
          <w:color w:val="000000" w:themeColor="text1"/>
          <w:sz w:val="24"/>
          <w:szCs w:val="24"/>
        </w:rPr>
        <w:t>Вако</w:t>
      </w:r>
      <w:proofErr w:type="spellEnd"/>
      <w:r>
        <w:rPr>
          <w:color w:val="000000" w:themeColor="text1"/>
          <w:sz w:val="24"/>
          <w:szCs w:val="24"/>
        </w:rPr>
        <w:t>», 2021</w:t>
      </w:r>
    </w:p>
    <w:p w:rsidR="00A81394" w:rsidRPr="00DC4715" w:rsidRDefault="00A81394" w:rsidP="00A81394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pacing w:val="-4"/>
          <w:sz w:val="24"/>
          <w:szCs w:val="24"/>
        </w:rPr>
      </w:pPr>
      <w:r w:rsidRPr="00DC4715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DC4715">
        <w:rPr>
          <w:color w:val="000000" w:themeColor="text1"/>
          <w:sz w:val="24"/>
          <w:szCs w:val="24"/>
        </w:rPr>
        <w:t>Дьячкова</w:t>
      </w:r>
      <w:proofErr w:type="spellEnd"/>
      <w:r>
        <w:rPr>
          <w:color w:val="000000" w:themeColor="text1"/>
          <w:sz w:val="24"/>
          <w:szCs w:val="24"/>
        </w:rPr>
        <w:t xml:space="preserve"> Л.В.</w:t>
      </w:r>
      <w:r w:rsidRPr="00DC4715">
        <w:rPr>
          <w:color w:val="000000" w:themeColor="text1"/>
          <w:sz w:val="24"/>
          <w:szCs w:val="24"/>
        </w:rPr>
        <w:t xml:space="preserve"> Проверочные работы по литературному чтению. 3 класс. Л.В. </w:t>
      </w:r>
      <w:proofErr w:type="spellStart"/>
      <w:r w:rsidRPr="00DC4715">
        <w:rPr>
          <w:color w:val="000000" w:themeColor="text1"/>
          <w:sz w:val="24"/>
          <w:szCs w:val="24"/>
        </w:rPr>
        <w:t>Дьячкова</w:t>
      </w:r>
      <w:proofErr w:type="spellEnd"/>
      <w:r w:rsidRPr="00DC4715">
        <w:rPr>
          <w:color w:val="000000" w:themeColor="text1"/>
          <w:sz w:val="24"/>
          <w:szCs w:val="24"/>
        </w:rPr>
        <w:t xml:space="preserve">.  </w:t>
      </w:r>
      <w:r w:rsidRPr="00DC4715">
        <w:rPr>
          <w:color w:val="000000" w:themeColor="text1"/>
          <w:spacing w:val="-4"/>
          <w:sz w:val="24"/>
          <w:szCs w:val="24"/>
        </w:rPr>
        <w:t>М.: Экзамен,202</w:t>
      </w:r>
      <w:r>
        <w:rPr>
          <w:color w:val="000000" w:themeColor="text1"/>
          <w:spacing w:val="-4"/>
          <w:sz w:val="24"/>
          <w:szCs w:val="24"/>
        </w:rPr>
        <w:t>1</w:t>
      </w:r>
    </w:p>
    <w:p w:rsidR="00A81394" w:rsidRPr="00DC4715" w:rsidRDefault="00A81394" w:rsidP="00A81394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pacing w:val="-4"/>
          <w:sz w:val="24"/>
          <w:szCs w:val="24"/>
        </w:rPr>
      </w:pPr>
      <w:r w:rsidRPr="00DC4715">
        <w:rPr>
          <w:color w:val="000000" w:themeColor="text1"/>
          <w:spacing w:val="-4"/>
          <w:sz w:val="24"/>
          <w:szCs w:val="24"/>
        </w:rPr>
        <w:t>Электронное приложение к учебнику</w:t>
      </w:r>
      <w:r>
        <w:rPr>
          <w:color w:val="000000" w:themeColor="text1"/>
          <w:spacing w:val="-4"/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Климанова Л.Ф.</w:t>
      </w:r>
      <w:r>
        <w:rPr>
          <w:color w:val="000000" w:themeColor="text1"/>
          <w:spacing w:val="-4"/>
          <w:sz w:val="24"/>
          <w:szCs w:val="24"/>
        </w:rPr>
        <w:t xml:space="preserve"> «Литературное чтение» (С</w:t>
      </w:r>
      <w:proofErr w:type="gramStart"/>
      <w:r>
        <w:rPr>
          <w:color w:val="000000" w:themeColor="text1"/>
          <w:spacing w:val="-4"/>
          <w:sz w:val="24"/>
          <w:szCs w:val="24"/>
          <w:lang w:val="en-US"/>
        </w:rPr>
        <w:t>D</w:t>
      </w:r>
      <w:proofErr w:type="gramEnd"/>
      <w:r w:rsidRPr="00974664">
        <w:rPr>
          <w:color w:val="000000" w:themeColor="text1"/>
          <w:spacing w:val="-4"/>
          <w:sz w:val="24"/>
          <w:szCs w:val="24"/>
        </w:rPr>
        <w:t>)</w:t>
      </w:r>
    </w:p>
    <w:p w:rsidR="00A81394" w:rsidRDefault="00A81394" w:rsidP="00A813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51D9">
        <w:rPr>
          <w:spacing w:val="-4"/>
          <w:sz w:val="24"/>
          <w:szCs w:val="24"/>
        </w:rPr>
        <w:t xml:space="preserve"> </w:t>
      </w:r>
      <w:r w:rsidRPr="00710B89">
        <w:rPr>
          <w:rFonts w:ascii="Times New Roman" w:hAnsi="Times New Roman" w:cs="Times New Roman"/>
          <w:b/>
          <w:i/>
          <w:sz w:val="24"/>
          <w:szCs w:val="24"/>
        </w:rPr>
        <w:t>УМК учащихся:</w:t>
      </w:r>
    </w:p>
    <w:p w:rsidR="00A81394" w:rsidRPr="006E13C4" w:rsidRDefault="00A81394" w:rsidP="00A81394">
      <w:pPr>
        <w:pStyle w:val="a6"/>
        <w:numPr>
          <w:ilvl w:val="0"/>
          <w:numId w:val="28"/>
        </w:numPr>
        <w:tabs>
          <w:tab w:val="left" w:pos="142"/>
          <w:tab w:val="left" w:pos="284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DC4715">
        <w:rPr>
          <w:rFonts w:eastAsia="Arial Unicode MS"/>
          <w:bCs/>
          <w:iCs/>
          <w:color w:val="000000" w:themeColor="text1"/>
          <w:sz w:val="24"/>
          <w:szCs w:val="24"/>
        </w:rPr>
        <w:t>Климанова</w:t>
      </w:r>
      <w:r>
        <w:rPr>
          <w:rFonts w:eastAsia="Arial Unicode MS"/>
          <w:bCs/>
          <w:iCs/>
          <w:color w:val="000000" w:themeColor="text1"/>
          <w:sz w:val="24"/>
          <w:szCs w:val="24"/>
        </w:rPr>
        <w:t xml:space="preserve"> </w:t>
      </w:r>
      <w:r w:rsidRPr="00DC4715">
        <w:rPr>
          <w:rFonts w:eastAsia="Arial Unicode MS"/>
          <w:bCs/>
          <w:iCs/>
          <w:color w:val="000000" w:themeColor="text1"/>
          <w:sz w:val="24"/>
          <w:szCs w:val="24"/>
        </w:rPr>
        <w:t>Л.Ф. Литературное чтение. 3 класс.</w:t>
      </w:r>
      <w:r>
        <w:rPr>
          <w:rFonts w:eastAsia="Arial Unicode MS"/>
          <w:bCs/>
          <w:iCs/>
          <w:color w:val="000000" w:themeColor="text1"/>
          <w:sz w:val="24"/>
          <w:szCs w:val="24"/>
        </w:rPr>
        <w:t xml:space="preserve"> </w:t>
      </w:r>
      <w:r w:rsidRPr="00DC4715">
        <w:rPr>
          <w:rFonts w:eastAsia="Arial Unicode MS"/>
          <w:bCs/>
          <w:iCs/>
          <w:color w:val="000000" w:themeColor="text1"/>
          <w:sz w:val="24"/>
          <w:szCs w:val="24"/>
        </w:rPr>
        <w:t xml:space="preserve">Учебник для общеобразовательных </w:t>
      </w:r>
      <w:r w:rsidRPr="00DC4715">
        <w:rPr>
          <w:color w:val="000000" w:themeColor="text1"/>
          <w:spacing w:val="-2"/>
          <w:sz w:val="24"/>
          <w:szCs w:val="24"/>
        </w:rPr>
        <w:t>организаций:</w:t>
      </w:r>
      <w:r w:rsidRPr="00DC4715">
        <w:rPr>
          <w:rFonts w:eastAsia="Arial Unicode MS"/>
          <w:bCs/>
          <w:iCs/>
          <w:color w:val="000000" w:themeColor="text1"/>
          <w:sz w:val="24"/>
          <w:szCs w:val="24"/>
        </w:rPr>
        <w:t xml:space="preserve"> часть 1-2. /</w:t>
      </w:r>
      <w:r w:rsidRPr="00DC4715">
        <w:rPr>
          <w:color w:val="000000" w:themeColor="text1"/>
          <w:sz w:val="24"/>
          <w:szCs w:val="24"/>
        </w:rPr>
        <w:t xml:space="preserve"> Л. Ф. Климанова, В.Г. Горецкий, М. В. Голованова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eastAsia="Arial Unicode MS"/>
          <w:bCs/>
          <w:iCs/>
          <w:color w:val="000000" w:themeColor="text1"/>
          <w:sz w:val="24"/>
          <w:szCs w:val="24"/>
        </w:rPr>
        <w:t>– М.: Просвещение, 2021</w:t>
      </w:r>
      <w:r w:rsidRPr="00DC4715">
        <w:rPr>
          <w:rFonts w:eastAsia="Arial Unicode MS"/>
          <w:bCs/>
          <w:iCs/>
          <w:color w:val="000000" w:themeColor="text1"/>
          <w:sz w:val="24"/>
          <w:szCs w:val="24"/>
        </w:rPr>
        <w:t xml:space="preserve"> г.</w:t>
      </w:r>
    </w:p>
    <w:p w:rsidR="00A81394" w:rsidRPr="00B14424" w:rsidRDefault="00A81394" w:rsidP="00A81394">
      <w:pPr>
        <w:pStyle w:val="a6"/>
        <w:tabs>
          <w:tab w:val="left" w:pos="142"/>
          <w:tab w:val="left" w:pos="284"/>
        </w:tabs>
        <w:ind w:left="0"/>
        <w:jc w:val="both"/>
        <w:rPr>
          <w:color w:val="000000" w:themeColor="text1"/>
          <w:sz w:val="24"/>
          <w:szCs w:val="24"/>
        </w:rPr>
      </w:pPr>
    </w:p>
    <w:p w:rsidR="00A81394" w:rsidRPr="005440BC" w:rsidRDefault="00A81394" w:rsidP="00A81394">
      <w:pPr>
        <w:spacing w:after="0" w:line="240" w:lineRule="auto"/>
        <w:ind w:right="27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Методические материалы для учителя:</w:t>
      </w:r>
    </w:p>
    <w:p w:rsidR="00A81394" w:rsidRPr="00C023B3" w:rsidRDefault="00A81394" w:rsidP="00A81394">
      <w:pPr>
        <w:pStyle w:val="a6"/>
        <w:widowControl/>
        <w:numPr>
          <w:ilvl w:val="0"/>
          <w:numId w:val="29"/>
        </w:numPr>
        <w:autoSpaceDE/>
        <w:autoSpaceDN/>
        <w:adjustRightInd/>
        <w:spacing w:after="200"/>
        <w:rPr>
          <w:sz w:val="24"/>
          <w:szCs w:val="24"/>
        </w:rPr>
      </w:pPr>
      <w:r w:rsidRPr="00C023B3">
        <w:rPr>
          <w:sz w:val="24"/>
          <w:szCs w:val="24"/>
        </w:rPr>
        <w:t>Портреты писателей.</w:t>
      </w:r>
    </w:p>
    <w:p w:rsidR="00A81394" w:rsidRDefault="00A81394" w:rsidP="00A81394">
      <w:pPr>
        <w:pStyle w:val="a6"/>
        <w:widowControl/>
        <w:numPr>
          <w:ilvl w:val="0"/>
          <w:numId w:val="29"/>
        </w:numPr>
        <w:autoSpaceDE/>
        <w:autoSpaceDN/>
        <w:adjustRightInd/>
        <w:spacing w:after="200"/>
        <w:rPr>
          <w:sz w:val="24"/>
          <w:szCs w:val="24"/>
        </w:rPr>
      </w:pPr>
      <w:r w:rsidRPr="00C023B3">
        <w:rPr>
          <w:sz w:val="24"/>
          <w:szCs w:val="24"/>
        </w:rPr>
        <w:t>Плакаты-иллюстрации к художественным произведениям.</w:t>
      </w:r>
    </w:p>
    <w:p w:rsidR="00A81394" w:rsidRDefault="00A81394" w:rsidP="00A81394">
      <w:pPr>
        <w:pStyle w:val="a6"/>
        <w:widowControl/>
        <w:numPr>
          <w:ilvl w:val="0"/>
          <w:numId w:val="29"/>
        </w:numPr>
        <w:autoSpaceDE/>
        <w:autoSpaceDN/>
        <w:adjustRightInd/>
        <w:spacing w:after="200"/>
        <w:rPr>
          <w:sz w:val="24"/>
          <w:szCs w:val="24"/>
        </w:rPr>
      </w:pPr>
      <w:r w:rsidRPr="00B14424">
        <w:rPr>
          <w:sz w:val="24"/>
          <w:szCs w:val="24"/>
        </w:rPr>
        <w:t xml:space="preserve">Технологические карты к урокам. </w:t>
      </w:r>
    </w:p>
    <w:p w:rsidR="00A81394" w:rsidRPr="00C023B3" w:rsidRDefault="00A81394" w:rsidP="00A81394">
      <w:pPr>
        <w:pStyle w:val="a6"/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C023B3">
        <w:rPr>
          <w:sz w:val="24"/>
          <w:szCs w:val="24"/>
        </w:rPr>
        <w:t>Аудиозаписи фрагментов художественных, поэтических и музыкальных произведений, записи голосов птиц.</w:t>
      </w:r>
    </w:p>
    <w:p w:rsidR="00A81394" w:rsidRPr="00C023B3" w:rsidRDefault="00A81394" w:rsidP="00A81394">
      <w:pPr>
        <w:pStyle w:val="a6"/>
        <w:ind w:left="0"/>
        <w:rPr>
          <w:b/>
          <w:sz w:val="24"/>
          <w:szCs w:val="24"/>
        </w:rPr>
      </w:pPr>
    </w:p>
    <w:p w:rsidR="00A81394" w:rsidRPr="00B14424" w:rsidRDefault="00A81394" w:rsidP="00A8139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A81394" w:rsidRPr="00B14424" w:rsidRDefault="00A81394" w:rsidP="00A81394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 с принтером</w:t>
      </w:r>
    </w:p>
    <w:p w:rsidR="00A81394" w:rsidRPr="00B14424" w:rsidRDefault="00A81394" w:rsidP="00A81394">
      <w:pPr>
        <w:numPr>
          <w:ilvl w:val="0"/>
          <w:numId w:val="25"/>
        </w:numPr>
        <w:tabs>
          <w:tab w:val="num" w:pos="284"/>
        </w:tabs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доска</w:t>
      </w:r>
    </w:p>
    <w:p w:rsidR="00A81394" w:rsidRPr="00A875BB" w:rsidRDefault="00A81394" w:rsidP="00A8139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A81394" w:rsidRPr="00B14424" w:rsidRDefault="00A81394" w:rsidP="00A81394">
      <w:pPr>
        <w:widowControl w:val="0"/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424">
        <w:rPr>
          <w:rFonts w:ascii="Times New Roman" w:eastAsia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Интернет:</w:t>
      </w:r>
    </w:p>
    <w:p w:rsidR="00A81394" w:rsidRPr="00B14424" w:rsidRDefault="00A81394" w:rsidP="00A813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44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Электронная версия журнала «Начальная школа»: </w:t>
      </w:r>
      <w:hyperlink r:id="rId44" w:history="1">
        <w:r w:rsidRPr="00B14424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http://nsc.1september.ru/index.php</w:t>
        </w:r>
      </w:hyperlink>
      <w:r w:rsidRPr="00B144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A81394" w:rsidRPr="00B14424" w:rsidRDefault="00A81394" w:rsidP="00A813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44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Социальная сеть работников образования: </w:t>
      </w:r>
      <w:hyperlink r:id="rId45" w:history="1">
        <w:r w:rsidRPr="00B14424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http://nsportal.ru/nachalnaya-shkola</w:t>
        </w:r>
      </w:hyperlink>
      <w:r w:rsidRPr="00B144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A81394" w:rsidRPr="00B14424" w:rsidRDefault="00A81394" w:rsidP="00A813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44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Методические пособия и рабочие программы учителям начальной школы: </w:t>
      </w:r>
      <w:hyperlink r:id="rId46" w:history="1">
        <w:r w:rsidRPr="00B14424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http://nachalka.com</w:t>
        </w:r>
      </w:hyperlink>
      <w:r w:rsidRPr="00B144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A81394" w:rsidRPr="00B14424" w:rsidRDefault="00A81394" w:rsidP="00A813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44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Сетевое сообщество педагогов: </w:t>
      </w:r>
      <w:hyperlink r:id="rId47" w:history="1">
        <w:r w:rsidRPr="00B14424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http://rusedu.net</w:t>
        </w:r>
      </w:hyperlink>
      <w:r w:rsidRPr="00B144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A81394" w:rsidRPr="00B14424" w:rsidRDefault="00A81394" w:rsidP="00A813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44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Учитель портал: </w:t>
      </w:r>
      <w:hyperlink r:id="rId48" w:history="1">
        <w:r w:rsidRPr="00B14424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http://www.uchportal.ru</w:t>
        </w:r>
      </w:hyperlink>
    </w:p>
    <w:p w:rsidR="00A81394" w:rsidRPr="00B14424" w:rsidRDefault="00352F81" w:rsidP="00A813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49" w:history="1">
        <w:r w:rsidR="00A81394" w:rsidRPr="00B14424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https://resh.edu.ru</w:t>
        </w:r>
      </w:hyperlink>
    </w:p>
    <w:p w:rsidR="00A81394" w:rsidRPr="00B14424" w:rsidRDefault="00352F81" w:rsidP="00A813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50" w:history="1">
        <w:r w:rsidR="00A81394" w:rsidRPr="00B14424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https://uchi.ru/</w:t>
        </w:r>
      </w:hyperlink>
    </w:p>
    <w:p w:rsidR="00A81394" w:rsidRPr="00B14424" w:rsidRDefault="00352F81" w:rsidP="00A8139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51" w:history="1">
        <w:r w:rsidR="00A81394" w:rsidRPr="00B14424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https://education.yandex.ru</w:t>
        </w:r>
      </w:hyperlink>
      <w:bookmarkStart w:id="15" w:name="page73"/>
      <w:bookmarkEnd w:id="15"/>
    </w:p>
    <w:p w:rsidR="00A81394" w:rsidRPr="00B14424" w:rsidRDefault="00A81394" w:rsidP="00A81394">
      <w:pPr>
        <w:rPr>
          <w:sz w:val="24"/>
          <w:szCs w:val="24"/>
        </w:rPr>
      </w:pPr>
    </w:p>
    <w:p w:rsidR="00A81394" w:rsidRPr="00DC4715" w:rsidRDefault="00A81394" w:rsidP="00A81394">
      <w:pPr>
        <w:pStyle w:val="a6"/>
        <w:tabs>
          <w:tab w:val="left" w:pos="142"/>
          <w:tab w:val="left" w:pos="284"/>
        </w:tabs>
        <w:ind w:left="0"/>
        <w:jc w:val="both"/>
        <w:rPr>
          <w:color w:val="000000" w:themeColor="text1"/>
          <w:sz w:val="24"/>
          <w:szCs w:val="24"/>
        </w:rPr>
      </w:pPr>
    </w:p>
    <w:p w:rsidR="00A81394" w:rsidRPr="000E2659" w:rsidRDefault="00A81394" w:rsidP="00A81394">
      <w:pPr>
        <w:pStyle w:val="a6"/>
        <w:shd w:val="clear" w:color="auto" w:fill="FFFFFF"/>
        <w:ind w:left="0"/>
        <w:rPr>
          <w:spacing w:val="-23"/>
          <w:sz w:val="24"/>
          <w:szCs w:val="24"/>
        </w:rPr>
      </w:pPr>
    </w:p>
    <w:p w:rsidR="00A81394" w:rsidRPr="001062E1" w:rsidRDefault="00A81394" w:rsidP="00A813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EC6" w:rsidRDefault="00EE3EC6"/>
    <w:sectPr w:rsidR="00EE3EC6" w:rsidSect="00287EF0">
      <w:pgSz w:w="11906" w:h="16838"/>
      <w:pgMar w:top="1134" w:right="850" w:bottom="113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58" w:rsidRDefault="00931B58">
      <w:pPr>
        <w:spacing w:after="0" w:line="240" w:lineRule="auto"/>
      </w:pPr>
      <w:r>
        <w:separator/>
      </w:r>
    </w:p>
  </w:endnote>
  <w:endnote w:type="continuationSeparator" w:id="0">
    <w:p w:rsidR="00931B58" w:rsidRDefault="0093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384395"/>
      <w:docPartObj>
        <w:docPartGallery w:val="Page Numbers (Bottom of Page)"/>
        <w:docPartUnique/>
      </w:docPartObj>
    </w:sdtPr>
    <w:sdtEndPr/>
    <w:sdtContent>
      <w:p w:rsidR="00287EF0" w:rsidRDefault="00287EF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F81">
          <w:rPr>
            <w:noProof/>
          </w:rPr>
          <w:t>2</w:t>
        </w:r>
        <w:r>
          <w:fldChar w:fldCharType="end"/>
        </w:r>
      </w:p>
    </w:sdtContent>
  </w:sdt>
  <w:p w:rsidR="00287EF0" w:rsidRDefault="00287E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58" w:rsidRDefault="00931B58">
      <w:pPr>
        <w:spacing w:after="0" w:line="240" w:lineRule="auto"/>
      </w:pPr>
      <w:r>
        <w:separator/>
      </w:r>
    </w:p>
  </w:footnote>
  <w:footnote w:type="continuationSeparator" w:id="0">
    <w:p w:rsidR="00931B58" w:rsidRDefault="0093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A0E"/>
    <w:multiLevelType w:val="hybridMultilevel"/>
    <w:tmpl w:val="EFE6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029CF"/>
    <w:multiLevelType w:val="hybridMultilevel"/>
    <w:tmpl w:val="6DB41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8D14AD"/>
    <w:multiLevelType w:val="hybridMultilevel"/>
    <w:tmpl w:val="B250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727C8"/>
    <w:multiLevelType w:val="hybridMultilevel"/>
    <w:tmpl w:val="52FE6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45600"/>
    <w:multiLevelType w:val="hybridMultilevel"/>
    <w:tmpl w:val="7556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21C80"/>
    <w:multiLevelType w:val="hybridMultilevel"/>
    <w:tmpl w:val="4252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93CE5"/>
    <w:multiLevelType w:val="hybridMultilevel"/>
    <w:tmpl w:val="B0CE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103B2"/>
    <w:multiLevelType w:val="hybridMultilevel"/>
    <w:tmpl w:val="EE806BE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>
    <w:nsid w:val="169A586B"/>
    <w:multiLevelType w:val="multilevel"/>
    <w:tmpl w:val="A62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811AB"/>
    <w:multiLevelType w:val="hybridMultilevel"/>
    <w:tmpl w:val="193A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7538B"/>
    <w:multiLevelType w:val="hybridMultilevel"/>
    <w:tmpl w:val="8E9A2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33773"/>
    <w:multiLevelType w:val="hybridMultilevel"/>
    <w:tmpl w:val="4664F926"/>
    <w:lvl w:ilvl="0" w:tplc="31CEF3B0">
      <w:start w:val="1"/>
      <w:numFmt w:val="decimal"/>
      <w:lvlText w:val="%1."/>
      <w:lvlJc w:val="left"/>
      <w:pPr>
        <w:ind w:left="1669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1C20AE"/>
    <w:multiLevelType w:val="hybridMultilevel"/>
    <w:tmpl w:val="B756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A0107"/>
    <w:multiLevelType w:val="multilevel"/>
    <w:tmpl w:val="2682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8B3096"/>
    <w:multiLevelType w:val="hybridMultilevel"/>
    <w:tmpl w:val="56FA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E4A2C"/>
    <w:multiLevelType w:val="hybridMultilevel"/>
    <w:tmpl w:val="6BF6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73E01"/>
    <w:multiLevelType w:val="hybridMultilevel"/>
    <w:tmpl w:val="CCAC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F1FDB"/>
    <w:multiLevelType w:val="hybridMultilevel"/>
    <w:tmpl w:val="7BD8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46A27"/>
    <w:multiLevelType w:val="hybridMultilevel"/>
    <w:tmpl w:val="78945B4A"/>
    <w:lvl w:ilvl="0" w:tplc="3D4287F0">
      <w:start w:val="1"/>
      <w:numFmt w:val="decimal"/>
      <w:lvlText w:val="%1."/>
      <w:lvlJc w:val="left"/>
      <w:pPr>
        <w:ind w:left="6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ABA2B54"/>
    <w:multiLevelType w:val="hybridMultilevel"/>
    <w:tmpl w:val="BE36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812A1"/>
    <w:multiLevelType w:val="hybridMultilevel"/>
    <w:tmpl w:val="CB58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A56AD"/>
    <w:multiLevelType w:val="hybridMultilevel"/>
    <w:tmpl w:val="E65860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C52DEB"/>
    <w:multiLevelType w:val="hybridMultilevel"/>
    <w:tmpl w:val="BBAA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A7A08"/>
    <w:multiLevelType w:val="hybridMultilevel"/>
    <w:tmpl w:val="7910B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E765E"/>
    <w:multiLevelType w:val="hybridMultilevel"/>
    <w:tmpl w:val="BC9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F46FD"/>
    <w:multiLevelType w:val="hybridMultilevel"/>
    <w:tmpl w:val="13D42D8C"/>
    <w:lvl w:ilvl="0" w:tplc="691CD5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F15BF"/>
    <w:multiLevelType w:val="hybridMultilevel"/>
    <w:tmpl w:val="EE143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14835"/>
    <w:multiLevelType w:val="hybridMultilevel"/>
    <w:tmpl w:val="BAFE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0545A"/>
    <w:multiLevelType w:val="hybridMultilevel"/>
    <w:tmpl w:val="3F38D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EB1F14"/>
    <w:multiLevelType w:val="hybridMultilevel"/>
    <w:tmpl w:val="0EEA6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B74318E"/>
    <w:multiLevelType w:val="hybridMultilevel"/>
    <w:tmpl w:val="B194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3449F"/>
    <w:multiLevelType w:val="multilevel"/>
    <w:tmpl w:val="79CE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E92A86"/>
    <w:multiLevelType w:val="hybridMultilevel"/>
    <w:tmpl w:val="2A9C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E0D0D"/>
    <w:multiLevelType w:val="multilevel"/>
    <w:tmpl w:val="221A9E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34">
    <w:nsid w:val="745D73E9"/>
    <w:multiLevelType w:val="hybridMultilevel"/>
    <w:tmpl w:val="E6B2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521F3"/>
    <w:multiLevelType w:val="hybridMultilevel"/>
    <w:tmpl w:val="4664F926"/>
    <w:lvl w:ilvl="0" w:tplc="31CEF3B0">
      <w:start w:val="1"/>
      <w:numFmt w:val="decimal"/>
      <w:lvlText w:val="%1."/>
      <w:lvlJc w:val="left"/>
      <w:pPr>
        <w:ind w:left="1669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85D7D"/>
    <w:multiLevelType w:val="hybridMultilevel"/>
    <w:tmpl w:val="8F16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36"/>
  </w:num>
  <w:num w:numId="4">
    <w:abstractNumId w:val="30"/>
  </w:num>
  <w:num w:numId="5">
    <w:abstractNumId w:val="37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17"/>
  </w:num>
  <w:num w:numId="11">
    <w:abstractNumId w:val="24"/>
  </w:num>
  <w:num w:numId="12">
    <w:abstractNumId w:val="7"/>
  </w:num>
  <w:num w:numId="13">
    <w:abstractNumId w:val="16"/>
  </w:num>
  <w:num w:numId="14">
    <w:abstractNumId w:val="9"/>
  </w:num>
  <w:num w:numId="15">
    <w:abstractNumId w:val="23"/>
  </w:num>
  <w:num w:numId="16">
    <w:abstractNumId w:val="10"/>
  </w:num>
  <w:num w:numId="17">
    <w:abstractNumId w:val="34"/>
  </w:num>
  <w:num w:numId="18">
    <w:abstractNumId w:val="21"/>
  </w:num>
  <w:num w:numId="19">
    <w:abstractNumId w:val="15"/>
  </w:num>
  <w:num w:numId="20">
    <w:abstractNumId w:val="5"/>
  </w:num>
  <w:num w:numId="21">
    <w:abstractNumId w:val="22"/>
  </w:num>
  <w:num w:numId="22">
    <w:abstractNumId w:val="32"/>
  </w:num>
  <w:num w:numId="23">
    <w:abstractNumId w:val="0"/>
  </w:num>
  <w:num w:numId="24">
    <w:abstractNumId w:val="26"/>
  </w:num>
  <w:num w:numId="25">
    <w:abstractNumId w:val="3"/>
  </w:num>
  <w:num w:numId="26">
    <w:abstractNumId w:val="12"/>
  </w:num>
  <w:num w:numId="27">
    <w:abstractNumId w:val="29"/>
  </w:num>
  <w:num w:numId="28">
    <w:abstractNumId w:val="11"/>
  </w:num>
  <w:num w:numId="29">
    <w:abstractNumId w:val="28"/>
  </w:num>
  <w:num w:numId="30">
    <w:abstractNumId w:val="14"/>
  </w:num>
  <w:num w:numId="31">
    <w:abstractNumId w:val="8"/>
  </w:num>
  <w:num w:numId="32">
    <w:abstractNumId w:val="31"/>
  </w:num>
  <w:num w:numId="33">
    <w:abstractNumId w:val="6"/>
  </w:num>
  <w:num w:numId="34">
    <w:abstractNumId w:val="1"/>
  </w:num>
  <w:num w:numId="35">
    <w:abstractNumId w:val="2"/>
  </w:num>
  <w:num w:numId="36">
    <w:abstractNumId w:val="27"/>
  </w:num>
  <w:num w:numId="37">
    <w:abstractNumId w:val="2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94"/>
    <w:rsid w:val="00196D6E"/>
    <w:rsid w:val="00225282"/>
    <w:rsid w:val="00287EF0"/>
    <w:rsid w:val="00352F81"/>
    <w:rsid w:val="0070756C"/>
    <w:rsid w:val="00836B08"/>
    <w:rsid w:val="008F1C8B"/>
    <w:rsid w:val="00931B58"/>
    <w:rsid w:val="00A2469E"/>
    <w:rsid w:val="00A70345"/>
    <w:rsid w:val="00A81394"/>
    <w:rsid w:val="00A97265"/>
    <w:rsid w:val="00AF35F5"/>
    <w:rsid w:val="00BD3255"/>
    <w:rsid w:val="00D5547E"/>
    <w:rsid w:val="00E51E74"/>
    <w:rsid w:val="00E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94"/>
  </w:style>
  <w:style w:type="paragraph" w:styleId="1">
    <w:name w:val="heading 1"/>
    <w:basedOn w:val="a"/>
    <w:link w:val="10"/>
    <w:uiPriority w:val="9"/>
    <w:qFormat/>
    <w:rsid w:val="00A81394"/>
    <w:pPr>
      <w:widowControl w:val="0"/>
      <w:autoSpaceDE w:val="0"/>
      <w:autoSpaceDN w:val="0"/>
      <w:spacing w:after="0" w:line="240" w:lineRule="auto"/>
      <w:ind w:left="607" w:hanging="36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39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A8139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1394"/>
  </w:style>
  <w:style w:type="table" w:styleId="a5">
    <w:name w:val="Table Grid"/>
    <w:basedOn w:val="a1"/>
    <w:uiPriority w:val="59"/>
    <w:rsid w:val="00A8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13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81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1394"/>
  </w:style>
  <w:style w:type="paragraph" w:styleId="a9">
    <w:name w:val="footer"/>
    <w:basedOn w:val="a"/>
    <w:link w:val="aa"/>
    <w:uiPriority w:val="99"/>
    <w:unhideWhenUsed/>
    <w:rsid w:val="00A8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1394"/>
  </w:style>
  <w:style w:type="paragraph" w:styleId="ab">
    <w:name w:val="Balloon Text"/>
    <w:basedOn w:val="a"/>
    <w:link w:val="ac"/>
    <w:uiPriority w:val="99"/>
    <w:semiHidden/>
    <w:unhideWhenUsed/>
    <w:rsid w:val="00A8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1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A813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A81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1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61">
    <w:name w:val="Font Style61"/>
    <w:rsid w:val="00A81394"/>
    <w:rPr>
      <w:rFonts w:ascii="Times New Roman" w:hAnsi="Times New Roman" w:cs="Times New Roman"/>
      <w:b/>
      <w:bCs/>
      <w:sz w:val="14"/>
      <w:szCs w:val="14"/>
    </w:rPr>
  </w:style>
  <w:style w:type="paragraph" w:styleId="ad">
    <w:name w:val="Body Text"/>
    <w:basedOn w:val="a"/>
    <w:link w:val="ae"/>
    <w:uiPriority w:val="1"/>
    <w:qFormat/>
    <w:rsid w:val="00A81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A81394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nhideWhenUsed/>
    <w:rsid w:val="00A81394"/>
    <w:rPr>
      <w:color w:val="0000FF"/>
      <w:u w:val="single"/>
    </w:rPr>
  </w:style>
  <w:style w:type="character" w:styleId="af0">
    <w:name w:val="Strong"/>
    <w:basedOn w:val="a0"/>
    <w:qFormat/>
    <w:rsid w:val="00A81394"/>
    <w:rPr>
      <w:b/>
      <w:bCs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A81394"/>
  </w:style>
  <w:style w:type="paragraph" w:styleId="af2">
    <w:name w:val="Body Text Indent"/>
    <w:basedOn w:val="a"/>
    <w:link w:val="af1"/>
    <w:uiPriority w:val="99"/>
    <w:semiHidden/>
    <w:unhideWhenUsed/>
    <w:rsid w:val="00A81394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uiPriority w:val="99"/>
    <w:semiHidden/>
    <w:rsid w:val="00A81394"/>
  </w:style>
  <w:style w:type="character" w:customStyle="1" w:styleId="c1c8">
    <w:name w:val="c1 c8"/>
    <w:basedOn w:val="a0"/>
    <w:rsid w:val="00A81394"/>
  </w:style>
  <w:style w:type="character" w:customStyle="1" w:styleId="af3">
    <w:name w:val="Текст примечания Знак"/>
    <w:basedOn w:val="a0"/>
    <w:link w:val="af4"/>
    <w:uiPriority w:val="99"/>
    <w:semiHidden/>
    <w:rsid w:val="00A81394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A81394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A81394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A81394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A81394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A81394"/>
    <w:rPr>
      <w:b/>
      <w:bCs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A81394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81394"/>
    <w:rPr>
      <w:color w:val="605E5C"/>
      <w:shd w:val="clear" w:color="auto" w:fill="E1DFDD"/>
    </w:rPr>
  </w:style>
  <w:style w:type="character" w:customStyle="1" w:styleId="submenu-table">
    <w:name w:val="submenu-table"/>
    <w:basedOn w:val="a0"/>
    <w:rsid w:val="00A81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94"/>
  </w:style>
  <w:style w:type="paragraph" w:styleId="1">
    <w:name w:val="heading 1"/>
    <w:basedOn w:val="a"/>
    <w:link w:val="10"/>
    <w:uiPriority w:val="9"/>
    <w:qFormat/>
    <w:rsid w:val="00A81394"/>
    <w:pPr>
      <w:widowControl w:val="0"/>
      <w:autoSpaceDE w:val="0"/>
      <w:autoSpaceDN w:val="0"/>
      <w:spacing w:after="0" w:line="240" w:lineRule="auto"/>
      <w:ind w:left="607" w:hanging="36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39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A8139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1394"/>
  </w:style>
  <w:style w:type="table" w:styleId="a5">
    <w:name w:val="Table Grid"/>
    <w:basedOn w:val="a1"/>
    <w:uiPriority w:val="59"/>
    <w:rsid w:val="00A8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13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81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1394"/>
  </w:style>
  <w:style w:type="paragraph" w:styleId="a9">
    <w:name w:val="footer"/>
    <w:basedOn w:val="a"/>
    <w:link w:val="aa"/>
    <w:uiPriority w:val="99"/>
    <w:unhideWhenUsed/>
    <w:rsid w:val="00A8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1394"/>
  </w:style>
  <w:style w:type="paragraph" w:styleId="ab">
    <w:name w:val="Balloon Text"/>
    <w:basedOn w:val="a"/>
    <w:link w:val="ac"/>
    <w:uiPriority w:val="99"/>
    <w:semiHidden/>
    <w:unhideWhenUsed/>
    <w:rsid w:val="00A8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1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A813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A81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1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61">
    <w:name w:val="Font Style61"/>
    <w:rsid w:val="00A81394"/>
    <w:rPr>
      <w:rFonts w:ascii="Times New Roman" w:hAnsi="Times New Roman" w:cs="Times New Roman"/>
      <w:b/>
      <w:bCs/>
      <w:sz w:val="14"/>
      <w:szCs w:val="14"/>
    </w:rPr>
  </w:style>
  <w:style w:type="paragraph" w:styleId="ad">
    <w:name w:val="Body Text"/>
    <w:basedOn w:val="a"/>
    <w:link w:val="ae"/>
    <w:uiPriority w:val="1"/>
    <w:qFormat/>
    <w:rsid w:val="00A81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A81394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nhideWhenUsed/>
    <w:rsid w:val="00A81394"/>
    <w:rPr>
      <w:color w:val="0000FF"/>
      <w:u w:val="single"/>
    </w:rPr>
  </w:style>
  <w:style w:type="character" w:styleId="af0">
    <w:name w:val="Strong"/>
    <w:basedOn w:val="a0"/>
    <w:qFormat/>
    <w:rsid w:val="00A81394"/>
    <w:rPr>
      <w:b/>
      <w:bCs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A81394"/>
  </w:style>
  <w:style w:type="paragraph" w:styleId="af2">
    <w:name w:val="Body Text Indent"/>
    <w:basedOn w:val="a"/>
    <w:link w:val="af1"/>
    <w:uiPriority w:val="99"/>
    <w:semiHidden/>
    <w:unhideWhenUsed/>
    <w:rsid w:val="00A81394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uiPriority w:val="99"/>
    <w:semiHidden/>
    <w:rsid w:val="00A81394"/>
  </w:style>
  <w:style w:type="character" w:customStyle="1" w:styleId="c1c8">
    <w:name w:val="c1 c8"/>
    <w:basedOn w:val="a0"/>
    <w:rsid w:val="00A81394"/>
  </w:style>
  <w:style w:type="character" w:customStyle="1" w:styleId="af3">
    <w:name w:val="Текст примечания Знак"/>
    <w:basedOn w:val="a0"/>
    <w:link w:val="af4"/>
    <w:uiPriority w:val="99"/>
    <w:semiHidden/>
    <w:rsid w:val="00A81394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A81394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A81394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A81394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A81394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A81394"/>
    <w:rPr>
      <w:b/>
      <w:bCs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A81394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81394"/>
    <w:rPr>
      <w:color w:val="605E5C"/>
      <w:shd w:val="clear" w:color="auto" w:fill="E1DFDD"/>
    </w:rPr>
  </w:style>
  <w:style w:type="character" w:customStyle="1" w:styleId="submenu-table">
    <w:name w:val="submenu-table"/>
    <w:basedOn w:val="a0"/>
    <w:rsid w:val="00A8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yandex.ru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education.yandex.ru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://rusedu.net" TargetMode="External"/><Relationship Id="rId50" Type="http://schemas.openxmlformats.org/officeDocument/2006/relationships/hyperlink" Target="https://uch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education.yandex.ru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://nachalka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education.yandex.ru" TargetMode="External"/><Relationship Id="rId40" Type="http://schemas.openxmlformats.org/officeDocument/2006/relationships/hyperlink" Target="https://education.yandex.ru" TargetMode="External"/><Relationship Id="rId45" Type="http://schemas.openxmlformats.org/officeDocument/2006/relationships/hyperlink" Target="http://nsportal.ru/nachalnaya-shkol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education.yandex.ru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ducation.yandex.ru" TargetMode="External"/><Relationship Id="rId31" Type="http://schemas.openxmlformats.org/officeDocument/2006/relationships/hyperlink" Target="https://education.yandex.ru" TargetMode="External"/><Relationship Id="rId44" Type="http://schemas.openxmlformats.org/officeDocument/2006/relationships/hyperlink" Target="http://nsc.1september.ru/index.php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education.yandex.ru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education.yandex.ru" TargetMode="External"/><Relationship Id="rId48" Type="http://schemas.openxmlformats.org/officeDocument/2006/relationships/hyperlink" Target="http://www.uchportal.r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ducation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25</Pages>
  <Words>9551</Words>
  <Characters>54442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6</cp:revision>
  <dcterms:created xsi:type="dcterms:W3CDTF">2022-09-15T13:53:00Z</dcterms:created>
  <dcterms:modified xsi:type="dcterms:W3CDTF">2022-10-18T05:00:00Z</dcterms:modified>
</cp:coreProperties>
</file>