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635E" w14:textId="428BF6D3" w:rsidR="00BA23F0" w:rsidRDefault="003B68A3" w:rsidP="00B06EDB">
      <w:pPr>
        <w:spacing w:before="240"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Краснодарский край,</w:t>
      </w:r>
      <w:r w:rsidR="008312D7">
        <w:rPr>
          <w:rFonts w:ascii="Times New Roman" w:hAnsi="Times New Roman" w:cs="Times New Roman"/>
          <w:sz w:val="28"/>
        </w:rPr>
        <w:t xml:space="preserve"> Белореченский район, </w:t>
      </w:r>
      <w:r w:rsidR="00DF3747">
        <w:rPr>
          <w:rFonts w:ascii="Times New Roman" w:hAnsi="Times New Roman" w:cs="Times New Roman"/>
          <w:sz w:val="28"/>
        </w:rPr>
        <w:t>Ермакова Эмма Самуиловна</w:t>
      </w:r>
    </w:p>
    <w:p w14:paraId="1DADF06E" w14:textId="31298200" w:rsidR="003B68A3" w:rsidRDefault="00BA23F0" w:rsidP="00B06EDB">
      <w:pPr>
        <w:spacing w:before="240"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Классный руководитель</w:t>
      </w:r>
      <w:r w:rsidR="00FB40CE">
        <w:rPr>
          <w:rFonts w:ascii="Times New Roman" w:hAnsi="Times New Roman" w:cs="Times New Roman"/>
          <w:sz w:val="28"/>
        </w:rPr>
        <w:t xml:space="preserve"> </w:t>
      </w:r>
      <w:r w:rsidR="00DF3747">
        <w:rPr>
          <w:rFonts w:ascii="Times New Roman" w:hAnsi="Times New Roman" w:cs="Times New Roman"/>
          <w:sz w:val="28"/>
        </w:rPr>
        <w:t>7</w:t>
      </w:r>
      <w:r w:rsidR="00722D38">
        <w:rPr>
          <w:rFonts w:ascii="Times New Roman" w:hAnsi="Times New Roman" w:cs="Times New Roman"/>
          <w:sz w:val="28"/>
        </w:rPr>
        <w:t xml:space="preserve"> класса </w:t>
      </w:r>
      <w:r w:rsidR="003B68A3">
        <w:rPr>
          <w:rFonts w:ascii="Times New Roman" w:hAnsi="Times New Roman" w:cs="Times New Roman"/>
          <w:sz w:val="28"/>
        </w:rPr>
        <w:t>МБОУ ООШ 25</w:t>
      </w:r>
    </w:p>
    <w:p w14:paraId="34ED795D" w14:textId="77777777" w:rsidR="007271CD" w:rsidRDefault="007271CD" w:rsidP="00B06EDB">
      <w:pPr>
        <w:spacing w:before="240"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1555B09E" w14:textId="77777777" w:rsidR="007271CD" w:rsidRDefault="007271CD" w:rsidP="007271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Отзыв </w:t>
      </w:r>
    </w:p>
    <w:p w14:paraId="136549FC" w14:textId="77777777" w:rsidR="008312D7" w:rsidRDefault="008312D7" w:rsidP="00B06EDB">
      <w:pPr>
        <w:spacing w:before="240"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55336D9" w14:textId="77777777" w:rsidR="00DF3747" w:rsidRDefault="00DF3747" w:rsidP="00DF3747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DF3747">
        <w:rPr>
          <w:rFonts w:ascii="Times New Roman" w:hAnsi="Times New Roman" w:cs="Times New Roman"/>
          <w:sz w:val="28"/>
        </w:rPr>
        <w:t>Много выпускников находятся в раздумьях</w:t>
      </w:r>
      <w:r w:rsidRPr="00DF3747">
        <w:rPr>
          <w:rFonts w:ascii="Times New Roman" w:hAnsi="Times New Roman" w:cs="Times New Roman"/>
          <w:sz w:val="28"/>
        </w:rPr>
        <w:t>: куда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>пойти учиться? Какую выбрать профессию, чтобы она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>была интересна? А после получения профессионального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>образования не могут устроиться на работу, потому что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>она не востребованная на рынке труда или оказывается не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>по душе.</w:t>
      </w:r>
    </w:p>
    <w:p w14:paraId="0E8B51D4" w14:textId="77777777" w:rsidR="00DF3747" w:rsidRDefault="00DF3747" w:rsidP="00DF3747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DF3747">
        <w:rPr>
          <w:rFonts w:ascii="Times New Roman" w:hAnsi="Times New Roman" w:cs="Times New Roman"/>
          <w:sz w:val="28"/>
        </w:rPr>
        <w:t xml:space="preserve">С 7 </w:t>
      </w:r>
      <w:r w:rsidRPr="00DF3747">
        <w:rPr>
          <w:rFonts w:ascii="Times New Roman" w:hAnsi="Times New Roman" w:cs="Times New Roman"/>
          <w:sz w:val="28"/>
        </w:rPr>
        <w:t>сентября каждый</w:t>
      </w:r>
      <w:r w:rsidRPr="00DF3747">
        <w:rPr>
          <w:rFonts w:ascii="Times New Roman" w:hAnsi="Times New Roman" w:cs="Times New Roman"/>
          <w:sz w:val="28"/>
        </w:rPr>
        <w:t xml:space="preserve"> четверг проводится курс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 xml:space="preserve">внеурочной деятельности «Россия </w:t>
      </w:r>
      <w:r>
        <w:rPr>
          <w:rFonts w:ascii="Times New Roman" w:hAnsi="Times New Roman" w:cs="Times New Roman"/>
          <w:sz w:val="28"/>
        </w:rPr>
        <w:t xml:space="preserve">- </w:t>
      </w:r>
      <w:r w:rsidRPr="00DF3747">
        <w:rPr>
          <w:rFonts w:ascii="Times New Roman" w:hAnsi="Times New Roman" w:cs="Times New Roman"/>
          <w:sz w:val="28"/>
        </w:rPr>
        <w:t>мои горизонты»,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>который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>призван помочь ребятам найти ответы на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>вопросы</w:t>
      </w:r>
      <w:r w:rsidRPr="00DF3747">
        <w:rPr>
          <w:rFonts w:ascii="Times New Roman" w:hAnsi="Times New Roman" w:cs="Times New Roman"/>
          <w:sz w:val="28"/>
        </w:rPr>
        <w:t>: куда</w:t>
      </w:r>
      <w:r w:rsidRPr="00DF3747">
        <w:rPr>
          <w:rFonts w:ascii="Times New Roman" w:hAnsi="Times New Roman" w:cs="Times New Roman"/>
          <w:sz w:val="28"/>
        </w:rPr>
        <w:t xml:space="preserve"> пойти учиться? Как правильно выбрать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>будущую профессию, чтобы она была интересна и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>востребована?</w:t>
      </w:r>
    </w:p>
    <w:p w14:paraId="5789FD52" w14:textId="4C3522B1" w:rsidR="002071A6" w:rsidRPr="002071A6" w:rsidRDefault="00DF3747" w:rsidP="00DF3747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DF3747">
        <w:rPr>
          <w:rFonts w:ascii="Times New Roman" w:hAnsi="Times New Roman" w:cs="Times New Roman"/>
          <w:sz w:val="28"/>
        </w:rPr>
        <w:t xml:space="preserve">Этот предмет не </w:t>
      </w:r>
      <w:r w:rsidRPr="00DF3747">
        <w:rPr>
          <w:rFonts w:ascii="Times New Roman" w:hAnsi="Times New Roman" w:cs="Times New Roman"/>
          <w:sz w:val="28"/>
        </w:rPr>
        <w:t>только нацеливает учеников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>определиться с выбором профессии, но и нам, учителям,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>помочь им в этом. Программа курса составлена очень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>грамотно, там не только методические рекомендации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 xml:space="preserve">проведения урока, но и </w:t>
      </w:r>
      <w:r w:rsidRPr="00DF3747">
        <w:rPr>
          <w:rFonts w:ascii="Times New Roman" w:hAnsi="Times New Roman" w:cs="Times New Roman"/>
          <w:sz w:val="28"/>
        </w:rPr>
        <w:t>подобранны видеоролики</w:t>
      </w:r>
      <w:r w:rsidRPr="00DF3747">
        <w:rPr>
          <w:rFonts w:ascii="Times New Roman" w:hAnsi="Times New Roman" w:cs="Times New Roman"/>
          <w:sz w:val="28"/>
        </w:rPr>
        <w:t>, из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 xml:space="preserve">которых учащиеся больше узнают </w:t>
      </w:r>
      <w:r>
        <w:rPr>
          <w:rFonts w:ascii="Times New Roman" w:hAnsi="Times New Roman" w:cs="Times New Roman"/>
          <w:sz w:val="28"/>
        </w:rPr>
        <w:t>о</w:t>
      </w:r>
      <w:r w:rsidRPr="00DF3747">
        <w:rPr>
          <w:rFonts w:ascii="Times New Roman" w:hAnsi="Times New Roman" w:cs="Times New Roman"/>
          <w:sz w:val="28"/>
        </w:rPr>
        <w:t xml:space="preserve"> существующих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>профессиях, и обсуждают, что важно учитывать при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 xml:space="preserve">выборе, активно </w:t>
      </w:r>
      <w:r w:rsidRPr="00DF3747">
        <w:rPr>
          <w:rFonts w:ascii="Times New Roman" w:hAnsi="Times New Roman" w:cs="Times New Roman"/>
          <w:sz w:val="28"/>
        </w:rPr>
        <w:t>участвуют профориентационных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>диагностиках</w:t>
      </w:r>
      <w:r w:rsidRPr="00DF3747">
        <w:rPr>
          <w:rFonts w:ascii="Times New Roman" w:hAnsi="Times New Roman" w:cs="Times New Roman"/>
          <w:sz w:val="28"/>
        </w:rPr>
        <w:t>. Интересны игры-викторины, благодаря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>которым ребята узнали много интересных фактов о нашей</w:t>
      </w:r>
      <w:r>
        <w:rPr>
          <w:rFonts w:ascii="Times New Roman" w:hAnsi="Times New Roman" w:cs="Times New Roman"/>
          <w:sz w:val="28"/>
        </w:rPr>
        <w:t xml:space="preserve"> </w:t>
      </w:r>
      <w:r w:rsidRPr="00DF3747">
        <w:rPr>
          <w:rFonts w:ascii="Times New Roman" w:hAnsi="Times New Roman" w:cs="Times New Roman"/>
          <w:sz w:val="28"/>
        </w:rPr>
        <w:t>стране.»</w:t>
      </w:r>
    </w:p>
    <w:sectPr w:rsidR="002071A6" w:rsidRPr="0020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A3"/>
    <w:rsid w:val="0000229D"/>
    <w:rsid w:val="000E42CF"/>
    <w:rsid w:val="000F7E9F"/>
    <w:rsid w:val="0011245F"/>
    <w:rsid w:val="00114F30"/>
    <w:rsid w:val="001B14E7"/>
    <w:rsid w:val="002025BF"/>
    <w:rsid w:val="002071A6"/>
    <w:rsid w:val="00394C2A"/>
    <w:rsid w:val="003B68A3"/>
    <w:rsid w:val="0040362E"/>
    <w:rsid w:val="00435DC8"/>
    <w:rsid w:val="005018A8"/>
    <w:rsid w:val="005C3FBB"/>
    <w:rsid w:val="005D7364"/>
    <w:rsid w:val="006453CB"/>
    <w:rsid w:val="006A5658"/>
    <w:rsid w:val="00722D38"/>
    <w:rsid w:val="007271CD"/>
    <w:rsid w:val="007504A3"/>
    <w:rsid w:val="0078041A"/>
    <w:rsid w:val="00814701"/>
    <w:rsid w:val="008312D7"/>
    <w:rsid w:val="008936DE"/>
    <w:rsid w:val="008B1E52"/>
    <w:rsid w:val="00A05431"/>
    <w:rsid w:val="00A8018D"/>
    <w:rsid w:val="00AA53EC"/>
    <w:rsid w:val="00AA7E71"/>
    <w:rsid w:val="00B06EDB"/>
    <w:rsid w:val="00B92A63"/>
    <w:rsid w:val="00BA23F0"/>
    <w:rsid w:val="00BB3544"/>
    <w:rsid w:val="00BB58D5"/>
    <w:rsid w:val="00C22515"/>
    <w:rsid w:val="00CE2020"/>
    <w:rsid w:val="00D17603"/>
    <w:rsid w:val="00D63102"/>
    <w:rsid w:val="00DD1033"/>
    <w:rsid w:val="00DF3747"/>
    <w:rsid w:val="00F266F6"/>
    <w:rsid w:val="00F27860"/>
    <w:rsid w:val="00F378AC"/>
    <w:rsid w:val="00FB40CE"/>
    <w:rsid w:val="00FC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48FE"/>
  <w15:chartTrackingRefBased/>
  <w15:docId w15:val="{3A81BFCE-0284-4C58-B880-F780F970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2023-09-13T15:22:00Z</dcterms:created>
  <dcterms:modified xsi:type="dcterms:W3CDTF">2023-11-13T07:06:00Z</dcterms:modified>
</cp:coreProperties>
</file>