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0871" w:rsidRDefault="000C0871" w:rsidP="000C0871">
      <w:pPr>
        <w:tabs>
          <w:tab w:val="left" w:pos="9498"/>
          <w:tab w:val="left" w:pos="14742"/>
        </w:tabs>
        <w:spacing w:after="0" w:line="240" w:lineRule="auto"/>
        <w:ind w:left="9781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ПРИЛОЖЕНИЕ № 2</w:t>
      </w:r>
    </w:p>
    <w:p w:rsidR="000C0871" w:rsidRDefault="000C0871" w:rsidP="000C0871">
      <w:pPr>
        <w:tabs>
          <w:tab w:val="left" w:pos="9498"/>
          <w:tab w:val="left" w:pos="10348"/>
          <w:tab w:val="left" w:pos="14742"/>
        </w:tabs>
        <w:spacing w:after="0" w:line="240" w:lineRule="auto"/>
        <w:ind w:left="9781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к решению Совета муниципального</w:t>
      </w:r>
    </w:p>
    <w:p w:rsidR="000C0871" w:rsidRDefault="000C0871" w:rsidP="000C0871">
      <w:pPr>
        <w:tabs>
          <w:tab w:val="left" w:pos="9781"/>
          <w:tab w:val="left" w:pos="10348"/>
          <w:tab w:val="left" w:pos="14742"/>
        </w:tabs>
        <w:spacing w:after="0" w:line="240" w:lineRule="auto"/>
        <w:ind w:left="9781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образования Тимашевский район</w:t>
      </w:r>
    </w:p>
    <w:p w:rsidR="00D269D7" w:rsidRDefault="000C0871" w:rsidP="00D269D7">
      <w:pPr>
        <w:tabs>
          <w:tab w:val="left" w:pos="14742"/>
          <w:tab w:val="left" w:pos="15026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</w:t>
      </w:r>
      <w:r w:rsidR="00D269D7">
        <w:rPr>
          <w:rFonts w:ascii="Times New Roman" w:hAnsi="Times New Roman"/>
          <w:sz w:val="28"/>
          <w:szCs w:val="28"/>
          <w:lang w:eastAsia="ru-RU"/>
        </w:rPr>
        <w:t>от 15.04.2015   №498</w:t>
      </w:r>
    </w:p>
    <w:p w:rsidR="000C0871" w:rsidRDefault="000C0871" w:rsidP="00D269D7">
      <w:pPr>
        <w:tabs>
          <w:tab w:val="left" w:pos="14742"/>
          <w:tab w:val="left" w:pos="15026"/>
        </w:tabs>
        <w:spacing w:after="0" w:line="240" w:lineRule="auto"/>
      </w:pPr>
    </w:p>
    <w:p w:rsidR="006A13C5" w:rsidRDefault="006A13C5"/>
    <w:p w:rsidR="000A3670" w:rsidRPr="006A13C5" w:rsidRDefault="006A13C5" w:rsidP="006A13C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6A13C5">
        <w:rPr>
          <w:rFonts w:ascii="Times New Roman" w:hAnsi="Times New Roman" w:cs="Times New Roman"/>
          <w:sz w:val="28"/>
          <w:szCs w:val="28"/>
        </w:rPr>
        <w:t>ИНФОРМАЦИЯ</w:t>
      </w:r>
    </w:p>
    <w:p w:rsidR="005E2BB8" w:rsidRDefault="000C0871" w:rsidP="006A13C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0C0871">
        <w:rPr>
          <w:rFonts w:ascii="Times New Roman" w:hAnsi="Times New Roman" w:cs="Times New Roman"/>
          <w:sz w:val="28"/>
          <w:szCs w:val="28"/>
        </w:rPr>
        <w:t>о реализации инвестиционных проектов на территории муниципального образования Тимашевский район, утвержденных Программой социально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C0871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C0871">
        <w:rPr>
          <w:rFonts w:ascii="Times New Roman" w:hAnsi="Times New Roman" w:cs="Times New Roman"/>
          <w:sz w:val="28"/>
          <w:szCs w:val="28"/>
        </w:rPr>
        <w:t xml:space="preserve">экономического развития муниципального образования Тимашевский район </w:t>
      </w:r>
      <w:r w:rsidR="006A13C5">
        <w:rPr>
          <w:rFonts w:ascii="Times New Roman" w:hAnsi="Times New Roman" w:cs="Times New Roman"/>
          <w:sz w:val="28"/>
          <w:szCs w:val="28"/>
        </w:rPr>
        <w:t xml:space="preserve">   </w:t>
      </w:r>
      <w:r w:rsidRPr="000C0871">
        <w:rPr>
          <w:rFonts w:ascii="Times New Roman" w:hAnsi="Times New Roman" w:cs="Times New Roman"/>
          <w:sz w:val="28"/>
          <w:szCs w:val="28"/>
        </w:rPr>
        <w:t>на 2013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C0871">
        <w:rPr>
          <w:rFonts w:ascii="Times New Roman" w:hAnsi="Times New Roman" w:cs="Times New Roman"/>
          <w:sz w:val="28"/>
          <w:szCs w:val="28"/>
        </w:rPr>
        <w:t>- 2017 годы, по состоянию на 31 декабря 2014 года</w:t>
      </w:r>
    </w:p>
    <w:p w:rsidR="006A13C5" w:rsidRDefault="006A13C5" w:rsidP="006A13C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4459" w:type="dxa"/>
        <w:tblInd w:w="250" w:type="dxa"/>
        <w:tblLayout w:type="fixed"/>
        <w:tblLook w:val="04A0"/>
      </w:tblPr>
      <w:tblGrid>
        <w:gridCol w:w="567"/>
        <w:gridCol w:w="1985"/>
        <w:gridCol w:w="3543"/>
        <w:gridCol w:w="2410"/>
        <w:gridCol w:w="1418"/>
        <w:gridCol w:w="1417"/>
        <w:gridCol w:w="1418"/>
        <w:gridCol w:w="1701"/>
      </w:tblGrid>
      <w:tr w:rsidR="000C0871" w:rsidRPr="000C0871" w:rsidTr="000C0871">
        <w:trPr>
          <w:trHeight w:val="12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871" w:rsidRPr="000C0871" w:rsidRDefault="000C0871" w:rsidP="000C0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871" w:rsidRPr="000C0871" w:rsidRDefault="000C0871" w:rsidP="000C0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отрасли (код ОКВЭД)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871" w:rsidRPr="000C0871" w:rsidRDefault="000C0871" w:rsidP="000C0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инвестиционного проекта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871" w:rsidRPr="000C0871" w:rsidRDefault="000C0871" w:rsidP="000C0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реализации (адрес)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871" w:rsidRPr="000C0871" w:rsidRDefault="000C0871" w:rsidP="000C0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Период реализации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871" w:rsidRPr="000C0871" w:rsidRDefault="000C0871" w:rsidP="000C0871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инвестиций,           тыс. руб.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871" w:rsidRPr="000C0871" w:rsidRDefault="000C0871" w:rsidP="000C087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Освоение (на 31.12.2014)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871" w:rsidRPr="000C0871" w:rsidRDefault="000C0871" w:rsidP="000C0871">
            <w:pPr>
              <w:spacing w:after="0" w:line="240" w:lineRule="auto"/>
              <w:ind w:left="-108" w:right="-1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Текущая стадия реализации проекта</w:t>
            </w:r>
          </w:p>
        </w:tc>
      </w:tr>
      <w:tr w:rsidR="000C0871" w:rsidRPr="000C0871" w:rsidTr="000C0871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0871" w:rsidRPr="000C0871" w:rsidRDefault="000C0871" w:rsidP="000C0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0871" w:rsidRPr="000C0871" w:rsidRDefault="000C0871" w:rsidP="000C0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0871" w:rsidRPr="000C0871" w:rsidRDefault="000C0871" w:rsidP="000C0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0871" w:rsidRPr="000C0871" w:rsidRDefault="000C0871" w:rsidP="000C0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0871" w:rsidRPr="000C0871" w:rsidRDefault="000C0871" w:rsidP="000C0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0871" w:rsidRPr="000C0871" w:rsidRDefault="000C0871" w:rsidP="000C0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0871" w:rsidRPr="000C0871" w:rsidRDefault="000C0871" w:rsidP="000C0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0871" w:rsidRPr="000C0871" w:rsidRDefault="000C0871" w:rsidP="000C0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0A3670" w:rsidRPr="000C0871" w:rsidTr="00776C31">
        <w:trPr>
          <w:trHeight w:val="38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3670" w:rsidRPr="000C0871" w:rsidRDefault="000A3670" w:rsidP="000C0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9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0" w:rsidRPr="000C0871" w:rsidRDefault="000A3670" w:rsidP="000C0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6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Инвестиционные проекты со сроком окончания в 2014 году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3670" w:rsidRPr="000C0871" w:rsidRDefault="000A3670" w:rsidP="000C0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C0871" w:rsidRPr="000C0871" w:rsidTr="006A13C5">
        <w:trPr>
          <w:trHeight w:val="178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871" w:rsidRPr="000C0871" w:rsidRDefault="000C0871" w:rsidP="000C0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871" w:rsidRPr="000C0871" w:rsidRDefault="000C0871" w:rsidP="000C0871">
            <w:pPr>
              <w:spacing w:after="0" w:line="240" w:lineRule="auto"/>
              <w:ind w:left="-108" w:right="-12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Обрабатывающие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0C0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роизводства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871" w:rsidRPr="000C0871" w:rsidRDefault="000C0871" w:rsidP="000C0871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Модернизация технологических линий в мучном и шоколадном производстве. Этап №</w:t>
            </w:r>
            <w:r w:rsidR="000A36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C0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0A36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0C0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Приобретение и установка отсадочной машины к линии К-4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871" w:rsidRPr="000C0871" w:rsidRDefault="000C0871" w:rsidP="000C0871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Тимашевское городское поселение ОАО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0C0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Кондитерский комбинат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0C0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Кубань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»,</w:t>
            </w:r>
            <w:r w:rsidRPr="000C0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г.Тимашевск,     ул.Гибридная, 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871" w:rsidRPr="000C0871" w:rsidRDefault="000C0871" w:rsidP="000C0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871" w:rsidRPr="000C0871" w:rsidRDefault="000C0871" w:rsidP="000C0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871" w:rsidRPr="000C0871" w:rsidRDefault="000C0871" w:rsidP="000C0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871" w:rsidRPr="000C0871" w:rsidRDefault="000C0871" w:rsidP="000C0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реализован</w:t>
            </w:r>
          </w:p>
        </w:tc>
      </w:tr>
      <w:tr w:rsidR="000C0871" w:rsidRPr="000C0871" w:rsidTr="000A3670">
        <w:trPr>
          <w:trHeight w:val="141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871" w:rsidRPr="000C0871" w:rsidRDefault="000C0871" w:rsidP="000C0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871" w:rsidRPr="000C0871" w:rsidRDefault="000C0871" w:rsidP="000C0871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Обрабатывающие производства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871" w:rsidRPr="000C0871" w:rsidRDefault="000C0871" w:rsidP="000C0871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Улучшение климатических условий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цехе и оптимизация использова</w:t>
            </w:r>
            <w:r w:rsidRPr="000C0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энергоресурсов на фабрике фасовки и упаковки кофе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871" w:rsidRPr="000C0871" w:rsidRDefault="000C0871" w:rsidP="000C0871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Тимашевское городское поселение ООО «Нестле Кубань»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0C0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г.Тимашевск,     ул.Гибридная, 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871" w:rsidRPr="000C0871" w:rsidRDefault="000C0871" w:rsidP="000C0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871" w:rsidRPr="000C0871" w:rsidRDefault="000C0871" w:rsidP="000C0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871" w:rsidRPr="000C0871" w:rsidRDefault="000C0871" w:rsidP="000C0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871" w:rsidRPr="000C0871" w:rsidRDefault="000C0871" w:rsidP="000C0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реализован</w:t>
            </w:r>
          </w:p>
        </w:tc>
      </w:tr>
      <w:tr w:rsidR="000C0871" w:rsidRPr="000C0871" w:rsidTr="000C0871">
        <w:trPr>
          <w:trHeight w:val="41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0871" w:rsidRPr="000C0871" w:rsidRDefault="000C0871" w:rsidP="00A52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0871" w:rsidRPr="000C0871" w:rsidRDefault="000C0871" w:rsidP="00A52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0871" w:rsidRPr="000C0871" w:rsidRDefault="000C0871" w:rsidP="00A52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0871" w:rsidRPr="000C0871" w:rsidRDefault="000C0871" w:rsidP="00A52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0871" w:rsidRPr="000C0871" w:rsidRDefault="000C0871" w:rsidP="00A52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0871" w:rsidRPr="000C0871" w:rsidRDefault="000C0871" w:rsidP="00A52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0871" w:rsidRPr="000C0871" w:rsidRDefault="000C0871" w:rsidP="00A52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0871" w:rsidRPr="000C0871" w:rsidRDefault="000C0871" w:rsidP="00A52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0C0871" w:rsidRPr="000C0871" w:rsidTr="000A3670">
        <w:trPr>
          <w:trHeight w:val="197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871" w:rsidRPr="000C0871" w:rsidRDefault="000C0871" w:rsidP="000C0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871" w:rsidRPr="000C0871" w:rsidRDefault="000C0871" w:rsidP="000C0871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Обрабатывающие производства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871" w:rsidRPr="000C0871" w:rsidRDefault="000C0871" w:rsidP="000C0871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локальных очистных сооружений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871" w:rsidRPr="000C0871" w:rsidRDefault="000C0871" w:rsidP="000C0871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Тимашевское городское поселение «Тимашевский молочный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комбинат»              ф-л ОАО ВБД, </w:t>
            </w:r>
            <w:r w:rsidRPr="000C0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г.Тимашевск,   ул.Гибридная, 2А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871" w:rsidRPr="000C0871" w:rsidRDefault="000C0871" w:rsidP="000C0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C0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C0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871" w:rsidRPr="000C0871" w:rsidRDefault="000C0871" w:rsidP="000C0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871" w:rsidRPr="000C0871" w:rsidRDefault="000C0871" w:rsidP="000C0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871" w:rsidRPr="000C0871" w:rsidRDefault="000C0871" w:rsidP="000C0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реализован</w:t>
            </w:r>
          </w:p>
        </w:tc>
      </w:tr>
      <w:tr w:rsidR="000C0871" w:rsidRPr="000C0871" w:rsidTr="000A3670">
        <w:trPr>
          <w:trHeight w:val="168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871" w:rsidRPr="000C0871" w:rsidRDefault="000C0871" w:rsidP="000C0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871" w:rsidRPr="000C0871" w:rsidRDefault="000C0871" w:rsidP="000C0871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хозяйство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871" w:rsidRPr="000C0871" w:rsidRDefault="000C0871" w:rsidP="000C0871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площадки №</w:t>
            </w:r>
            <w:r w:rsidR="000A36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C0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по содержанию и выращиванию кур несушек ст.  Новокорсунской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871" w:rsidRPr="000C0871" w:rsidRDefault="000C0871" w:rsidP="000C0871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Новокорсунское сельское поселение, ул.Кирпичная, 1 ЗАО «Племенная птицефабрика Тимашевская» 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871" w:rsidRPr="000C0871" w:rsidRDefault="000C0871" w:rsidP="000C0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871" w:rsidRPr="000C0871" w:rsidRDefault="000C0871" w:rsidP="000C0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871" w:rsidRPr="000C0871" w:rsidRDefault="000C0871" w:rsidP="000C0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871" w:rsidRPr="000C0871" w:rsidRDefault="000C0871" w:rsidP="000C0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реализован</w:t>
            </w:r>
          </w:p>
        </w:tc>
      </w:tr>
      <w:tr w:rsidR="000C0871" w:rsidRPr="000C0871" w:rsidTr="000A3670">
        <w:trPr>
          <w:trHeight w:val="16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871" w:rsidRPr="000C0871" w:rsidRDefault="000C0871" w:rsidP="000C0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871" w:rsidRPr="000C0871" w:rsidRDefault="000C0871" w:rsidP="000C0871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хозяйство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871" w:rsidRPr="000C0871" w:rsidRDefault="000A3670" w:rsidP="000C0871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бригады</w:t>
            </w:r>
            <w:r w:rsidR="000C0871" w:rsidRPr="000C0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C0871" w:rsidRPr="000C0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для выращивания племенной птицы в ст. Новокорсунской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0" w:rsidRDefault="000C0871" w:rsidP="000A367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Новокорсунское сельское</w:t>
            </w:r>
            <w:r w:rsidR="000A36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A3670" w:rsidRPr="000C0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поселение</w:t>
            </w:r>
            <w:r w:rsidRPr="000C0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0A3670" w:rsidRPr="000C0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ул.Кирпичная</w:t>
            </w:r>
            <w:r w:rsidRPr="000C0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1</w:t>
            </w:r>
            <w:r w:rsidR="000A36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0C0871" w:rsidRPr="000C0871" w:rsidRDefault="000C0871" w:rsidP="000A367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ЗАО «Племенная птицефабрика Тимашевская»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871" w:rsidRPr="000C0871" w:rsidRDefault="000C0871" w:rsidP="000C0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871" w:rsidRPr="000C0871" w:rsidRDefault="000C0871" w:rsidP="000C0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871" w:rsidRPr="000C0871" w:rsidRDefault="000C0871" w:rsidP="000C0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871" w:rsidRPr="000C0871" w:rsidRDefault="000C0871" w:rsidP="000C0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реализован</w:t>
            </w:r>
          </w:p>
        </w:tc>
      </w:tr>
      <w:tr w:rsidR="000A3670" w:rsidRPr="000C0871" w:rsidTr="000A3670">
        <w:trPr>
          <w:trHeight w:val="50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A3670" w:rsidRDefault="000A3670" w:rsidP="000C0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91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0" w:rsidRPr="000C0871" w:rsidRDefault="000A3670" w:rsidP="000C0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6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Инвестиционные проекты, реализуемые в 2013-2017 годах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3670" w:rsidRPr="000C0871" w:rsidRDefault="000A3670" w:rsidP="000C0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C0871" w:rsidRPr="000C0871" w:rsidTr="000C0871">
        <w:trPr>
          <w:trHeight w:val="157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871" w:rsidRPr="000C0871" w:rsidRDefault="000A3670" w:rsidP="000C0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871" w:rsidRPr="000C0871" w:rsidRDefault="000C0871" w:rsidP="000C0871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Обрабатывающие производства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871" w:rsidRPr="000C0871" w:rsidRDefault="000C0871" w:rsidP="000C0871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Реконструкция ОАО « </w:t>
            </w:r>
            <w:r w:rsidRPr="000C0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Медве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довс </w:t>
            </w:r>
            <w:r w:rsidRPr="000C0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кий мясокомбинат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871" w:rsidRPr="000C0871" w:rsidRDefault="000C0871" w:rsidP="000C0871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Медве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довское сельское поселение, ОАО «</w:t>
            </w:r>
            <w:r w:rsidRPr="000C0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Медведовский мясокомбинат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871" w:rsidRPr="000C0871" w:rsidRDefault="000C0871" w:rsidP="000C0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C0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C0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871" w:rsidRPr="000C0871" w:rsidRDefault="000C0871" w:rsidP="000C0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155375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871" w:rsidRPr="000C0871" w:rsidRDefault="000C0871" w:rsidP="000C0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871" w:rsidRPr="000C0871" w:rsidRDefault="000C0871" w:rsidP="000C0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реализуется</w:t>
            </w:r>
          </w:p>
        </w:tc>
      </w:tr>
      <w:tr w:rsidR="000A3670" w:rsidRPr="000C0871" w:rsidTr="000A3670">
        <w:trPr>
          <w:trHeight w:val="128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A3670" w:rsidRPr="000C0871" w:rsidRDefault="000A3670" w:rsidP="000C0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0" w:rsidRPr="000C0871" w:rsidRDefault="000A3670" w:rsidP="000A367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Обрабатывающие производства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0" w:rsidRPr="000C0871" w:rsidRDefault="000A3670" w:rsidP="000A367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Модернизация производственных линий и оптимизация производственных процессов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0" w:rsidRPr="000C0871" w:rsidRDefault="000A3670" w:rsidP="000A367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Тимашевское городское поселение</w:t>
            </w:r>
            <w:r w:rsidR="00A37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0C0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ООО «Нестле Кубань»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3670" w:rsidRPr="000C0871" w:rsidRDefault="000A3670" w:rsidP="00A52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2014-2017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3670" w:rsidRPr="000C0871" w:rsidRDefault="000A3670" w:rsidP="00A52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1789150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3670" w:rsidRPr="000C0871" w:rsidRDefault="000A3670" w:rsidP="00A52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719850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3670" w:rsidRPr="000C0871" w:rsidRDefault="000A3670" w:rsidP="00A52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реализуется</w:t>
            </w:r>
          </w:p>
        </w:tc>
      </w:tr>
      <w:tr w:rsidR="000A3670" w:rsidRPr="000C0871" w:rsidTr="000A3670">
        <w:trPr>
          <w:trHeight w:val="56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3670" w:rsidRPr="000C0871" w:rsidRDefault="000A3670" w:rsidP="00A52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3670" w:rsidRPr="000C0871" w:rsidRDefault="000A3670" w:rsidP="00A52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3670" w:rsidRPr="000C0871" w:rsidRDefault="000A3670" w:rsidP="00A52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3670" w:rsidRPr="000C0871" w:rsidRDefault="000A3670" w:rsidP="00A52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3670" w:rsidRPr="000C0871" w:rsidRDefault="000A3670" w:rsidP="00A52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3670" w:rsidRPr="000C0871" w:rsidRDefault="000A3670" w:rsidP="00A52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3670" w:rsidRPr="000C0871" w:rsidRDefault="000A3670" w:rsidP="00A52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3670" w:rsidRPr="000C0871" w:rsidRDefault="000A3670" w:rsidP="00A52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0A3670" w:rsidRPr="000C0871" w:rsidTr="008E6F80">
        <w:trPr>
          <w:trHeight w:val="224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A3670" w:rsidRPr="000C0871" w:rsidRDefault="000A3670" w:rsidP="000C0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0" w:rsidRPr="000C0871" w:rsidRDefault="000A3670" w:rsidP="000A367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Обрабатывающие производства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0" w:rsidRDefault="008E6F80" w:rsidP="000A367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1.Переоснащение </w:t>
            </w:r>
            <w:r w:rsidR="000A3670" w:rsidRPr="000C0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системы автоматики подачи сырья в производство. </w:t>
            </w:r>
          </w:p>
          <w:p w:rsidR="000A3670" w:rsidRDefault="000A3670" w:rsidP="000A367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2.Автоматизация процессов упаковки и логистических операций на складах хранения.                 </w:t>
            </w:r>
          </w:p>
          <w:p w:rsidR="000A3670" w:rsidRPr="000C0871" w:rsidRDefault="000A3670" w:rsidP="000A367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Замена транспортного парка на авто класса Евро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0" w:rsidRPr="000C0871" w:rsidRDefault="000A3670" w:rsidP="000A367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Тимашевское городское поселение</w:t>
            </w:r>
            <w:r w:rsidR="008E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0C0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ОАО </w:t>
            </w:r>
            <w:r w:rsidR="008E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0C0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Кондитерский комбинат </w:t>
            </w:r>
            <w:r w:rsidR="008E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0C0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Кубань</w:t>
            </w:r>
            <w:r w:rsidR="008E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3670" w:rsidRPr="000C0871" w:rsidRDefault="000A3670" w:rsidP="000A3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C0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</w:t>
            </w:r>
            <w:r w:rsidRPr="000C0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3670" w:rsidRPr="000C0871" w:rsidRDefault="000A3670" w:rsidP="000C0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437500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3670" w:rsidRPr="000C0871" w:rsidRDefault="000A3670" w:rsidP="000C0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124500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3670" w:rsidRPr="000C0871" w:rsidRDefault="000A3670" w:rsidP="000C0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реализуется</w:t>
            </w:r>
          </w:p>
        </w:tc>
      </w:tr>
      <w:tr w:rsidR="000A3670" w:rsidRPr="000C0871" w:rsidTr="008E6F80">
        <w:trPr>
          <w:trHeight w:val="98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A3670" w:rsidRPr="000C0871" w:rsidRDefault="000A3670" w:rsidP="000C0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0" w:rsidRPr="000C0871" w:rsidRDefault="000A3670" w:rsidP="008E6F8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хозяйство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0" w:rsidRPr="000C0871" w:rsidRDefault="000A3670" w:rsidP="008E6F8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Закладка сада интенсивного типа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0" w:rsidRPr="000C0871" w:rsidRDefault="000A3670" w:rsidP="008E6F8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Тимашевское городское поселение</w:t>
            </w:r>
            <w:r w:rsidR="008E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0C0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ОАО «Садовод»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3670" w:rsidRPr="000C0871" w:rsidRDefault="000A3670" w:rsidP="000C0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</w:t>
            </w:r>
            <w:r w:rsidR="00A37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C0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A37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C0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3670" w:rsidRPr="000C0871" w:rsidRDefault="000A3670" w:rsidP="000C0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37846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3670" w:rsidRPr="000C0871" w:rsidRDefault="000A3670" w:rsidP="000C0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22846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3670" w:rsidRPr="000C0871" w:rsidRDefault="000A3670" w:rsidP="000C0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реализуется</w:t>
            </w:r>
          </w:p>
        </w:tc>
      </w:tr>
      <w:tr w:rsidR="000A3670" w:rsidRPr="000C0871" w:rsidTr="000C0871">
        <w:trPr>
          <w:trHeight w:val="12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A3670" w:rsidRPr="000C0871" w:rsidRDefault="000A3670" w:rsidP="000C0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0" w:rsidRPr="000C0871" w:rsidRDefault="000A3670" w:rsidP="008E6F8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Обрабатывающие производства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0" w:rsidRPr="000C0871" w:rsidRDefault="00A37829" w:rsidP="00A37829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Модернизация </w:t>
            </w:r>
            <w:r w:rsidR="000A3670" w:rsidRPr="000C0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оборудования комбикормового завода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0" w:rsidRPr="000C0871" w:rsidRDefault="000A3670" w:rsidP="008E6F8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Тимашевское городское поселение</w:t>
            </w:r>
            <w:r w:rsidR="008E6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0C0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ОАО «Хлеб Кубани»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3670" w:rsidRPr="000C0871" w:rsidRDefault="000A3670" w:rsidP="000C0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</w:t>
            </w:r>
            <w:r w:rsidR="00A37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C0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A37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C0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3670" w:rsidRPr="000C0871" w:rsidRDefault="000A3670" w:rsidP="000C0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3670" w:rsidRPr="000C0871" w:rsidRDefault="000A3670" w:rsidP="000C0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3670" w:rsidRPr="000C0871" w:rsidRDefault="000A3670" w:rsidP="000C0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реализуется</w:t>
            </w:r>
          </w:p>
        </w:tc>
      </w:tr>
      <w:tr w:rsidR="000A3670" w:rsidRPr="000C0871" w:rsidTr="000C0871">
        <w:trPr>
          <w:trHeight w:val="220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A3670" w:rsidRPr="000C0871" w:rsidRDefault="000A3670" w:rsidP="000C0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0" w:rsidRPr="000C0871" w:rsidRDefault="000A3670" w:rsidP="008E6F8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хозяйство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0" w:rsidRPr="000C0871" w:rsidRDefault="000A3670" w:rsidP="00A37829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Закладка интенсивного сада на площади 392,3 га и строительство двух фруктохранилищ вместимо</w:t>
            </w:r>
            <w:r w:rsidR="00A37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</w:t>
            </w:r>
            <w:r w:rsidRPr="000C0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тью 5000 т</w:t>
            </w:r>
            <w:r w:rsidR="00A37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</w:t>
            </w:r>
            <w:r w:rsidRPr="000C0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 каждый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0" w:rsidRPr="000C0871" w:rsidRDefault="000A3670" w:rsidP="00A37829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Медведовское сельское поселение</w:t>
            </w:r>
            <w:r w:rsidR="00A37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0C0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="00A37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ОАО агрофирма «</w:t>
            </w:r>
            <w:r w:rsidRPr="000C0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Нива</w:t>
            </w:r>
            <w:r w:rsidR="00A37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3670" w:rsidRPr="000C0871" w:rsidRDefault="000A3670" w:rsidP="000C0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2011</w:t>
            </w:r>
            <w:r w:rsidR="00A37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C0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A37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C0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3670" w:rsidRPr="000C0871" w:rsidRDefault="000A3670" w:rsidP="000C0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3670" w:rsidRPr="000C0871" w:rsidRDefault="000A3670" w:rsidP="000C0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0" w:rsidRPr="000C0871" w:rsidRDefault="000A3670" w:rsidP="00A37829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связи с финансовыми трудностями инвестиционный проект приостановлен сроком на 1 год </w:t>
            </w:r>
          </w:p>
        </w:tc>
      </w:tr>
      <w:tr w:rsidR="00A37829" w:rsidRPr="000C0871" w:rsidTr="00A37829">
        <w:trPr>
          <w:trHeight w:val="226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37829" w:rsidRPr="000C0871" w:rsidRDefault="00A37829" w:rsidP="000C0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829" w:rsidRPr="000C0871" w:rsidRDefault="00A37829" w:rsidP="00A37829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Обрабатывающие производства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829" w:rsidRPr="000C0871" w:rsidRDefault="00A37829" w:rsidP="00A37829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реконструкция цеха по нанесению антикоррози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C0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онного покрытия на стальные трубы.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829" w:rsidRPr="000C0871" w:rsidRDefault="00A37829" w:rsidP="00A37829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Тимашевское городское поселение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0C0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ООО «Завод по изоляции труб»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829" w:rsidRPr="000C0871" w:rsidRDefault="00A37829" w:rsidP="00A52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C0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C0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829" w:rsidRPr="000C0871" w:rsidRDefault="00A37829" w:rsidP="00A52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1033750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829" w:rsidRPr="000C0871" w:rsidRDefault="00A37829" w:rsidP="00A52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439750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829" w:rsidRPr="000C0871" w:rsidRDefault="00A37829" w:rsidP="00A52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реализуется</w:t>
            </w:r>
          </w:p>
        </w:tc>
      </w:tr>
      <w:tr w:rsidR="00A37829" w:rsidRPr="000C0871" w:rsidTr="00A37829">
        <w:trPr>
          <w:trHeight w:val="5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829" w:rsidRPr="000C0871" w:rsidRDefault="00A37829" w:rsidP="00A52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7829" w:rsidRPr="000C0871" w:rsidRDefault="00A37829" w:rsidP="00A52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7829" w:rsidRPr="000C0871" w:rsidRDefault="00A37829" w:rsidP="00A52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7829" w:rsidRPr="000C0871" w:rsidRDefault="00A37829" w:rsidP="00A52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829" w:rsidRPr="000C0871" w:rsidRDefault="00A37829" w:rsidP="00A52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829" w:rsidRPr="000C0871" w:rsidRDefault="00A37829" w:rsidP="00A52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829" w:rsidRPr="000C0871" w:rsidRDefault="00A37829" w:rsidP="00A52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829" w:rsidRPr="000C0871" w:rsidRDefault="00A37829" w:rsidP="00A52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A37829" w:rsidRPr="000C0871" w:rsidTr="00A37829">
        <w:trPr>
          <w:trHeight w:val="268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37829" w:rsidRPr="000C0871" w:rsidRDefault="00A37829" w:rsidP="000C0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829" w:rsidRPr="000C0871" w:rsidRDefault="00A37829" w:rsidP="00A37829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Обрабатывающие производства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829" w:rsidRPr="000C0871" w:rsidRDefault="00A37829" w:rsidP="00A37829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«Расширение производственного корпуса с техническим усовершенствованием производственных линий путем замены оборудования стерилизованного отделения с увеличением мощности до 100 млн. физических банок в год и строительство складов готовой продукции №2 и №3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829" w:rsidRPr="000C0871" w:rsidRDefault="00A37829" w:rsidP="00A37829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Тимашевское городское поселение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0C0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ООО «Кубанские консервы»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829" w:rsidRPr="000C0871" w:rsidRDefault="00A37829" w:rsidP="000C0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C0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C0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829" w:rsidRPr="000C0871" w:rsidRDefault="00A37829" w:rsidP="000C0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619100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829" w:rsidRPr="000C0871" w:rsidRDefault="00A37829" w:rsidP="000C0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337400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829" w:rsidRPr="000C0871" w:rsidRDefault="00A37829" w:rsidP="000C0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реализуется</w:t>
            </w:r>
          </w:p>
        </w:tc>
      </w:tr>
      <w:tr w:rsidR="00A37829" w:rsidRPr="000C0871" w:rsidTr="00A37829">
        <w:trPr>
          <w:trHeight w:val="90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37829" w:rsidRPr="000C0871" w:rsidRDefault="00A37829" w:rsidP="000C0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829" w:rsidRPr="000C0871" w:rsidRDefault="00A37829" w:rsidP="00A37829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829" w:rsidRPr="000C0871" w:rsidRDefault="00A37829" w:rsidP="00A37829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комплекс «Центральная усадьба»</w:t>
            </w:r>
            <w:r w:rsidRPr="000C0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ул.Свободная, 190 в г.Тимашевске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829" w:rsidRPr="000C0871" w:rsidRDefault="00A37829" w:rsidP="00A37829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Тимашевское городское поселение ООО «Лагуна»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829" w:rsidRPr="000C0871" w:rsidRDefault="00A37829" w:rsidP="000C0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C0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C0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829" w:rsidRPr="000C0871" w:rsidRDefault="00A37829" w:rsidP="000C0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829" w:rsidRPr="000C0871" w:rsidRDefault="00A37829" w:rsidP="000C0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829" w:rsidRPr="000C0871" w:rsidRDefault="00A37829" w:rsidP="000C0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реализуется</w:t>
            </w:r>
          </w:p>
        </w:tc>
      </w:tr>
    </w:tbl>
    <w:p w:rsidR="000C0871" w:rsidRDefault="000C0871"/>
    <w:p w:rsidR="00A37829" w:rsidRDefault="00A37829"/>
    <w:p w:rsidR="00A37829" w:rsidRPr="00A37829" w:rsidRDefault="00A37829" w:rsidP="00C6564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37829">
        <w:rPr>
          <w:rFonts w:ascii="Times New Roman" w:hAnsi="Times New Roman" w:cs="Times New Roman"/>
          <w:sz w:val="28"/>
          <w:szCs w:val="28"/>
        </w:rPr>
        <w:t>Исполняющий обязанности</w:t>
      </w:r>
    </w:p>
    <w:p w:rsidR="00A37829" w:rsidRPr="00A37829" w:rsidRDefault="00A37829" w:rsidP="00C6564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37829">
        <w:rPr>
          <w:rFonts w:ascii="Times New Roman" w:hAnsi="Times New Roman" w:cs="Times New Roman"/>
          <w:sz w:val="28"/>
          <w:szCs w:val="28"/>
        </w:rPr>
        <w:t>заместителя главы муниципального образования</w:t>
      </w:r>
    </w:p>
    <w:p w:rsidR="00A37829" w:rsidRPr="00A37829" w:rsidRDefault="00A37829" w:rsidP="00C6564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37829">
        <w:rPr>
          <w:rFonts w:ascii="Times New Roman" w:hAnsi="Times New Roman" w:cs="Times New Roman"/>
          <w:sz w:val="28"/>
          <w:szCs w:val="28"/>
        </w:rPr>
        <w:t>Тимашевский район                                                                                                                                                О.Г.Баженова</w:t>
      </w:r>
    </w:p>
    <w:sectPr w:rsidR="00A37829" w:rsidRPr="00A37829" w:rsidSect="002F0D76">
      <w:headerReference w:type="default" r:id="rId6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B4B00" w:rsidRDefault="002B4B00" w:rsidP="002F0D76">
      <w:pPr>
        <w:spacing w:after="0" w:line="240" w:lineRule="auto"/>
      </w:pPr>
      <w:r>
        <w:separator/>
      </w:r>
    </w:p>
  </w:endnote>
  <w:endnote w:type="continuationSeparator" w:id="1">
    <w:p w:rsidR="002B4B00" w:rsidRDefault="002B4B00" w:rsidP="002F0D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B4B00" w:rsidRDefault="002B4B00" w:rsidP="002F0D76">
      <w:pPr>
        <w:spacing w:after="0" w:line="240" w:lineRule="auto"/>
      </w:pPr>
      <w:r>
        <w:separator/>
      </w:r>
    </w:p>
  </w:footnote>
  <w:footnote w:type="continuationSeparator" w:id="1">
    <w:p w:rsidR="002B4B00" w:rsidRDefault="002B4B00" w:rsidP="002F0D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019891"/>
      <w:docPartObj>
        <w:docPartGallery w:val="Page Numbers (Top of Page)"/>
        <w:docPartUnique/>
      </w:docPartObj>
    </w:sdtPr>
    <w:sdtContent>
      <w:p w:rsidR="002F0D76" w:rsidRDefault="00572ECC" w:rsidP="002F0D76">
        <w:pPr>
          <w:pStyle w:val="a3"/>
          <w:jc w:val="center"/>
        </w:pPr>
        <w:fldSimple w:instr=" PAGE   \* MERGEFORMAT ">
          <w:r w:rsidR="00D269D7">
            <w:rPr>
              <w:noProof/>
            </w:rPr>
            <w:t>4</w:t>
          </w:r>
        </w:fldSimple>
      </w:p>
    </w:sdtContent>
  </w:sdt>
  <w:p w:rsidR="002F0D76" w:rsidRDefault="002F0D76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C0871"/>
    <w:rsid w:val="000A3670"/>
    <w:rsid w:val="000C0871"/>
    <w:rsid w:val="001A545E"/>
    <w:rsid w:val="002B3B96"/>
    <w:rsid w:val="002B4B00"/>
    <w:rsid w:val="002F0D76"/>
    <w:rsid w:val="003A400D"/>
    <w:rsid w:val="00572ECC"/>
    <w:rsid w:val="005E2BB8"/>
    <w:rsid w:val="006A13C5"/>
    <w:rsid w:val="008E6F80"/>
    <w:rsid w:val="00A37829"/>
    <w:rsid w:val="00C6564B"/>
    <w:rsid w:val="00D269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2B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F0D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F0D76"/>
  </w:style>
  <w:style w:type="paragraph" w:styleId="a5">
    <w:name w:val="footer"/>
    <w:basedOn w:val="a"/>
    <w:link w:val="a6"/>
    <w:uiPriority w:val="99"/>
    <w:semiHidden/>
    <w:unhideWhenUsed/>
    <w:rsid w:val="002F0D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F0D7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711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4</Pages>
  <Words>676</Words>
  <Characters>3855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aleftina</dc:creator>
  <cp:keywords/>
  <dc:description/>
  <cp:lastModifiedBy>aleftina</cp:lastModifiedBy>
  <cp:revision>5</cp:revision>
  <dcterms:created xsi:type="dcterms:W3CDTF">2015-03-31T13:15:00Z</dcterms:created>
  <dcterms:modified xsi:type="dcterms:W3CDTF">2015-04-23T07:17:00Z</dcterms:modified>
</cp:coreProperties>
</file>