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58" w:rsidRPr="00844558" w:rsidRDefault="00844558" w:rsidP="00844558">
      <w:pPr>
        <w:spacing w:after="150" w:line="240" w:lineRule="auto"/>
        <w:ind w:left="375" w:right="1125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noProof/>
          <w:sz w:val="21"/>
          <w:szCs w:val="21"/>
        </w:rPr>
        <w:drawing>
          <wp:inline distT="0" distB="0" distL="0" distR="0">
            <wp:extent cx="5391150" cy="3810000"/>
            <wp:effectExtent l="19050" t="0" r="0" b="0"/>
            <wp:docPr id="1" name="Рисунок 1" descr="https://saraf-yar.edu.yar.ru/docs/dokumenti_2019_2020/innovatsionnaya_deyatelnost/kult__1024x724_w566_h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raf-yar.edu.yar.ru/docs/dokumenti_2019_2020/innovatsionnaya_deyatelnost/kult__1024x724_w566_h4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558" w:rsidRPr="00844558" w:rsidRDefault="002944A8" w:rsidP="0084455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944A8">
        <w:rPr>
          <w:rFonts w:ascii="Tahoma" w:eastAsia="Times New Roman" w:hAnsi="Tahoma" w:cs="Tahoma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844558" w:rsidRPr="00844558" w:rsidRDefault="00844558" w:rsidP="00844558">
      <w:pPr>
        <w:spacing w:before="150" w:after="165" w:line="240" w:lineRule="auto"/>
        <w:ind w:left="375" w:right="1125"/>
        <w:jc w:val="center"/>
        <w:rPr>
          <w:rFonts w:ascii="Tahoma" w:eastAsia="Times New Roman" w:hAnsi="Tahoma" w:cs="Tahoma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МБОУ (МАОУ) СОШ (ООШ) № </w:t>
      </w:r>
      <w:r w:rsidRPr="0084455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8100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16 </w:t>
      </w:r>
      <w:r w:rsidRPr="00844558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44558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участник Всероссийского культурно</w:t>
      </w:r>
      <w:r w:rsidR="0043222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4455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- образовательного проекта </w:t>
      </w:r>
      <w:r w:rsidR="0043222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</w:t>
      </w:r>
      <w:r w:rsidRPr="0084455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« Культурный норматив школьника»</w:t>
      </w:r>
    </w:p>
    <w:p w:rsidR="00844558" w:rsidRPr="00844558" w:rsidRDefault="00844558" w:rsidP="00844558">
      <w:pPr>
        <w:spacing w:before="150" w:after="165" w:line="240" w:lineRule="auto"/>
        <w:ind w:left="375" w:right="1125"/>
        <w:jc w:val="both"/>
        <w:rPr>
          <w:rFonts w:ascii="Tahoma" w:eastAsia="Times New Roman" w:hAnsi="Tahoma" w:cs="Tahoma"/>
          <w:sz w:val="21"/>
          <w:szCs w:val="21"/>
        </w:rPr>
      </w:pPr>
      <w:r w:rsidRPr="00844558">
        <w:rPr>
          <w:rFonts w:ascii="Arial" w:eastAsia="Times New Roman" w:hAnsi="Arial" w:cs="Arial"/>
          <w:color w:val="000000"/>
          <w:sz w:val="24"/>
          <w:szCs w:val="24"/>
        </w:rPr>
        <w:t xml:space="preserve">Всероссийский проект «Культурный норматив школьника» реализуется с целью вовлечения детей в культурную среду через посещение учреждений культуры и знакомство с информационными ресурсами о культуре. Участие в проекте позволит школьникам получить дополнительные гуманитарные знания, развить </w:t>
      </w:r>
      <w:proofErr w:type="spellStart"/>
      <w:r w:rsidRPr="00844558">
        <w:rPr>
          <w:rFonts w:ascii="Arial" w:eastAsia="Times New Roman" w:hAnsi="Arial" w:cs="Arial"/>
          <w:color w:val="000000"/>
          <w:sz w:val="24"/>
          <w:szCs w:val="24"/>
        </w:rPr>
        <w:t>креативное</w:t>
      </w:r>
      <w:proofErr w:type="spellEnd"/>
      <w:r w:rsidRPr="00844558">
        <w:rPr>
          <w:rFonts w:ascii="Arial" w:eastAsia="Times New Roman" w:hAnsi="Arial" w:cs="Arial"/>
          <w:color w:val="000000"/>
          <w:sz w:val="24"/>
          <w:szCs w:val="24"/>
        </w:rPr>
        <w:t xml:space="preserve"> мышление и </w:t>
      </w:r>
      <w:proofErr w:type="spellStart"/>
      <w:r w:rsidRPr="00844558">
        <w:rPr>
          <w:rFonts w:ascii="Arial" w:eastAsia="Times New Roman" w:hAnsi="Arial" w:cs="Arial"/>
          <w:color w:val="000000"/>
          <w:sz w:val="24"/>
          <w:szCs w:val="24"/>
        </w:rPr>
        <w:t>метапредметные</w:t>
      </w:r>
      <w:proofErr w:type="spellEnd"/>
      <w:r w:rsidRPr="00844558">
        <w:rPr>
          <w:rFonts w:ascii="Arial" w:eastAsia="Times New Roman" w:hAnsi="Arial" w:cs="Arial"/>
          <w:color w:val="000000"/>
          <w:sz w:val="24"/>
          <w:szCs w:val="24"/>
        </w:rPr>
        <w:t xml:space="preserve"> навыки.  </w:t>
      </w:r>
    </w:p>
    <w:p w:rsidR="00844558" w:rsidRPr="00844558" w:rsidRDefault="00844558" w:rsidP="00844558">
      <w:pPr>
        <w:spacing w:before="150" w:after="165" w:line="240" w:lineRule="auto"/>
        <w:ind w:left="375" w:right="1125"/>
        <w:jc w:val="both"/>
        <w:rPr>
          <w:rFonts w:ascii="Tahoma" w:eastAsia="Times New Roman" w:hAnsi="Tahoma" w:cs="Tahoma"/>
          <w:sz w:val="21"/>
          <w:szCs w:val="21"/>
        </w:rPr>
      </w:pPr>
      <w:r w:rsidRPr="00844558">
        <w:rPr>
          <w:rFonts w:ascii="Arial" w:eastAsia="Times New Roman" w:hAnsi="Arial" w:cs="Arial"/>
          <w:color w:val="000000"/>
          <w:sz w:val="24"/>
          <w:szCs w:val="24"/>
        </w:rPr>
        <w:t xml:space="preserve">Проект направлен на духовное развитие школьников, воспитание эстетического чувства и уважения к культурному наследию России. </w:t>
      </w:r>
    </w:p>
    <w:p w:rsidR="00844558" w:rsidRPr="00844558" w:rsidRDefault="00844558" w:rsidP="00844558">
      <w:pPr>
        <w:spacing w:before="150" w:after="165" w:line="240" w:lineRule="auto"/>
        <w:ind w:left="375" w:right="1125"/>
        <w:jc w:val="both"/>
        <w:rPr>
          <w:rFonts w:ascii="Tahoma" w:eastAsia="Times New Roman" w:hAnsi="Tahoma" w:cs="Tahoma"/>
          <w:sz w:val="21"/>
          <w:szCs w:val="21"/>
        </w:rPr>
      </w:pPr>
      <w:r w:rsidRPr="0084455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Идея Проекта «Культурный норматив школьника» заключается в реализации комплекса мероприятий по организации посещения определенного количества выставок, спектаклей, кинофильмов в год. Затем дети должны будут поделиться своими впечатлениями в специально созданном бумажном или электронном дневнике для усвоения нормативного объема знаний о культуре и искусстве. Понятие «норматив» подразумевает рекомендованное для различных возрастных групп количество посещений организаций культуры и количество произведений, которые необходимо усвоить за учебный период.  </w:t>
      </w:r>
    </w:p>
    <w:p w:rsidR="00844558" w:rsidRPr="00844558" w:rsidRDefault="00844558" w:rsidP="00844558">
      <w:pPr>
        <w:spacing w:before="150" w:after="165" w:line="240" w:lineRule="auto"/>
        <w:ind w:left="375" w:right="1125"/>
        <w:jc w:val="both"/>
        <w:rPr>
          <w:rFonts w:ascii="Tahoma" w:eastAsia="Times New Roman" w:hAnsi="Tahoma" w:cs="Tahoma"/>
          <w:sz w:val="21"/>
          <w:szCs w:val="21"/>
        </w:rPr>
      </w:pPr>
      <w:r w:rsidRPr="00844558">
        <w:rPr>
          <w:rFonts w:ascii="Arial" w:eastAsia="Times New Roman" w:hAnsi="Arial" w:cs="Arial"/>
          <w:color w:val="000000"/>
          <w:sz w:val="24"/>
          <w:szCs w:val="24"/>
        </w:rPr>
        <w:t xml:space="preserve">Добровольность участия детей в проекте является его принципиальным условием. </w:t>
      </w:r>
    </w:p>
    <w:p w:rsidR="00844558" w:rsidRPr="00844558" w:rsidRDefault="00844558" w:rsidP="00844558">
      <w:pPr>
        <w:spacing w:before="150" w:after="165" w:line="240" w:lineRule="auto"/>
        <w:ind w:left="375" w:right="1125"/>
        <w:jc w:val="both"/>
        <w:rPr>
          <w:rFonts w:ascii="Tahoma" w:eastAsia="Times New Roman" w:hAnsi="Tahoma" w:cs="Tahoma"/>
          <w:sz w:val="21"/>
          <w:szCs w:val="21"/>
        </w:rPr>
      </w:pPr>
      <w:r w:rsidRPr="00844558">
        <w:rPr>
          <w:rFonts w:ascii="Arial" w:eastAsia="Times New Roman" w:hAnsi="Arial" w:cs="Arial"/>
          <w:color w:val="000000"/>
          <w:sz w:val="24"/>
          <w:szCs w:val="24"/>
        </w:rPr>
        <w:t xml:space="preserve">В ходе реализации Проекта дети будут знакомиться с лучшими образцами театрального, музыкального, изобразительного искусства, кинематографии, литературы, народной культуры.  </w:t>
      </w:r>
    </w:p>
    <w:p w:rsidR="00844558" w:rsidRPr="00844558" w:rsidRDefault="00844558" w:rsidP="00844558">
      <w:pPr>
        <w:spacing w:before="150" w:after="165" w:line="240" w:lineRule="auto"/>
        <w:ind w:left="375" w:right="1125"/>
        <w:jc w:val="both"/>
        <w:rPr>
          <w:rFonts w:ascii="Tahoma" w:eastAsia="Times New Roman" w:hAnsi="Tahoma" w:cs="Tahoma"/>
          <w:sz w:val="21"/>
          <w:szCs w:val="21"/>
        </w:rPr>
      </w:pPr>
      <w:r w:rsidRPr="00844558">
        <w:rPr>
          <w:rFonts w:ascii="Arial" w:eastAsia="Times New Roman" w:hAnsi="Arial" w:cs="Arial"/>
          <w:color w:val="000000"/>
          <w:sz w:val="24"/>
          <w:szCs w:val="24"/>
        </w:rPr>
        <w:t xml:space="preserve">В результате школьники смогут развить творческие компетенции путем участия в мастер-классах, общения с деятелями культуры и погружения в информационные ресурсы о культуре. </w:t>
      </w:r>
    </w:p>
    <w:p w:rsidR="00844558" w:rsidRPr="00844558" w:rsidRDefault="00844558" w:rsidP="00844558">
      <w:pPr>
        <w:spacing w:before="150" w:after="165" w:line="240" w:lineRule="auto"/>
        <w:ind w:left="375" w:right="1125"/>
        <w:jc w:val="both"/>
        <w:rPr>
          <w:rFonts w:ascii="Tahoma" w:eastAsia="Times New Roman" w:hAnsi="Tahoma" w:cs="Tahoma"/>
          <w:sz w:val="21"/>
          <w:szCs w:val="21"/>
        </w:rPr>
      </w:pPr>
      <w:r w:rsidRPr="0084455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Задачи Проекта: </w:t>
      </w:r>
    </w:p>
    <w:p w:rsidR="00844558" w:rsidRPr="00844558" w:rsidRDefault="00844558" w:rsidP="00844558">
      <w:pPr>
        <w:spacing w:before="150" w:after="165" w:line="240" w:lineRule="auto"/>
        <w:ind w:left="375" w:right="1125"/>
        <w:jc w:val="both"/>
        <w:rPr>
          <w:rFonts w:ascii="Tahoma" w:eastAsia="Times New Roman" w:hAnsi="Tahoma" w:cs="Tahoma"/>
          <w:sz w:val="21"/>
          <w:szCs w:val="21"/>
        </w:rPr>
      </w:pPr>
      <w:r w:rsidRPr="00844558">
        <w:rPr>
          <w:rFonts w:ascii="Arial" w:eastAsia="Times New Roman" w:hAnsi="Arial" w:cs="Arial"/>
          <w:color w:val="000000"/>
          <w:sz w:val="24"/>
          <w:szCs w:val="24"/>
        </w:rPr>
        <w:t xml:space="preserve">1. Разработать и внедрить новый формат культурного просвещения школьников через их активное погружение в культурное пространство страны; </w:t>
      </w:r>
    </w:p>
    <w:p w:rsidR="00844558" w:rsidRPr="00844558" w:rsidRDefault="00844558" w:rsidP="00844558">
      <w:pPr>
        <w:spacing w:before="150" w:after="165" w:line="240" w:lineRule="auto"/>
        <w:ind w:left="375" w:right="1125"/>
        <w:jc w:val="both"/>
        <w:rPr>
          <w:rFonts w:ascii="Tahoma" w:eastAsia="Times New Roman" w:hAnsi="Tahoma" w:cs="Tahoma"/>
          <w:sz w:val="21"/>
          <w:szCs w:val="21"/>
        </w:rPr>
      </w:pPr>
      <w:r w:rsidRPr="00844558">
        <w:rPr>
          <w:rFonts w:ascii="Arial" w:eastAsia="Times New Roman" w:hAnsi="Arial" w:cs="Arial"/>
          <w:color w:val="000000"/>
          <w:sz w:val="24"/>
          <w:szCs w:val="24"/>
        </w:rPr>
        <w:t xml:space="preserve">2. Разработать механизмы погружения учащихся в отечественный и мировой культурный контекст на основе </w:t>
      </w:r>
      <w:proofErr w:type="gramStart"/>
      <w:r w:rsidRPr="00844558">
        <w:rPr>
          <w:rFonts w:ascii="Arial" w:eastAsia="Times New Roman" w:hAnsi="Arial" w:cs="Arial"/>
          <w:color w:val="000000"/>
          <w:sz w:val="24"/>
          <w:szCs w:val="24"/>
        </w:rPr>
        <w:t>нормативов посещения различных видов учреждений культуры</w:t>
      </w:r>
      <w:proofErr w:type="gramEnd"/>
      <w:r w:rsidRPr="0084455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44558" w:rsidRPr="00844558" w:rsidRDefault="00844558" w:rsidP="00844558">
      <w:pPr>
        <w:spacing w:before="150" w:after="165" w:line="240" w:lineRule="auto"/>
        <w:ind w:left="375" w:right="1125"/>
        <w:jc w:val="both"/>
        <w:rPr>
          <w:rFonts w:ascii="Tahoma" w:eastAsia="Times New Roman" w:hAnsi="Tahoma" w:cs="Tahoma"/>
          <w:sz w:val="21"/>
          <w:szCs w:val="21"/>
        </w:rPr>
      </w:pPr>
      <w:r w:rsidRPr="00844558">
        <w:rPr>
          <w:rFonts w:ascii="Arial" w:eastAsia="Times New Roman" w:hAnsi="Arial" w:cs="Arial"/>
          <w:color w:val="000000"/>
          <w:sz w:val="24"/>
          <w:szCs w:val="24"/>
        </w:rPr>
        <w:t xml:space="preserve">3. Повысить общий уровень знаний школьников о культурном богатстве нашей страны, развить художественный вкус путем знакомства с произведениями культуры и искусства, рекомендованными в перечнях по видам искусств, в том числе с использованием информационных ресурсов культуры;  </w:t>
      </w:r>
    </w:p>
    <w:p w:rsidR="00844558" w:rsidRPr="00844558" w:rsidRDefault="00844558" w:rsidP="00844558">
      <w:pPr>
        <w:spacing w:before="150" w:after="165" w:line="240" w:lineRule="auto"/>
        <w:ind w:left="375" w:right="1125"/>
        <w:jc w:val="both"/>
        <w:rPr>
          <w:rFonts w:ascii="Tahoma" w:eastAsia="Times New Roman" w:hAnsi="Tahoma" w:cs="Tahoma"/>
          <w:sz w:val="21"/>
          <w:szCs w:val="21"/>
        </w:rPr>
      </w:pPr>
      <w:r w:rsidRPr="00844558">
        <w:rPr>
          <w:rFonts w:ascii="Arial" w:eastAsia="Times New Roman" w:hAnsi="Arial" w:cs="Arial"/>
          <w:color w:val="000000"/>
          <w:sz w:val="24"/>
          <w:szCs w:val="24"/>
        </w:rPr>
        <w:t xml:space="preserve">4. Сформировать эмоционально-ценностное восприятие мира искусства, навыки и умения понимать суть культурного контекста путем отражения своего мнения </w:t>
      </w:r>
      <w:proofErr w:type="gramStart"/>
      <w:r w:rsidRPr="00844558">
        <w:rPr>
          <w:rFonts w:ascii="Arial" w:eastAsia="Times New Roman" w:hAnsi="Arial" w:cs="Arial"/>
          <w:color w:val="000000"/>
          <w:sz w:val="24"/>
          <w:szCs w:val="24"/>
        </w:rPr>
        <w:t>об</w:t>
      </w:r>
      <w:proofErr w:type="gramEnd"/>
      <w:r w:rsidRPr="00844558">
        <w:rPr>
          <w:rFonts w:ascii="Arial" w:eastAsia="Times New Roman" w:hAnsi="Arial" w:cs="Arial"/>
          <w:color w:val="000000"/>
          <w:sz w:val="24"/>
          <w:szCs w:val="24"/>
        </w:rPr>
        <w:t xml:space="preserve"> увиденном (услышанном) в «Культурном дневнике». </w:t>
      </w:r>
    </w:p>
    <w:p w:rsidR="00E45D19" w:rsidRDefault="00E45D19" w:rsidP="00844558">
      <w:pPr>
        <w:spacing w:before="150" w:after="150" w:line="240" w:lineRule="auto"/>
        <w:ind w:left="375" w:right="1125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E45D19" w:rsidRDefault="00E45D19" w:rsidP="00844558">
      <w:pPr>
        <w:spacing w:before="150" w:after="150" w:line="240" w:lineRule="auto"/>
        <w:ind w:left="375" w:right="1125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E45D19" w:rsidRDefault="00E45D19" w:rsidP="00844558">
      <w:pPr>
        <w:spacing w:before="150" w:after="150" w:line="240" w:lineRule="auto"/>
        <w:ind w:left="375" w:right="1125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E45D19" w:rsidRDefault="00E45D19" w:rsidP="00844558">
      <w:pPr>
        <w:spacing w:before="150" w:after="150" w:line="240" w:lineRule="auto"/>
        <w:ind w:left="375" w:right="1125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2663C" w:rsidRPr="00B2663C" w:rsidRDefault="00B2663C" w:rsidP="00B2663C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2663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26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B2663C">
        <w:rPr>
          <w:rFonts w:ascii="Times New Roman" w:hAnsi="Times New Roman"/>
          <w:sz w:val="28"/>
          <w:szCs w:val="28"/>
        </w:rPr>
        <w:t xml:space="preserve"> Приложение №1 к приказу    </w:t>
      </w:r>
    </w:p>
    <w:p w:rsidR="00B2663C" w:rsidRPr="00B2663C" w:rsidRDefault="00B2663C" w:rsidP="00B2663C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266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B2663C">
        <w:rPr>
          <w:rFonts w:ascii="Times New Roman" w:hAnsi="Times New Roman"/>
          <w:sz w:val="28"/>
          <w:szCs w:val="28"/>
        </w:rPr>
        <w:t xml:space="preserve"> № </w:t>
      </w:r>
      <w:proofErr w:type="spellStart"/>
      <w:r w:rsidRPr="00B2663C">
        <w:rPr>
          <w:rFonts w:ascii="Times New Roman" w:hAnsi="Times New Roman"/>
          <w:sz w:val="28"/>
          <w:szCs w:val="28"/>
        </w:rPr>
        <w:t>___от</w:t>
      </w:r>
      <w:proofErr w:type="spellEnd"/>
      <w:r w:rsidRPr="00B26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663C">
        <w:rPr>
          <w:rFonts w:ascii="Times New Roman" w:hAnsi="Times New Roman"/>
          <w:sz w:val="28"/>
          <w:szCs w:val="28"/>
        </w:rPr>
        <w:t>________</w:t>
      </w:r>
      <w:proofErr w:type="gramStart"/>
      <w:r w:rsidRPr="00B2663C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B2663C">
        <w:rPr>
          <w:rFonts w:ascii="Times New Roman" w:hAnsi="Times New Roman"/>
          <w:sz w:val="28"/>
          <w:szCs w:val="28"/>
        </w:rPr>
        <w:t>.</w:t>
      </w:r>
    </w:p>
    <w:p w:rsidR="00B2663C" w:rsidRPr="00B2663C" w:rsidRDefault="00B2663C" w:rsidP="00B2663C">
      <w:pPr>
        <w:spacing w:line="240" w:lineRule="auto"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B2663C">
        <w:rPr>
          <w:rFonts w:ascii="Times New Roman" w:hAnsi="Times New Roman"/>
          <w:sz w:val="28"/>
          <w:szCs w:val="28"/>
        </w:rPr>
        <w:t>Утверждаю:</w:t>
      </w:r>
    </w:p>
    <w:p w:rsidR="00B2663C" w:rsidRPr="00B2663C" w:rsidRDefault="00B2663C" w:rsidP="00B2663C">
      <w:pPr>
        <w:spacing w:line="240" w:lineRule="auto"/>
        <w:ind w:left="5400"/>
        <w:rPr>
          <w:rFonts w:ascii="Times New Roman" w:hAnsi="Times New Roman"/>
          <w:sz w:val="28"/>
          <w:szCs w:val="28"/>
        </w:rPr>
      </w:pPr>
      <w:r w:rsidRPr="00B266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B2663C">
        <w:rPr>
          <w:rFonts w:ascii="Times New Roman" w:hAnsi="Times New Roman"/>
          <w:sz w:val="28"/>
          <w:szCs w:val="28"/>
        </w:rPr>
        <w:t>директор МБОУ СОШ № 16</w:t>
      </w:r>
    </w:p>
    <w:p w:rsidR="00B2663C" w:rsidRPr="00B2663C" w:rsidRDefault="00B2663C" w:rsidP="00B2663C">
      <w:pPr>
        <w:spacing w:line="240" w:lineRule="auto"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B2663C">
        <w:rPr>
          <w:rFonts w:ascii="Times New Roman" w:hAnsi="Times New Roman"/>
          <w:sz w:val="28"/>
          <w:szCs w:val="28"/>
        </w:rPr>
        <w:t>______________С.И.Чмелева</w:t>
      </w:r>
      <w:proofErr w:type="spellEnd"/>
    </w:p>
    <w:p w:rsidR="00B2663C" w:rsidRPr="00B2663C" w:rsidRDefault="00B2663C" w:rsidP="00B2663C">
      <w:pPr>
        <w:spacing w:line="240" w:lineRule="auto"/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B2663C">
        <w:rPr>
          <w:rFonts w:ascii="Times New Roman" w:hAnsi="Times New Roman"/>
          <w:sz w:val="28"/>
          <w:szCs w:val="28"/>
        </w:rPr>
        <w:t>«__» __________2020г.</w:t>
      </w:r>
    </w:p>
    <w:p w:rsidR="00B2663C" w:rsidRDefault="00B2663C" w:rsidP="00CB3A54">
      <w:pPr>
        <w:spacing w:before="150" w:after="150" w:line="240" w:lineRule="auto"/>
        <w:ind w:right="1125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844558" w:rsidRPr="00844558" w:rsidRDefault="00844558" w:rsidP="00CB3A54">
      <w:pPr>
        <w:spacing w:before="150" w:after="150" w:line="240" w:lineRule="auto"/>
        <w:ind w:right="112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9249E">
        <w:rPr>
          <w:rFonts w:ascii="Times New Roman" w:eastAsia="Times New Roman" w:hAnsi="Times New Roman" w:cs="Times New Roman"/>
          <w:b/>
          <w:bCs/>
          <w:color w:val="000000"/>
          <w:sz w:val="27"/>
        </w:rPr>
        <w:t>План реализации проекта</w:t>
      </w:r>
      <w:r w:rsidR="00B2663C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«Культурный норматив школьника» на 2020-2021 учебный год МБОУ СОШ №16</w:t>
      </w:r>
    </w:p>
    <w:tbl>
      <w:tblPr>
        <w:tblW w:w="5000" w:type="pct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836"/>
        <w:gridCol w:w="3315"/>
        <w:gridCol w:w="1329"/>
        <w:gridCol w:w="2462"/>
        <w:gridCol w:w="4825"/>
      </w:tblGrid>
      <w:tr w:rsidR="00174671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2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692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CA752E" w:rsidRDefault="00BD22C3" w:rsidP="00BD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2C3" w:rsidRPr="00844558" w:rsidRDefault="00BD22C3" w:rsidP="0084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1CD" w:rsidRDefault="00BD22C3" w:rsidP="0084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D22C3" w:rsidRPr="00844558" w:rsidRDefault="00BD22C3" w:rsidP="0084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Default="00A60436" w:rsidP="00A9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BD22C3" w:rsidRPr="00432223" w:rsidRDefault="00BD22C3" w:rsidP="00A9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45D19" w:rsidRPr="00844558" w:rsidTr="00A83855">
        <w:trPr>
          <w:tblCellSpacing w:w="7" w:type="dxa"/>
          <w:jc w:val="center"/>
        </w:trPr>
        <w:tc>
          <w:tcPr>
            <w:tcW w:w="499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D19" w:rsidRPr="00174671" w:rsidRDefault="0058100B" w:rsidP="00E45D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74671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CB3A54" w:rsidRDefault="00CB3A5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58100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Default="0058100B" w:rsidP="0058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C3" w:rsidRPr="00844558" w:rsidRDefault="00BD22C3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2C3" w:rsidRDefault="00BD22C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D22C3" w:rsidRPr="00844558" w:rsidRDefault="00BD22C3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74671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CB3A54" w:rsidRDefault="00CB3A5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2C3" w:rsidRPr="00844558" w:rsidRDefault="00BD22C3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74671" w:rsidRPr="00844558" w:rsidTr="00A83855">
        <w:trPr>
          <w:trHeight w:val="565"/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43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CB3A54" w:rsidRDefault="00CB3A5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2C3" w:rsidRPr="00844558" w:rsidRDefault="00BD22C3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74671" w:rsidRPr="00844558" w:rsidTr="00A83855">
        <w:trPr>
          <w:trHeight w:val="698"/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CB3A54" w:rsidRDefault="00CB3A5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2C3" w:rsidRPr="00844558" w:rsidRDefault="00BD22C3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74671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4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CB3A54" w:rsidRDefault="00CB3A5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2C3" w:rsidRPr="00844558" w:rsidRDefault="00BD22C3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74671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CB3A54" w:rsidRDefault="00CB3A5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Народная культура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2C3" w:rsidRPr="00844558" w:rsidRDefault="0058100B" w:rsidP="0058100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кубанский - частица великой России, земля золотая моя</w:t>
            </w:r>
            <w:r w:rsidRPr="006E6C01">
              <w:rPr>
                <w:rFonts w:ascii="Times New Roman" w:hAnsi="Times New Roman" w:cs="Times New Roman"/>
                <w:sz w:val="24"/>
                <w:szCs w:val="24"/>
              </w:rPr>
              <w:t xml:space="preserve">!» - тематическая концертная программа 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D15DA7" w:rsidRDefault="0058100B" w:rsidP="0058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A7">
              <w:rPr>
                <w:rFonts w:ascii="Times New Roman" w:hAnsi="Times New Roman" w:cs="Times New Roman"/>
                <w:sz w:val="24"/>
                <w:szCs w:val="24"/>
              </w:rPr>
              <w:t>16.09.2020 г.</w:t>
            </w:r>
          </w:p>
          <w:p w:rsidR="00BD22C3" w:rsidRPr="00844558" w:rsidRDefault="0058100B" w:rsidP="0058100B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5DA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Default="0058100B" w:rsidP="0058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01">
              <w:rPr>
                <w:rFonts w:ascii="Times New Roman" w:hAnsi="Times New Roman" w:cs="Times New Roman"/>
                <w:sz w:val="24"/>
                <w:szCs w:val="24"/>
              </w:rPr>
              <w:t>с участием творческих коллективов МБУК «РДК»</w:t>
            </w:r>
          </w:p>
          <w:p w:rsidR="00BD22C3" w:rsidRPr="00844558" w:rsidRDefault="00BD22C3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00B" w:rsidRDefault="0058100B" w:rsidP="0058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0C9E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</w:p>
          <w:p w:rsidR="00BD22C3" w:rsidRPr="00844558" w:rsidRDefault="002944A8" w:rsidP="0058100B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" w:history="1">
              <w:r w:rsidR="0058100B" w:rsidRPr="00970C9E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https://www.instagram.com/tv/B-MwZeMHkni/?utm_source=ig_web_copy_link</w:t>
              </w:r>
            </w:hyperlink>
            <w:r w:rsidR="0058100B" w:rsidRPr="00970C9E">
              <w:rPr>
                <w:rFonts w:ascii="Times New Roman" w:hAnsi="Times New Roman" w:cs="Times New Roman"/>
                <w:color w:val="262626"/>
                <w:sz w:val="23"/>
                <w:szCs w:val="23"/>
                <w:shd w:val="clear" w:color="auto" w:fill="FFFFFF"/>
              </w:rPr>
              <w:t xml:space="preserve">, </w:t>
            </w:r>
            <w:hyperlink r:id="rId6" w:history="1">
              <w:r w:rsidR="0058100B" w:rsidRPr="00970C9E">
                <w:rPr>
                  <w:rStyle w:val="a3"/>
                  <w:rFonts w:ascii="Times New Roman" w:hAnsi="Times New Roman" w:cs="Times New Roman"/>
                </w:rPr>
                <w:t>https://rdk-temryuk.krd.muzkult.ru/news/53570806</w:t>
              </w:r>
            </w:hyperlink>
            <w:r w:rsidR="0058100B" w:rsidRPr="00970C9E"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r w:rsidR="0058100B" w:rsidRPr="00970C9E">
                <w:rPr>
                  <w:rStyle w:val="a3"/>
                  <w:rFonts w:ascii="Times New Roman" w:hAnsi="Times New Roman" w:cs="Times New Roman"/>
                </w:rPr>
                <w:t>https://ok.ru/rdk.temryukskyrayon/statuses/151377070723087</w:t>
              </w:r>
            </w:hyperlink>
            <w:r w:rsidR="0058100B" w:rsidRPr="00970C9E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="0058100B" w:rsidRPr="00970C9E">
                <w:rPr>
                  <w:rStyle w:val="a3"/>
                  <w:rFonts w:ascii="Times New Roman" w:hAnsi="Times New Roman" w:cs="Times New Roman"/>
                </w:rPr>
                <w:t>https://vk.com/rdktemryuk?w=wall531324097_330%2Fall</w:t>
              </w:r>
            </w:hyperlink>
            <w:r w:rsidR="0058100B" w:rsidRPr="00970C9E">
              <w:rPr>
                <w:rFonts w:ascii="Times New Roman" w:hAnsi="Times New Roman" w:cs="Times New Roman"/>
              </w:rPr>
              <w:t>,</w:t>
            </w:r>
          </w:p>
        </w:tc>
      </w:tr>
      <w:tr w:rsidR="00174671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844558" w:rsidRDefault="00BD22C3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C3" w:rsidRPr="00CB3A54" w:rsidRDefault="00CB3A54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E" w:rsidRDefault="00780B3E" w:rsidP="007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«Всему начало здесь, в краю моём родимом...»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</w:t>
            </w:r>
            <w:r w:rsidRPr="003D0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иртуальная экскурсия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посвященная</w:t>
            </w:r>
            <w:r w:rsidRPr="003D03F4">
              <w:rPr>
                <w:rFonts w:ascii="Times New Roman" w:hAnsi="Times New Roman" w:cs="Times New Roman"/>
                <w:sz w:val="24"/>
                <w:szCs w:val="24"/>
              </w:rPr>
              <w:t xml:space="preserve"> 150 </w:t>
            </w:r>
            <w:proofErr w:type="spellStart"/>
            <w:r w:rsidRPr="003D03F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Pr="003D03F4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</w:p>
          <w:p w:rsidR="00BD22C3" w:rsidRPr="00844558" w:rsidRDefault="00780B3E" w:rsidP="00780B3E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</w:t>
            </w:r>
            <w:r w:rsidRPr="003D03F4">
              <w:rPr>
                <w:rFonts w:ascii="Times New Roman" w:hAnsi="Times New Roman" w:cs="Times New Roman"/>
                <w:sz w:val="24"/>
                <w:szCs w:val="24"/>
              </w:rPr>
              <w:t xml:space="preserve"> Бунина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E" w:rsidRPr="003D03F4" w:rsidRDefault="00780B3E" w:rsidP="007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0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 г.</w:t>
            </w:r>
          </w:p>
          <w:p w:rsidR="00BD22C3" w:rsidRPr="00844558" w:rsidRDefault="00780B3E" w:rsidP="00780B3E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D03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8C" w:rsidRPr="00170037" w:rsidRDefault="00EA768C" w:rsidP="00EA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«Районный Дом культуры» муниципального образования Темрюкский район</w:t>
            </w:r>
          </w:p>
          <w:p w:rsidR="00BD22C3" w:rsidRPr="00844558" w:rsidRDefault="00BD22C3" w:rsidP="00780B3E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E" w:rsidRDefault="00780B3E" w:rsidP="00780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B3E" w:rsidRPr="00E85CE0" w:rsidRDefault="00780B3E" w:rsidP="007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E0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780B3E" w:rsidRPr="00E85CE0" w:rsidRDefault="002944A8" w:rsidP="00780B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" w:history="1">
              <w:proofErr w:type="spellStart"/>
              <w:r w:rsidR="00780B3E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vk</w:t>
              </w:r>
              <w:proofErr w:type="spellEnd"/>
              <w:r w:rsidR="00780B3E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.</w:t>
              </w:r>
              <w:r w:rsidR="00780B3E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  <w:r w:rsidR="00780B3E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/</w:t>
              </w:r>
              <w:proofErr w:type="spellStart"/>
              <w:r w:rsidR="00780B3E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clab</w:t>
              </w:r>
              <w:proofErr w:type="spellEnd"/>
              <w:r w:rsidR="00780B3E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57045163</w:t>
              </w:r>
            </w:hyperlink>
          </w:p>
          <w:p w:rsidR="00BD22C3" w:rsidRPr="00844558" w:rsidRDefault="00780B3E" w:rsidP="00780B3E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5C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https://www.instagram.com/temruk_library/</w:t>
            </w:r>
          </w:p>
        </w:tc>
      </w:tr>
      <w:tr w:rsidR="00174671" w:rsidRPr="00844558" w:rsidTr="00A83855">
        <w:trPr>
          <w:trHeight w:val="424"/>
          <w:tblCellSpacing w:w="7" w:type="dxa"/>
          <w:jc w:val="center"/>
        </w:trPr>
        <w:tc>
          <w:tcPr>
            <w:tcW w:w="499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671" w:rsidRPr="00174671" w:rsidRDefault="0058100B" w:rsidP="00174671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октябрь</w:t>
            </w:r>
          </w:p>
        </w:tc>
      </w:tr>
      <w:tr w:rsidR="009954C7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Default="009954C7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CB3A54" w:rsidRDefault="009954C7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954C7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Default="009954C7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CB3A54" w:rsidRDefault="009954C7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954C7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Default="009954C7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CB3A54" w:rsidRDefault="009954C7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780B3E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70037">
              <w:rPr>
                <w:rFonts w:ascii="Times New Roman" w:hAnsi="Times New Roman" w:cs="Times New Roman"/>
                <w:sz w:val="24"/>
                <w:szCs w:val="24"/>
              </w:rPr>
              <w:t>«Школьникам о театре»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037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информационно-познавательная </w:t>
            </w:r>
            <w:proofErr w:type="spellStart"/>
            <w:r w:rsidRPr="0017003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700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E" w:rsidRPr="00170037" w:rsidRDefault="00780B3E" w:rsidP="007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 г.</w:t>
            </w:r>
          </w:p>
          <w:p w:rsidR="009954C7" w:rsidRPr="00844558" w:rsidRDefault="00780B3E" w:rsidP="00780B3E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700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780B3E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70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«Городское объединение куль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70037">
              <w:rPr>
                <w:rFonts w:ascii="Times New Roman" w:eastAsia="Calibri" w:hAnsi="Times New Roman" w:cs="Times New Roman"/>
                <w:sz w:val="24"/>
                <w:szCs w:val="24"/>
              </w:rPr>
              <w:t>уры</w:t>
            </w:r>
            <w:proofErr w:type="gramStart"/>
            <w:r w:rsidRPr="00170037">
              <w:rPr>
                <w:rFonts w:ascii="Times New Roman" w:eastAsia="Calibri" w:hAnsi="Times New Roman" w:cs="Times New Roman"/>
                <w:sz w:val="24"/>
                <w:szCs w:val="24"/>
              </w:rPr>
              <w:t>»Т</w:t>
            </w:r>
            <w:proofErr w:type="gramEnd"/>
            <w:r w:rsidRPr="00170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емрюкского городского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170037">
              <w:rPr>
                <w:rFonts w:ascii="Times New Roman" w:eastAsia="Calibri" w:hAnsi="Times New Roman" w:cs="Times New Roman"/>
                <w:sz w:val="24"/>
                <w:szCs w:val="24"/>
              </w:rPr>
              <w:t>Темрюкск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170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8C" w:rsidRPr="007A4989" w:rsidRDefault="00EA768C" w:rsidP="00EA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0037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</w:p>
          <w:p w:rsidR="00EA768C" w:rsidRPr="007A4989" w:rsidRDefault="00EA768C" w:rsidP="00EA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7A4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A49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0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gok</w:t>
            </w:r>
            <w:proofErr w:type="spellEnd"/>
            <w:r w:rsidRPr="007A49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170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temruk</w:t>
            </w:r>
            <w:proofErr w:type="spellEnd"/>
          </w:p>
          <w:p w:rsidR="00EA768C" w:rsidRPr="007A4989" w:rsidRDefault="00EA768C" w:rsidP="00EA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7A4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0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49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0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mkugokculture</w:t>
            </w:r>
            <w:proofErr w:type="spellEnd"/>
          </w:p>
          <w:p w:rsidR="009954C7" w:rsidRPr="00844558" w:rsidRDefault="00EA768C" w:rsidP="00EA768C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70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7A4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0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A49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0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mkugokculture</w:t>
            </w:r>
            <w:proofErr w:type="spellEnd"/>
          </w:p>
        </w:tc>
      </w:tr>
      <w:tr w:rsidR="009954C7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Default="009954C7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CB3A54" w:rsidRDefault="009954C7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954C7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Default="009954C7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CB3A54" w:rsidRDefault="009954C7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954C7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Default="009954C7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CB3A54" w:rsidRDefault="009954C7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Народная культура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B3E" w:rsidRPr="00170037" w:rsidRDefault="00780B3E" w:rsidP="007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7">
              <w:rPr>
                <w:rFonts w:ascii="Times New Roman" w:hAnsi="Times New Roman" w:cs="Times New Roman"/>
                <w:sz w:val="24"/>
                <w:szCs w:val="24"/>
              </w:rPr>
              <w:t xml:space="preserve">«Славный на Кубани народ и работает, и танцует, и поет»» - музыкально – поэтический вечер </w:t>
            </w:r>
          </w:p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B3E" w:rsidRPr="00D15DA7" w:rsidRDefault="00780B3E" w:rsidP="007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A7">
              <w:rPr>
                <w:rFonts w:ascii="Times New Roman" w:hAnsi="Times New Roman" w:cs="Times New Roman"/>
                <w:sz w:val="24"/>
                <w:szCs w:val="24"/>
              </w:rPr>
              <w:t>14.10.2020 г.</w:t>
            </w:r>
          </w:p>
          <w:p w:rsidR="009954C7" w:rsidRPr="00844558" w:rsidRDefault="00780B3E" w:rsidP="00780B3E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5DA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780B3E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70037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хоровых коллективов МБУК «РДК» и народного ансамбля танца «Юность Тамани», </w:t>
            </w:r>
            <w:proofErr w:type="gramStart"/>
            <w:r w:rsidRPr="00170037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17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кубанского казачества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EA768C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170037">
              <w:rPr>
                <w:rFonts w:ascii="Times New Roman" w:hAnsi="Times New Roman" w:cs="Times New Roman"/>
                <w:sz w:val="24"/>
                <w:szCs w:val="24"/>
              </w:rPr>
              <w:t xml:space="preserve">истанционная </w:t>
            </w:r>
            <w:hyperlink r:id="rId10" w:history="1">
              <w:r w:rsidRPr="0017003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https://www.instagram.com/tv/B-MwZeMHkni/?utm_source=ig_web_copy_link</w:t>
              </w:r>
            </w:hyperlink>
            <w:r w:rsidRPr="0017003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hyperlink r:id="rId11" w:history="1">
              <w:r w:rsidRPr="001700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https://rdk-temryuk.krd.muzkult.ru/news/53570806</w:t>
              </w:r>
            </w:hyperlink>
            <w:r w:rsidRPr="00170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700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https://ok.ru/rdk.temryukskyrayon/statuses/151377070723087</w:t>
              </w:r>
            </w:hyperlink>
            <w:r w:rsidRPr="00170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1700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https://vk.com/rdktemryuk?w=wall531324097_330%2Fall</w:t>
              </w:r>
            </w:hyperlink>
            <w:r w:rsidRPr="00170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1700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https://youtu.be/eOmtEsv1Eb0</w:t>
              </w:r>
            </w:hyperlink>
          </w:p>
        </w:tc>
      </w:tr>
      <w:tr w:rsidR="009954C7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Default="009954C7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CB3A54" w:rsidRDefault="009954C7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954C7" w:rsidRPr="00844558" w:rsidTr="00A83855">
        <w:trPr>
          <w:tblCellSpacing w:w="7" w:type="dxa"/>
          <w:jc w:val="center"/>
        </w:trPr>
        <w:tc>
          <w:tcPr>
            <w:tcW w:w="499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9954C7" w:rsidRDefault="0058100B" w:rsidP="009954C7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954C7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Default="009954C7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CB3A54" w:rsidRDefault="009954C7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954C7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Default="009954C7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CB3A54" w:rsidRDefault="009954C7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954C7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Default="009954C7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CB3A54" w:rsidRDefault="009954C7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954C7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Default="009954C7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CB3A54" w:rsidRDefault="009954C7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954C7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Default="009954C7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CB3A54" w:rsidRDefault="009954C7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EA768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70037">
              <w:rPr>
                <w:rFonts w:ascii="Times New Roman" w:hAnsi="Times New Roman" w:cs="Times New Roman"/>
                <w:sz w:val="24"/>
                <w:szCs w:val="24"/>
              </w:rPr>
              <w:t>«Песни и Марши Победы» музыкальная программа с участием Народного духового оркестра МБУК «РДК» в рамках года Памяти и 0Славы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8C" w:rsidRPr="00D15DA7" w:rsidRDefault="00EA768C" w:rsidP="00EA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A7">
              <w:rPr>
                <w:rFonts w:ascii="Times New Roman" w:hAnsi="Times New Roman" w:cs="Times New Roman"/>
                <w:sz w:val="24"/>
                <w:szCs w:val="24"/>
              </w:rPr>
              <w:t>18.11.2020 г.</w:t>
            </w:r>
          </w:p>
          <w:p w:rsidR="009954C7" w:rsidRPr="00844558" w:rsidRDefault="00EA768C" w:rsidP="00EA768C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5DA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8C" w:rsidRPr="00170037" w:rsidRDefault="00EA768C" w:rsidP="00EA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«Районный Дом культуры» муниципального образования Темрюкский район</w:t>
            </w:r>
          </w:p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EA768C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0037">
              <w:rPr>
                <w:rFonts w:ascii="Times New Roman" w:hAnsi="Times New Roman" w:cs="Times New Roman"/>
                <w:sz w:val="24"/>
                <w:szCs w:val="24"/>
              </w:rPr>
              <w:t xml:space="preserve">истанционная </w:t>
            </w:r>
            <w:hyperlink r:id="rId15" w:history="1">
              <w:r w:rsidRPr="0017003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https://www.instagram.com/tv/B-MwZeMHkni/?utm_source=ig_web_copy_link</w:t>
              </w:r>
            </w:hyperlink>
            <w:r w:rsidRPr="0017003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hyperlink r:id="rId16" w:history="1">
              <w:r w:rsidRPr="001700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https://rdk-temryuk.krd.muzkult.ru/news/53570806</w:t>
              </w:r>
            </w:hyperlink>
            <w:r w:rsidRPr="00170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1700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https://ok.ru/rdk.temryukskyrayon/statuses/151377070723087</w:t>
              </w:r>
            </w:hyperlink>
            <w:r w:rsidRPr="00170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1700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https://vk.com/rdktemryuk?w=wall531324097_330%2Fall</w:t>
              </w:r>
            </w:hyperlink>
            <w:r w:rsidRPr="00170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1700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https://youtu.be/eOmtEsv1Eb0</w:t>
              </w:r>
            </w:hyperlink>
          </w:p>
        </w:tc>
      </w:tr>
      <w:tr w:rsidR="009954C7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Default="009954C7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CB3A54" w:rsidRDefault="009954C7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Народная культура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EA768C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EA768C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9954C7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4C7" w:rsidRPr="00844558" w:rsidRDefault="009954C7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954C7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Default="009954C7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CB3A54" w:rsidRDefault="009954C7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8C" w:rsidRPr="003D03F4" w:rsidRDefault="00EA768C" w:rsidP="00EA7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3F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Добрые уроки грустной повести» 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Pr="003D0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итературн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журнал, посвященный</w:t>
            </w:r>
            <w:r w:rsidRPr="003D0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115 </w:t>
            </w:r>
            <w:proofErr w:type="spellStart"/>
            <w:r w:rsidRPr="003D03F4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</w:t>
            </w:r>
            <w:proofErr w:type="spellEnd"/>
            <w:r w:rsidRPr="003D0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</w:t>
            </w:r>
          </w:p>
          <w:p w:rsidR="009954C7" w:rsidRPr="00844558" w:rsidRDefault="00EA768C" w:rsidP="00EA768C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 Н. </w:t>
            </w:r>
            <w:proofErr w:type="spellStart"/>
            <w:r w:rsidRPr="003D03F4">
              <w:rPr>
                <w:rFonts w:ascii="Times New Roman" w:hAnsi="Times New Roman" w:cs="Times New Roman"/>
                <w:bCs/>
                <w:sz w:val="24"/>
                <w:szCs w:val="24"/>
              </w:rPr>
              <w:t>Троепольского</w:t>
            </w:r>
            <w:proofErr w:type="spell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8C" w:rsidRPr="003D03F4" w:rsidRDefault="00EA768C" w:rsidP="00EA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 г.</w:t>
            </w:r>
          </w:p>
          <w:p w:rsidR="009954C7" w:rsidRPr="00844558" w:rsidRDefault="00EA768C" w:rsidP="00EA768C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D03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4C7" w:rsidRPr="00844558" w:rsidRDefault="00EA768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учреждение «Городское библиотечное </w:t>
            </w:r>
            <w:proofErr w:type="spellStart"/>
            <w:proofErr w:type="gramStart"/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объедине-ние</w:t>
            </w:r>
            <w:proofErr w:type="spellEnd"/>
            <w:proofErr w:type="gramEnd"/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Темрюкского </w:t>
            </w:r>
            <w:proofErr w:type="spellStart"/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>город-ского</w:t>
            </w:r>
            <w:proofErr w:type="spellEnd"/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 </w:t>
            </w:r>
            <w:proofErr w:type="spellStart"/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муници-пального</w:t>
            </w:r>
            <w:proofErr w:type="spellEnd"/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</w:t>
            </w:r>
            <w:proofErr w:type="spellStart"/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>Те-мрюкский</w:t>
            </w:r>
            <w:proofErr w:type="spellEnd"/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8C" w:rsidRPr="00E85CE0" w:rsidRDefault="00EA768C" w:rsidP="00EA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E0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EA768C" w:rsidRPr="00E85CE0" w:rsidRDefault="002944A8" w:rsidP="00EA76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0" w:history="1">
              <w:proofErr w:type="spellStart"/>
              <w:r w:rsidR="00EA768C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vk</w:t>
              </w:r>
              <w:proofErr w:type="spellEnd"/>
              <w:r w:rsidR="00EA768C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.</w:t>
              </w:r>
              <w:r w:rsidR="00EA768C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  <w:r w:rsidR="00EA768C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/</w:t>
              </w:r>
              <w:proofErr w:type="spellStart"/>
              <w:r w:rsidR="00EA768C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clab</w:t>
              </w:r>
              <w:proofErr w:type="spellEnd"/>
              <w:r w:rsidR="00EA768C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57045163</w:t>
              </w:r>
            </w:hyperlink>
          </w:p>
          <w:p w:rsidR="009954C7" w:rsidRPr="00844558" w:rsidRDefault="00EA768C" w:rsidP="00EA768C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5C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https://www.instagram.com/temruk_library/</w:t>
            </w: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499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A60436" w:rsidRDefault="0058100B" w:rsidP="00A60436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7868C1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C4"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Деда Мороза» - </w:t>
            </w:r>
            <w:proofErr w:type="spellStart"/>
            <w:r w:rsidRPr="00253AC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53AC4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изготовлению новогодних сувениров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C1" w:rsidRPr="00253AC4" w:rsidRDefault="007868C1" w:rsidP="007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C4">
              <w:rPr>
                <w:rFonts w:ascii="Times New Roman" w:hAnsi="Times New Roman" w:cs="Times New Roman"/>
                <w:sz w:val="24"/>
                <w:szCs w:val="24"/>
              </w:rPr>
              <w:t>18.12.2020 г.</w:t>
            </w:r>
          </w:p>
          <w:p w:rsidR="00A60436" w:rsidRPr="00844558" w:rsidRDefault="007868C1" w:rsidP="007868C1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C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8C1" w:rsidRPr="00253AC4" w:rsidRDefault="007868C1" w:rsidP="007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C4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53AC4">
              <w:rPr>
                <w:rFonts w:ascii="Times New Roman" w:hAnsi="Times New Roman" w:cs="Times New Roman"/>
                <w:sz w:val="24"/>
                <w:szCs w:val="24"/>
              </w:rPr>
              <w:t>ст-цы</w:t>
            </w:r>
            <w:proofErr w:type="spellEnd"/>
            <w:r w:rsidRPr="0025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AC4">
              <w:rPr>
                <w:rFonts w:ascii="Times New Roman" w:hAnsi="Times New Roman" w:cs="Times New Roman"/>
                <w:sz w:val="24"/>
                <w:szCs w:val="24"/>
              </w:rPr>
              <w:t>Вышестебли-евская</w:t>
            </w:r>
            <w:proofErr w:type="spellEnd"/>
          </w:p>
          <w:p w:rsidR="00A60436" w:rsidRPr="00844558" w:rsidRDefault="007868C1" w:rsidP="007868C1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3AC4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«</w:t>
            </w:r>
            <w:proofErr w:type="spellStart"/>
            <w:r w:rsidRPr="00253AC4">
              <w:rPr>
                <w:rFonts w:ascii="Times New Roman" w:hAnsi="Times New Roman" w:cs="Times New Roman"/>
                <w:sz w:val="24"/>
                <w:szCs w:val="24"/>
              </w:rPr>
              <w:t>Вышестеблиевская</w:t>
            </w:r>
            <w:proofErr w:type="spellEnd"/>
            <w:r w:rsidRPr="00253AC4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</w:t>
            </w:r>
            <w:proofErr w:type="spellStart"/>
            <w:proofErr w:type="gramStart"/>
            <w:r w:rsidRPr="00253AC4">
              <w:rPr>
                <w:rFonts w:ascii="Times New Roman" w:hAnsi="Times New Roman" w:cs="Times New Roman"/>
                <w:sz w:val="24"/>
                <w:szCs w:val="24"/>
              </w:rPr>
              <w:t>клуб-ная</w:t>
            </w:r>
            <w:proofErr w:type="spellEnd"/>
            <w:proofErr w:type="gramEnd"/>
            <w:r w:rsidRPr="00253AC4">
              <w:rPr>
                <w:rFonts w:ascii="Times New Roman" w:hAnsi="Times New Roman" w:cs="Times New Roman"/>
                <w:sz w:val="24"/>
                <w:szCs w:val="24"/>
              </w:rPr>
              <w:t xml:space="preserve"> система» </w:t>
            </w:r>
            <w:proofErr w:type="spellStart"/>
            <w:r w:rsidRPr="0025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Вышестеблиевского</w:t>
            </w:r>
            <w:proofErr w:type="spellEnd"/>
            <w:r w:rsidRPr="00253A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53AC4">
              <w:rPr>
                <w:rFonts w:ascii="Times New Roman" w:hAnsi="Times New Roman" w:cs="Times New Roman"/>
                <w:sz w:val="24"/>
                <w:szCs w:val="24"/>
              </w:rPr>
              <w:t>муниципально-го</w:t>
            </w:r>
            <w:proofErr w:type="spellEnd"/>
            <w:r w:rsidRPr="00253AC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253AC4">
              <w:rPr>
                <w:rFonts w:ascii="Times New Roman" w:hAnsi="Times New Roman" w:cs="Times New Roman"/>
                <w:sz w:val="24"/>
                <w:szCs w:val="24"/>
              </w:rPr>
              <w:t>Темрюк-ский</w:t>
            </w:r>
            <w:proofErr w:type="spellEnd"/>
            <w:r w:rsidRPr="00253AC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8C1" w:rsidRPr="00253AC4" w:rsidRDefault="007868C1" w:rsidP="007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дистанционная</w:t>
            </w:r>
          </w:p>
          <w:p w:rsidR="007868C1" w:rsidRPr="00253AC4" w:rsidRDefault="002944A8" w:rsidP="007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868C1" w:rsidRPr="00253AC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https://www.instagram.com/vishesteblievskaya_cks/</w:t>
              </w:r>
            </w:hyperlink>
          </w:p>
          <w:p w:rsidR="00A60436" w:rsidRPr="00844558" w:rsidRDefault="00A60436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Народная культура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8C" w:rsidRPr="003D03F4" w:rsidRDefault="00EA768C" w:rsidP="00EA76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слышу, как сердце цветёт» 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</w:t>
            </w:r>
            <w:r w:rsidRPr="003D0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икл мероприятий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посвященный</w:t>
            </w:r>
          </w:p>
          <w:p w:rsidR="00EA768C" w:rsidRPr="003D03F4" w:rsidRDefault="00EA768C" w:rsidP="00EA7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 </w:t>
            </w:r>
            <w:proofErr w:type="spellStart"/>
            <w:r w:rsidRPr="003D03F4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</w:t>
            </w:r>
            <w:proofErr w:type="spellEnd"/>
            <w:r w:rsidRPr="003D0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</w:t>
            </w:r>
          </w:p>
          <w:p w:rsidR="00EA768C" w:rsidRDefault="00EA768C" w:rsidP="00EA7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3F4">
              <w:rPr>
                <w:rFonts w:ascii="Times New Roman" w:hAnsi="Times New Roman" w:cs="Times New Roman"/>
                <w:bCs/>
                <w:sz w:val="24"/>
                <w:szCs w:val="24"/>
              </w:rPr>
              <w:t>А. А. Фета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60436" w:rsidRPr="00844558" w:rsidRDefault="00EA768C" w:rsidP="00EA768C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D0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«Поэзия – родник волшебных слов и звуков»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п</w:t>
            </w:r>
            <w:r w:rsidRPr="003D0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оэтическая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D0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видео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D03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шкатулка (поэты-юбиляры 2020 года)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68C" w:rsidRPr="003D03F4" w:rsidRDefault="00EA768C" w:rsidP="00EA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04.12.2020 г.</w:t>
            </w:r>
          </w:p>
          <w:p w:rsidR="00A60436" w:rsidRPr="00844558" w:rsidRDefault="00EA768C" w:rsidP="00EA768C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D03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EA768C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учреждение «Городское библиотечное </w:t>
            </w:r>
            <w:proofErr w:type="spellStart"/>
            <w:proofErr w:type="gramStart"/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объедине-ние</w:t>
            </w:r>
            <w:proofErr w:type="spellEnd"/>
            <w:proofErr w:type="gramEnd"/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Темрюкского </w:t>
            </w:r>
            <w:proofErr w:type="spellStart"/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>город-ского</w:t>
            </w:r>
            <w:proofErr w:type="spellEnd"/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 </w:t>
            </w:r>
            <w:proofErr w:type="spellStart"/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муници-пального</w:t>
            </w:r>
            <w:proofErr w:type="spellEnd"/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>Те-мрюкский</w:t>
            </w:r>
            <w:proofErr w:type="spellEnd"/>
            <w:r w:rsidRPr="0013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68C" w:rsidRPr="00E85CE0" w:rsidRDefault="00EA768C" w:rsidP="00EA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дистанционная</w:t>
            </w:r>
          </w:p>
          <w:p w:rsidR="00EA768C" w:rsidRPr="00E85CE0" w:rsidRDefault="002944A8" w:rsidP="00EA768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2" w:history="1">
              <w:proofErr w:type="spellStart"/>
              <w:r w:rsidR="00EA768C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vk</w:t>
              </w:r>
              <w:proofErr w:type="spellEnd"/>
              <w:r w:rsidR="00EA768C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.</w:t>
              </w:r>
              <w:r w:rsidR="00EA768C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  <w:r w:rsidR="00EA768C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/</w:t>
              </w:r>
              <w:proofErr w:type="spellStart"/>
              <w:r w:rsidR="00EA768C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clab</w:t>
              </w:r>
              <w:proofErr w:type="spellEnd"/>
              <w:r w:rsidR="00EA768C" w:rsidRPr="00E85CE0">
                <w:rPr>
                  <w:rStyle w:val="a3"/>
                  <w:rFonts w:ascii="Times New Roman" w:eastAsia="Calibri" w:hAnsi="Times New Roman" w:cs="Times New Roman"/>
                  <w:bCs/>
                  <w:sz w:val="24"/>
                  <w:szCs w:val="24"/>
                </w:rPr>
                <w:t>57045163</w:t>
              </w:r>
            </w:hyperlink>
          </w:p>
          <w:p w:rsidR="00A60436" w:rsidRPr="00844558" w:rsidRDefault="00EA768C" w:rsidP="00EA768C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5C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https://www.instagram.com/temruk_library/</w:t>
            </w: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499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A60436" w:rsidRDefault="0058100B" w:rsidP="00A60436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31"/>
                <w:szCs w:val="31"/>
              </w:rPr>
              <w:t xml:space="preserve"> 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«Несколько дней из жизни И.И. Обломова» — Никита Михалков, 1979 [Источник 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83855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22.01.2021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кинокритик Александр Шпагин, актеры Агния Кузнецова, Авангард Леонтьев 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855" w:rsidRPr="00E85CE0" w:rsidRDefault="00A83855" w:rsidP="00A8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E0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A83855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60436" w:rsidRPr="00844558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[Источник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Культура</w:t>
            </w: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Ф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: https://www.culture.ru/movies/3050/neskolko-dnei-iz-zhizni-i-i-oblomova-nikita-mikhalkov-1979 ]</w:t>
            </w: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855" w:rsidRPr="00A83855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СПЕКТАКЛЬ</w:t>
            </w:r>
          </w:p>
          <w:p w:rsidR="00A83855" w:rsidRPr="00A83855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Юнона и</w:t>
            </w: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</w:t>
            </w:r>
            <w:proofErr w:type="gram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вось</w:t>
            </w:r>
          </w:p>
          <w:p w:rsidR="00A60436" w:rsidRPr="00844558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МОСКОВСКИЙ ГОСУДАРСТВЕННЫЙ ТЕАТР «ЛЕНКОМ» 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83855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29.01.2021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855" w:rsidRPr="00A83855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ролях</w:t>
            </w:r>
            <w:proofErr w:type="gram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Николай Караченцов, Елена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Шанина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Александр Абдулов, Александр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Садо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Владимир Кузнецов, Владимир Белоусов, Игорь Фокин, Павел Смеян, Владимир Ширяев, Ирина Алферова, Радий Овчинников, Людмила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Поргина</w:t>
            </w:r>
            <w:proofErr w:type="spellEnd"/>
          </w:p>
          <w:p w:rsidR="00A60436" w:rsidRPr="00844558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Режиссёр: Марк Захаров 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855" w:rsidRDefault="00A83855" w:rsidP="00A8385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дистанционно</w:t>
            </w:r>
          </w:p>
          <w:p w:rsidR="00A83855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60436" w:rsidRPr="00844558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[Источник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Культура</w:t>
            </w: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Ф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: https://www.culture.ru/movies/1856/yunona-i-avos ]</w:t>
            </w: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Народная культура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499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A60436" w:rsidRDefault="0058100B" w:rsidP="00A60436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83855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«Дама с собачкой» — Иосиф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Хейфиц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1960 [Источник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Культура</w:t>
            </w: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Ф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: https://www.culture.ru/movies/3047/dama-s-sobachkoi-iosif-kheific-1960 ]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83855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5.02.2021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актрисы Лариса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Бравицкая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Дарья Мороз, Любовь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Толкалина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профессор Борис Любимов [Источник </w:t>
            </w:r>
            <w:proofErr w:type="gramEnd"/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855" w:rsidRPr="00E85CE0" w:rsidRDefault="00A83855" w:rsidP="00A8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E0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A83855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60436" w:rsidRPr="00844558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[Источник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Культура</w:t>
            </w: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Ф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: https://www.culture.ru/movies/3047/dama-s-sobachkoi-iosif-kheific-1960 ]</w:t>
            </w: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855" w:rsidRPr="00A83855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МЮЗИКЛ</w:t>
            </w:r>
          </w:p>
          <w:p w:rsidR="00A83855" w:rsidRPr="00A83855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Шинель-пальто</w:t>
            </w:r>
          </w:p>
          <w:p w:rsidR="00A60436" w:rsidRPr="00844558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ТЕАТР «ШКОЛА </w:t>
            </w: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СОВРЕМЕННОЙ ПЬЕСЫ» 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83855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25.02.2021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855" w:rsidRPr="00A83855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ролях: Дмитрий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Хоронько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Джульетта Геринг, Татьяна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Циренина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Александр Овчинников, Алексей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Гнилицкий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, Николай</w:t>
            </w: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</w:t>
            </w:r>
            <w:proofErr w:type="gram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олубев</w:t>
            </w:r>
          </w:p>
          <w:p w:rsidR="00A83855" w:rsidRPr="00A83855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Режиссёр: Иосиф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Райхельгауз</w:t>
            </w:r>
            <w:proofErr w:type="spellEnd"/>
          </w:p>
          <w:p w:rsidR="00A60436" w:rsidRPr="00844558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Производитель: </w:t>
            </w: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Московский театр «Школа современной пьесы» [</w:t>
            </w:r>
            <w:proofErr w:type="gramEnd"/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855" w:rsidRDefault="00A83855" w:rsidP="00A8385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дистанционно</w:t>
            </w:r>
          </w:p>
          <w:p w:rsidR="00A83855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60436" w:rsidRPr="00844558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Источник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Культура</w:t>
            </w: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Ф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https://www.culture.ru/movies/3878/shinel-palto ]</w:t>
            </w: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Народная культура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0436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Default="00A60436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CB3A54" w:rsidRDefault="00A60436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0436" w:rsidRPr="00844558" w:rsidRDefault="00A60436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436" w:rsidRPr="00844558" w:rsidRDefault="00A60436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A52C7" w:rsidRPr="00844558" w:rsidTr="00A83855">
        <w:trPr>
          <w:tblCellSpacing w:w="7" w:type="dxa"/>
          <w:jc w:val="center"/>
        </w:trPr>
        <w:tc>
          <w:tcPr>
            <w:tcW w:w="499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2C7" w:rsidRPr="00AA52C7" w:rsidRDefault="0058100B" w:rsidP="00AA52C7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5579D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Default="00F5579D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CB3A54" w:rsidRDefault="00F5579D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5579D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Default="00F5579D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CB3A54" w:rsidRDefault="00F5579D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«Тихий Дон» (Сергей Герасимов, 1957–1958) 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A83855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4.03.2021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журналист Иван Кудрявцев, </w:t>
            </w: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актриса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Ингрид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Олеринская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, режиссер Роман Каменский.]</w:t>
            </w:r>
            <w:proofErr w:type="gramEnd"/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855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дистанционно</w:t>
            </w:r>
          </w:p>
          <w:p w:rsidR="00F5579D" w:rsidRPr="00844558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[Источник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Культура</w:t>
            </w: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Ф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https://www.culture.ru/movies/3142/tikhii-don-sergei-gerasimov-1957-1958 ]</w:t>
            </w:r>
          </w:p>
        </w:tc>
      </w:tr>
      <w:tr w:rsidR="00F5579D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Default="00F5579D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CB3A54" w:rsidRDefault="00F5579D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855" w:rsidRPr="00A83855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МЮЗИКЛ</w:t>
            </w:r>
          </w:p>
          <w:p w:rsidR="00A83855" w:rsidRPr="00A83855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О, милый друг!.. 16+</w:t>
            </w:r>
          </w:p>
          <w:p w:rsidR="00F5579D" w:rsidRPr="00844558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МОСКОВСКИЙ ТЕАТР «У НИКИТСКИХ ВОРОТ» 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A83855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25.03.2021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855" w:rsidRPr="00A83855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ролях: Станислав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Федорчук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Игорь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Скрипко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Яна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Прыжанкова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Наталья Корецкая, Ирина Морозова, Дарья Щербакова, Денис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Юченков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, Екатерина Васильева</w:t>
            </w:r>
          </w:p>
          <w:p w:rsidR="00F5579D" w:rsidRPr="00844558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Режиссёр: Марк Розовский 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855" w:rsidRDefault="00A83855" w:rsidP="00A8385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дистанционно</w:t>
            </w:r>
          </w:p>
          <w:p w:rsidR="00A83855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5579D" w:rsidRPr="00844558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[Источник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Культура</w:t>
            </w: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Ф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: https://www.culture.ru/movies/4034/o-milyi-drug ]</w:t>
            </w:r>
          </w:p>
        </w:tc>
      </w:tr>
      <w:tr w:rsidR="00F5579D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Default="00F5579D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CB3A54" w:rsidRDefault="00F5579D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5579D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Default="00F5579D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CB3A54" w:rsidRDefault="00F5579D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5579D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Default="00F5579D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CB3A54" w:rsidRDefault="00F5579D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Народная культура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5579D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Default="00F5579D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CB3A54" w:rsidRDefault="00F5579D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5579D" w:rsidRPr="00844558" w:rsidTr="00A83855">
        <w:trPr>
          <w:tblCellSpacing w:w="7" w:type="dxa"/>
          <w:jc w:val="center"/>
        </w:trPr>
        <w:tc>
          <w:tcPr>
            <w:tcW w:w="499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F5579D" w:rsidRDefault="0058100B" w:rsidP="00F5579D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83855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855" w:rsidRDefault="00A83855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855" w:rsidRPr="00CB3A54" w:rsidRDefault="00A83855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855" w:rsidRPr="00844558" w:rsidRDefault="00A83855" w:rsidP="000B65AF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31"/>
                <w:szCs w:val="31"/>
              </w:rPr>
              <w:t>история импрессионизма и постимпрессионизма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855" w:rsidRPr="00844558" w:rsidRDefault="00A83855" w:rsidP="000B65AF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29.04.2021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855" w:rsidRPr="00844558" w:rsidRDefault="00A83855" w:rsidP="000B65AF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31"/>
                <w:szCs w:val="31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31"/>
                <w:szCs w:val="31"/>
              </w:rPr>
              <w:t>Г</w:t>
            </w:r>
            <w:r>
              <w:rPr>
                <w:rFonts w:ascii="Roboto" w:hAnsi="Roboto"/>
                <w:color w:val="000000"/>
                <w:sz w:val="31"/>
                <w:szCs w:val="31"/>
              </w:rPr>
              <w:t>руппа Артефакт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855" w:rsidRDefault="00A83855" w:rsidP="00A8385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дистанционно</w:t>
            </w:r>
          </w:p>
          <w:p w:rsidR="00A83855" w:rsidRDefault="00A83855" w:rsidP="000B65AF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83855" w:rsidRPr="00844558" w:rsidRDefault="00A83855" w:rsidP="000B65AF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https://www.culture.ru/s/impressionist/</w:t>
            </w:r>
          </w:p>
        </w:tc>
      </w:tr>
      <w:tr w:rsidR="00F5579D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Default="00F5579D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CB3A54" w:rsidRDefault="00F5579D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Лекция </w:t>
            </w: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«Дворянское гнездо» — Андрей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Кончаловский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1969 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A83855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16.04.2021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Ольга Будина, Борис Любимов, Александр Васильев 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855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дистанционно</w:t>
            </w:r>
          </w:p>
          <w:p w:rsidR="00F5579D" w:rsidRPr="00844558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[Источник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Культура</w:t>
            </w: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Ф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: https://www.culture.ru/movies/3048/dvoryanskoe-gnezdo-andrei-konchalovskii-1969 ]</w:t>
            </w:r>
          </w:p>
        </w:tc>
      </w:tr>
      <w:tr w:rsidR="00F5579D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Default="00F5579D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CB3A54" w:rsidRDefault="00F5579D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5579D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Default="00F5579D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CB3A54" w:rsidRDefault="00F5579D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5579D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Default="00F5579D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CB3A54" w:rsidRDefault="00F5579D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5579D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Default="00F5579D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CB3A54" w:rsidRDefault="00F5579D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Народная культура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5579D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Default="00F5579D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CB3A54" w:rsidRDefault="00F5579D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79D" w:rsidRPr="00844558" w:rsidRDefault="00F5579D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79D" w:rsidRPr="00844558" w:rsidRDefault="00F5579D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8100B" w:rsidRPr="00844558" w:rsidTr="00A83855">
        <w:trPr>
          <w:trHeight w:val="587"/>
          <w:tblCellSpacing w:w="7" w:type="dxa"/>
          <w:jc w:val="center"/>
        </w:trPr>
        <w:tc>
          <w:tcPr>
            <w:tcW w:w="499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58100B" w:rsidRDefault="0058100B" w:rsidP="0058100B">
            <w:pPr>
              <w:spacing w:before="150" w:after="15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58100B">
              <w:rPr>
                <w:rFonts w:ascii="Times New Roman" w:eastAsia="Times New Roman" w:hAnsi="Times New Roman" w:cs="Times New Roman"/>
                <w:sz w:val="28"/>
                <w:szCs w:val="21"/>
              </w:rPr>
              <w:t>май</w:t>
            </w:r>
          </w:p>
        </w:tc>
      </w:tr>
      <w:tr w:rsidR="0058100B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Default="0058100B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CB3A54" w:rsidRDefault="0058100B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00B" w:rsidRPr="00844558" w:rsidRDefault="00A83855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Зинаида Серебрякова жизнь в картинах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844558" w:rsidRDefault="00A83855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20.05.2021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844558" w:rsidRDefault="00A83855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17"/>
                <w:szCs w:val="17"/>
              </w:rPr>
              <w:t>Автор: Дарья Лёгкая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855" w:rsidRDefault="00A83855" w:rsidP="00A8385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дистанционно</w:t>
            </w:r>
          </w:p>
          <w:p w:rsidR="00A83855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8100B" w:rsidRPr="00844558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https://www.culture.ru/s/serebryakova/</w:t>
            </w:r>
          </w:p>
        </w:tc>
      </w:tr>
      <w:tr w:rsidR="0058100B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Default="0058100B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CB3A54" w:rsidRDefault="0058100B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Кинематограф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00B" w:rsidRPr="00844558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«Тихий Дон» (Сергей Герасимов, 1957–1958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844558" w:rsidRDefault="00A83855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14.05.2021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844558" w:rsidRDefault="00A83855" w:rsidP="00A83855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журналист Иван Кудрявцев, актриса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Ингрид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Олеринская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режиссер Роман Каменский. 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855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дистанционно</w:t>
            </w:r>
          </w:p>
          <w:p w:rsidR="0058100B" w:rsidRPr="00844558" w:rsidRDefault="00A83855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[Источник </w:t>
            </w:r>
            <w:proofErr w:type="spell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Культура</w:t>
            </w:r>
            <w:proofErr w:type="gramStart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Ф</w:t>
            </w:r>
            <w:proofErr w:type="spellEnd"/>
            <w:r w:rsidRPr="00A83855">
              <w:rPr>
                <w:rFonts w:ascii="Times New Roman" w:eastAsia="Times New Roman" w:hAnsi="Times New Roman" w:cs="Times New Roman"/>
                <w:sz w:val="21"/>
                <w:szCs w:val="21"/>
              </w:rPr>
              <w:t>: https://www.culture.ru/movies/3142/tikhii-don-sergei-gerasimov-1957-1958 ]</w:t>
            </w:r>
          </w:p>
        </w:tc>
      </w:tr>
      <w:tr w:rsidR="0058100B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Default="0058100B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CB3A54" w:rsidRDefault="0058100B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Театр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00B" w:rsidRPr="00844558" w:rsidRDefault="0058100B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844558" w:rsidRDefault="0058100B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844558" w:rsidRDefault="0058100B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00B" w:rsidRPr="00844558" w:rsidRDefault="0058100B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8100B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Default="0058100B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CB3A54" w:rsidRDefault="0058100B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Архитектура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00B" w:rsidRPr="00844558" w:rsidRDefault="0058100B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844558" w:rsidRDefault="0058100B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844558" w:rsidRDefault="0058100B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00B" w:rsidRPr="00844558" w:rsidRDefault="0058100B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8100B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Default="0058100B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CB3A54" w:rsidRDefault="0058100B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Музыка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00B" w:rsidRPr="00844558" w:rsidRDefault="0058100B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844558" w:rsidRDefault="0058100B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844558" w:rsidRDefault="0058100B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00B" w:rsidRPr="00844558" w:rsidRDefault="0058100B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8100B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Default="0058100B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CB3A54" w:rsidRDefault="0058100B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Народная культура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00B" w:rsidRPr="00844558" w:rsidRDefault="0058100B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844558" w:rsidRDefault="0058100B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844558" w:rsidRDefault="0058100B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00B" w:rsidRPr="00844558" w:rsidRDefault="0058100B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8100B" w:rsidRPr="00844558" w:rsidTr="00A83855">
        <w:trPr>
          <w:tblCellSpacing w:w="7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Default="0058100B" w:rsidP="0084455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CB3A54" w:rsidRDefault="0058100B" w:rsidP="00995A76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A5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Литература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00B" w:rsidRPr="00844558" w:rsidRDefault="0058100B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844558" w:rsidRDefault="0058100B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0B" w:rsidRPr="00844558" w:rsidRDefault="0058100B" w:rsidP="0084455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00B" w:rsidRPr="00844558" w:rsidRDefault="0058100B" w:rsidP="00A928B5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7B4729" w:rsidRPr="0069249E" w:rsidRDefault="007B4729">
      <w:pPr>
        <w:rPr>
          <w:rFonts w:ascii="Times New Roman" w:hAnsi="Times New Roman" w:cs="Times New Roman"/>
        </w:rPr>
      </w:pPr>
    </w:p>
    <w:p w:rsidR="00A24273" w:rsidRPr="0069249E" w:rsidRDefault="00A24273">
      <w:pPr>
        <w:rPr>
          <w:rFonts w:ascii="Times New Roman" w:hAnsi="Times New Roman" w:cs="Times New Roman"/>
        </w:rPr>
      </w:pPr>
    </w:p>
    <w:sectPr w:rsidR="00A24273" w:rsidRPr="0069249E" w:rsidSect="00844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4558"/>
    <w:rsid w:val="00174671"/>
    <w:rsid w:val="002944A8"/>
    <w:rsid w:val="0031692A"/>
    <w:rsid w:val="00386C9C"/>
    <w:rsid w:val="00432223"/>
    <w:rsid w:val="0058100B"/>
    <w:rsid w:val="0069249E"/>
    <w:rsid w:val="006951CD"/>
    <w:rsid w:val="00711B2C"/>
    <w:rsid w:val="00780B3E"/>
    <w:rsid w:val="007868C1"/>
    <w:rsid w:val="007B4729"/>
    <w:rsid w:val="00844558"/>
    <w:rsid w:val="009954C7"/>
    <w:rsid w:val="00995A76"/>
    <w:rsid w:val="00A24273"/>
    <w:rsid w:val="00A60436"/>
    <w:rsid w:val="00A83855"/>
    <w:rsid w:val="00A928B5"/>
    <w:rsid w:val="00AA52C7"/>
    <w:rsid w:val="00B2663C"/>
    <w:rsid w:val="00BD22C3"/>
    <w:rsid w:val="00CA752E"/>
    <w:rsid w:val="00CB3A54"/>
    <w:rsid w:val="00D8116E"/>
    <w:rsid w:val="00E45D19"/>
    <w:rsid w:val="00EA616E"/>
    <w:rsid w:val="00EA768C"/>
    <w:rsid w:val="00F5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558"/>
    <w:rPr>
      <w:color w:val="0000FF"/>
      <w:u w:val="single"/>
    </w:rPr>
  </w:style>
  <w:style w:type="character" w:styleId="a4">
    <w:name w:val="Strong"/>
    <w:basedOn w:val="a0"/>
    <w:uiPriority w:val="22"/>
    <w:qFormat/>
    <w:rsid w:val="008445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18502">
                      <w:marLeft w:val="0"/>
                      <w:marRight w:val="75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dktemryuk?w=wall531324097_330%2Fall" TargetMode="External"/><Relationship Id="rId13" Type="http://schemas.openxmlformats.org/officeDocument/2006/relationships/hyperlink" Target="https://vk.com/rdktemryuk?w=wall531324097_330%2Fall" TargetMode="External"/><Relationship Id="rId18" Type="http://schemas.openxmlformats.org/officeDocument/2006/relationships/hyperlink" Target="https://vk.com/rdktemryuk?w=wall531324097_330%2Fal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vishesteblievskaya_cks/" TargetMode="External"/><Relationship Id="rId7" Type="http://schemas.openxmlformats.org/officeDocument/2006/relationships/hyperlink" Target="https://ok.ru/rdk.temryukskyrayon/statuses/151377070723087" TargetMode="External"/><Relationship Id="rId12" Type="http://schemas.openxmlformats.org/officeDocument/2006/relationships/hyperlink" Target="https://ok.ru/rdk.temryukskyrayon/statuses/151377070723087" TargetMode="External"/><Relationship Id="rId17" Type="http://schemas.openxmlformats.org/officeDocument/2006/relationships/hyperlink" Target="https://ok.ru/rdk.temryukskyrayon/statuses/1513770707230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dk-temryuk.krd.muzkult.ru/news/53570806" TargetMode="External"/><Relationship Id="rId20" Type="http://schemas.openxmlformats.org/officeDocument/2006/relationships/hyperlink" Target="https://vk.com/club57045163" TargetMode="External"/><Relationship Id="rId1" Type="http://schemas.openxmlformats.org/officeDocument/2006/relationships/styles" Target="styles.xml"/><Relationship Id="rId6" Type="http://schemas.openxmlformats.org/officeDocument/2006/relationships/hyperlink" Target="https://rdk-temryuk.krd.muzkult.ru/news/53570806" TargetMode="External"/><Relationship Id="rId11" Type="http://schemas.openxmlformats.org/officeDocument/2006/relationships/hyperlink" Target="https://rdk-temryuk.krd.muzkult.ru/news/5357080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instagram.com/tv/B-MwZeMHkni/?utm_source=ig_web_copy_link" TargetMode="External"/><Relationship Id="rId15" Type="http://schemas.openxmlformats.org/officeDocument/2006/relationships/hyperlink" Target="https://www.instagram.com/tv/B-MwZeMHkni/?utm_source=ig_web_copy_lin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tv/B-MwZeMHkni/?utm_source=ig_web_copy_link" TargetMode="External"/><Relationship Id="rId19" Type="http://schemas.openxmlformats.org/officeDocument/2006/relationships/hyperlink" Target="https://youtu.be/eOmtEsv1E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club57045163" TargetMode="External"/><Relationship Id="rId14" Type="http://schemas.openxmlformats.org/officeDocument/2006/relationships/hyperlink" Target="https://youtu.be/eOmtEsv1Eb0" TargetMode="External"/><Relationship Id="rId22" Type="http://schemas.openxmlformats.org/officeDocument/2006/relationships/hyperlink" Target="https://vk.com/club57045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2</cp:revision>
  <dcterms:created xsi:type="dcterms:W3CDTF">2020-09-25T10:13:00Z</dcterms:created>
  <dcterms:modified xsi:type="dcterms:W3CDTF">2020-09-25T10:13:00Z</dcterms:modified>
</cp:coreProperties>
</file>